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176F3A4" w14:textId="77777777" w:rsidR="00D50467" w:rsidRPr="00B264FA" w:rsidRDefault="00D50467" w:rsidP="0098765D">
      <w:pPr>
        <w:rPr>
          <w:rFonts w:cstheme="minorHAnsi"/>
          <w:b/>
          <w:caps/>
          <w:sz w:val="24"/>
          <w:szCs w:val="24"/>
          <w:u w:val="single"/>
        </w:rPr>
      </w:pPr>
    </w:p>
    <w:p w14:paraId="1B6D8956"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543A68E8"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FD75CC1"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40E3519"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017E9E2"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07448DD"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rPr>
        <w:drawing>
          <wp:inline distT="0" distB="0" distL="0" distR="0" wp14:anchorId="00C41D60" wp14:editId="7EA7990E">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14:paraId="081BFDE3"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4E7986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3CE6978"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rPr>
        <w:t>Erabilera-gida</w:t>
      </w:r>
    </w:p>
    <w:p w14:paraId="10B0EBB6"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6E4F6F68" w14:textId="77777777" w:rsidR="00DC1285" w:rsidRDefault="00FF0161" w:rsidP="00F26B23">
      <w:pPr>
        <w:spacing w:after="0" w:line="240" w:lineRule="auto"/>
        <w:jc w:val="center"/>
        <w:rPr>
          <w:rFonts w:ascii="Eurostar Regular Extended" w:eastAsia="Times New Roman" w:hAnsi="Eurostar Regular Extended" w:cstheme="minorHAnsi"/>
          <w:i/>
          <w:color w:val="006699"/>
          <w:sz w:val="30"/>
          <w:szCs w:val="28"/>
        </w:rPr>
      </w:pPr>
      <w:r>
        <w:rPr>
          <w:rFonts w:ascii="Eurostar Regular Extended" w:hAnsi="Eurostar Regular Extended"/>
          <w:i/>
          <w:color w:val="006699"/>
          <w:sz w:val="30"/>
        </w:rPr>
        <w:t xml:space="preserve">Azken bost urteetako lan-bizitza kontsultatzeko zerbitzua. (GSDN) </w:t>
      </w:r>
    </w:p>
    <w:p w14:paraId="7871D982" w14:textId="77777777" w:rsidR="00DC1285" w:rsidRDefault="00FF0161" w:rsidP="00F26B23">
      <w:pPr>
        <w:spacing w:after="0" w:line="240" w:lineRule="auto"/>
        <w:jc w:val="center"/>
        <w:rPr>
          <w:rFonts w:ascii="Eurostar Regular Extended" w:eastAsia="Times New Roman" w:hAnsi="Eurostar Regular Extended" w:cstheme="minorHAnsi"/>
          <w:i/>
          <w:color w:val="006699"/>
          <w:sz w:val="30"/>
          <w:szCs w:val="28"/>
        </w:rPr>
      </w:pPr>
      <w:r>
        <w:rPr>
          <w:rFonts w:ascii="Eurostar Regular Extended" w:hAnsi="Eurostar Regular Extended"/>
          <w:i/>
          <w:color w:val="006699"/>
          <w:sz w:val="30"/>
        </w:rPr>
        <w:t xml:space="preserve"> </w:t>
      </w:r>
    </w:p>
    <w:p w14:paraId="42B24809" w14:textId="77777777" w:rsidR="000109B5" w:rsidRPr="0099645C" w:rsidRDefault="000109B5" w:rsidP="00F26B23">
      <w:pPr>
        <w:spacing w:after="0" w:line="240" w:lineRule="auto"/>
        <w:jc w:val="center"/>
        <w:rPr>
          <w:rFonts w:ascii="Eurostar Regular Extended" w:eastAsia="Times New Roman" w:hAnsi="Eurostar Regular Extended" w:cstheme="minorHAnsi"/>
          <w:i/>
          <w:color w:val="006699"/>
          <w:sz w:val="30"/>
          <w:szCs w:val="28"/>
        </w:rPr>
      </w:pPr>
    </w:p>
    <w:p w14:paraId="4C826C31" w14:textId="77777777" w:rsidR="008B1A59" w:rsidRPr="0099645C" w:rsidRDefault="008B1A59" w:rsidP="000109B5">
      <w:pPr>
        <w:spacing w:after="0" w:line="240" w:lineRule="auto"/>
        <w:jc w:val="center"/>
        <w:rPr>
          <w:rFonts w:ascii="Eurostar Regular Extended" w:eastAsia="Times New Roman" w:hAnsi="Eurostar Regular Extended" w:cstheme="minorHAnsi"/>
          <w:i/>
          <w:color w:val="006699"/>
          <w:sz w:val="30"/>
          <w:szCs w:val="28"/>
        </w:rPr>
      </w:pPr>
    </w:p>
    <w:p w14:paraId="427D755C"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620C10ED" w14:textId="77777777" w:rsidR="008B1A59" w:rsidRPr="00B264FA" w:rsidRDefault="0099645C"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2020 abenduaren 10a</w:t>
      </w:r>
    </w:p>
    <w:p w14:paraId="03F25162"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rPr>
        <w:lastRenderedPageBreak/>
        <w:t>Dokumentazioaren kontrola</w:t>
      </w:r>
    </w:p>
    <w:p w14:paraId="0228C4B1"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rPr>
        <w:t>Dokumentuaren izenburua:</w:t>
      </w:r>
      <w:bookmarkStart w:id="0" w:name="EJ_MAR5"/>
      <w:bookmarkEnd w:id="0"/>
      <w:r>
        <w:rPr>
          <w:sz w:val="28"/>
        </w:rPr>
        <w:t xml:space="preserve"> </w:t>
      </w:r>
      <w:r>
        <w:rPr>
          <w:sz w:val="20"/>
        </w:rPr>
        <w:t>Lan-bizitzaren kontsulta 5 urte GSDN</w:t>
      </w:r>
    </w:p>
    <w:p w14:paraId="710E7498"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rPr>
        <w:t>Bertsioen historia</w:t>
      </w:r>
    </w:p>
    <w:tbl>
      <w:tblPr>
        <w:tblW w:w="7122" w:type="dxa"/>
        <w:tblInd w:w="1383"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7575B0F8" w14:textId="77777777" w:rsidTr="7F164CF4">
        <w:trPr>
          <w:cantSplit/>
        </w:trPr>
        <w:tc>
          <w:tcPr>
            <w:tcW w:w="915" w:type="dxa"/>
            <w:tcBorders>
              <w:top w:val="single" w:sz="6" w:space="0" w:color="auto"/>
              <w:bottom w:val="single" w:sz="6" w:space="0" w:color="auto"/>
            </w:tcBorders>
          </w:tcPr>
          <w:p w14:paraId="529BD133"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Kodea</w:t>
            </w:r>
          </w:p>
        </w:tc>
        <w:tc>
          <w:tcPr>
            <w:tcW w:w="851" w:type="dxa"/>
            <w:tcBorders>
              <w:top w:val="single" w:sz="6" w:space="0" w:color="auto"/>
              <w:bottom w:val="single" w:sz="6" w:space="0" w:color="auto"/>
            </w:tcBorders>
          </w:tcPr>
          <w:p w14:paraId="3EB5642C"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Bertsioa</w:t>
            </w:r>
          </w:p>
        </w:tc>
        <w:tc>
          <w:tcPr>
            <w:tcW w:w="1418" w:type="dxa"/>
            <w:tcBorders>
              <w:top w:val="single" w:sz="6" w:space="0" w:color="auto"/>
              <w:bottom w:val="single" w:sz="6" w:space="0" w:color="auto"/>
            </w:tcBorders>
          </w:tcPr>
          <w:p w14:paraId="4FD0D33C"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Data</w:t>
            </w:r>
          </w:p>
        </w:tc>
        <w:tc>
          <w:tcPr>
            <w:tcW w:w="3938" w:type="dxa"/>
            <w:tcBorders>
              <w:top w:val="single" w:sz="6" w:space="0" w:color="auto"/>
              <w:bottom w:val="single" w:sz="6" w:space="0" w:color="auto"/>
            </w:tcBorders>
          </w:tcPr>
          <w:p w14:paraId="19448A2D"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Izandako aldaketen laburpena</w:t>
            </w:r>
          </w:p>
        </w:tc>
      </w:tr>
      <w:tr w:rsidR="000F5D0D" w:rsidRPr="000F5D0D" w14:paraId="06DEBE28" w14:textId="77777777" w:rsidTr="7F164CF4">
        <w:trPr>
          <w:cantSplit/>
        </w:trPr>
        <w:tc>
          <w:tcPr>
            <w:tcW w:w="915" w:type="dxa"/>
          </w:tcPr>
          <w:p w14:paraId="3F130504"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57B44C15"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1</w:t>
            </w:r>
          </w:p>
        </w:tc>
        <w:tc>
          <w:tcPr>
            <w:tcW w:w="1418" w:type="dxa"/>
          </w:tcPr>
          <w:p w14:paraId="3AD7B578" w14:textId="77777777" w:rsidR="000F5D0D" w:rsidRPr="000F5D0D" w:rsidRDefault="005708C5" w:rsidP="00727AEC">
            <w:pPr>
              <w:keepNext/>
              <w:keepLines/>
              <w:spacing w:before="60" w:after="60" w:line="240" w:lineRule="auto"/>
              <w:jc w:val="both"/>
              <w:rPr>
                <w:rFonts w:eastAsia="Times New Roman" w:cstheme="minorHAnsi"/>
                <w:sz w:val="18"/>
                <w:szCs w:val="20"/>
              </w:rPr>
            </w:pPr>
            <w:bookmarkStart w:id="2" w:name="EJ_MAR7"/>
            <w:bookmarkEnd w:id="2"/>
            <w:r>
              <w:rPr>
                <w:sz w:val="18"/>
              </w:rPr>
              <w:t>2020/12/10</w:t>
            </w:r>
          </w:p>
        </w:tc>
        <w:tc>
          <w:tcPr>
            <w:tcW w:w="3938" w:type="dxa"/>
          </w:tcPr>
          <w:p w14:paraId="00598F65"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Hasierako bertsioa.</w:t>
            </w:r>
          </w:p>
        </w:tc>
      </w:tr>
      <w:tr w:rsidR="000F5D0D" w:rsidRPr="000F5D0D" w14:paraId="282DB362" w14:textId="77777777" w:rsidTr="7F164CF4">
        <w:trPr>
          <w:cantSplit/>
          <w:trHeight w:val="4264"/>
        </w:trPr>
        <w:tc>
          <w:tcPr>
            <w:tcW w:w="915" w:type="dxa"/>
          </w:tcPr>
          <w:p w14:paraId="2A31BB4F" w14:textId="77777777" w:rsidR="000F5D0D" w:rsidRPr="005B66E7"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851" w:type="dxa"/>
          </w:tcPr>
          <w:p w14:paraId="732FEB95" w14:textId="77777777" w:rsidR="000F5D0D" w:rsidRPr="005B66E7" w:rsidRDefault="00615835" w:rsidP="000F5D0D">
            <w:pPr>
              <w:keepNext/>
              <w:keepLines/>
              <w:spacing w:before="60" w:after="60" w:line="240" w:lineRule="auto"/>
              <w:jc w:val="both"/>
              <w:rPr>
                <w:sz w:val="18"/>
              </w:rPr>
            </w:pPr>
            <w:r w:rsidRPr="005B66E7">
              <w:rPr>
                <w:sz w:val="18"/>
              </w:rPr>
              <w:t>2</w:t>
            </w:r>
          </w:p>
          <w:p w14:paraId="585DDA0A" w14:textId="77777777" w:rsidR="001D300E" w:rsidRPr="005B66E7" w:rsidRDefault="001D300E" w:rsidP="001D300E">
            <w:pPr>
              <w:rPr>
                <w:sz w:val="18"/>
              </w:rPr>
            </w:pPr>
          </w:p>
          <w:p w14:paraId="453C61CD" w14:textId="77777777" w:rsidR="001D300E" w:rsidRDefault="001D300E" w:rsidP="001D300E">
            <w:pPr>
              <w:rPr>
                <w:rFonts w:eastAsia="Times New Roman" w:cstheme="minorHAnsi"/>
                <w:sz w:val="18"/>
                <w:szCs w:val="20"/>
              </w:rPr>
            </w:pPr>
            <w:r w:rsidRPr="005B66E7">
              <w:rPr>
                <w:rFonts w:eastAsia="Times New Roman" w:cstheme="minorHAnsi"/>
                <w:sz w:val="18"/>
                <w:szCs w:val="20"/>
              </w:rPr>
              <w:t>3</w:t>
            </w:r>
          </w:p>
          <w:p w14:paraId="3F05D419" w14:textId="77777777" w:rsidR="005B66E7" w:rsidRPr="005B66E7" w:rsidRDefault="005B66E7" w:rsidP="005B66E7">
            <w:pPr>
              <w:rPr>
                <w:rFonts w:eastAsia="Times New Roman" w:cstheme="minorHAnsi"/>
                <w:sz w:val="18"/>
                <w:szCs w:val="20"/>
              </w:rPr>
            </w:pPr>
          </w:p>
          <w:p w14:paraId="5D434B5E" w14:textId="77777777" w:rsidR="005B66E7" w:rsidRPr="005B66E7" w:rsidRDefault="005B66E7" w:rsidP="005B66E7">
            <w:pPr>
              <w:rPr>
                <w:rFonts w:eastAsia="Times New Roman" w:cstheme="minorHAnsi"/>
                <w:sz w:val="18"/>
                <w:szCs w:val="20"/>
              </w:rPr>
            </w:pPr>
          </w:p>
          <w:p w14:paraId="5481855A" w14:textId="77777777" w:rsidR="005B66E7" w:rsidRPr="005B66E7" w:rsidRDefault="005B66E7" w:rsidP="005B66E7">
            <w:pPr>
              <w:rPr>
                <w:rFonts w:eastAsia="Times New Roman" w:cstheme="minorHAnsi"/>
                <w:sz w:val="18"/>
                <w:szCs w:val="20"/>
              </w:rPr>
            </w:pPr>
          </w:p>
          <w:p w14:paraId="11C8F3E4" w14:textId="77777777" w:rsidR="005B66E7" w:rsidRPr="005B66E7" w:rsidRDefault="005B66E7" w:rsidP="005B66E7">
            <w:pPr>
              <w:rPr>
                <w:rFonts w:eastAsia="Times New Roman" w:cstheme="minorHAnsi"/>
                <w:sz w:val="18"/>
                <w:szCs w:val="20"/>
              </w:rPr>
            </w:pPr>
          </w:p>
          <w:p w14:paraId="109FA33C" w14:textId="77777777" w:rsidR="005B66E7" w:rsidRDefault="005B66E7" w:rsidP="005B66E7">
            <w:pPr>
              <w:rPr>
                <w:rFonts w:eastAsia="Times New Roman" w:cstheme="minorHAnsi"/>
                <w:sz w:val="18"/>
                <w:szCs w:val="20"/>
              </w:rPr>
            </w:pPr>
          </w:p>
          <w:p w14:paraId="50EB7F16" w14:textId="5745E3C7" w:rsidR="005B66E7" w:rsidRPr="005B66E7" w:rsidRDefault="005B66E7" w:rsidP="7F164CF4">
            <w:pPr>
              <w:rPr>
                <w:rFonts w:eastAsia="Times New Roman"/>
                <w:sz w:val="18"/>
                <w:szCs w:val="18"/>
              </w:rPr>
            </w:pPr>
            <w:r w:rsidRPr="7F164CF4">
              <w:rPr>
                <w:rFonts w:eastAsia="Times New Roman"/>
                <w:sz w:val="18"/>
                <w:szCs w:val="18"/>
              </w:rPr>
              <w:t>4</w:t>
            </w:r>
          </w:p>
        </w:tc>
        <w:tc>
          <w:tcPr>
            <w:tcW w:w="1418" w:type="dxa"/>
          </w:tcPr>
          <w:p w14:paraId="4C5EA1E4" w14:textId="77777777" w:rsidR="000F5D0D" w:rsidRPr="005B66E7" w:rsidRDefault="00615835" w:rsidP="000F5D0D">
            <w:pPr>
              <w:keepNext/>
              <w:keepLines/>
              <w:spacing w:before="60" w:after="60" w:line="240" w:lineRule="auto"/>
              <w:jc w:val="both"/>
              <w:rPr>
                <w:sz w:val="18"/>
              </w:rPr>
            </w:pPr>
            <w:r w:rsidRPr="005B66E7">
              <w:rPr>
                <w:sz w:val="18"/>
              </w:rPr>
              <w:t>2022/02/22</w:t>
            </w:r>
          </w:p>
          <w:p w14:paraId="6A077741" w14:textId="77777777" w:rsidR="001D300E" w:rsidRPr="005B66E7" w:rsidRDefault="001D300E" w:rsidP="001D300E">
            <w:pPr>
              <w:rPr>
                <w:sz w:val="18"/>
              </w:rPr>
            </w:pPr>
          </w:p>
          <w:p w14:paraId="12D0AB72" w14:textId="77777777" w:rsidR="001D300E" w:rsidRDefault="001D300E" w:rsidP="001D300E">
            <w:pPr>
              <w:rPr>
                <w:rFonts w:eastAsia="Times New Roman" w:cstheme="minorHAnsi"/>
                <w:sz w:val="18"/>
                <w:szCs w:val="20"/>
              </w:rPr>
            </w:pPr>
            <w:r w:rsidRPr="005B66E7">
              <w:rPr>
                <w:rFonts w:eastAsia="Times New Roman" w:cstheme="minorHAnsi"/>
                <w:sz w:val="18"/>
                <w:szCs w:val="20"/>
              </w:rPr>
              <w:t>2024/04/12</w:t>
            </w:r>
          </w:p>
          <w:p w14:paraId="4B1ED7FB" w14:textId="77777777" w:rsidR="005B66E7" w:rsidRDefault="005B66E7" w:rsidP="001D300E">
            <w:pPr>
              <w:rPr>
                <w:rFonts w:eastAsia="Times New Roman" w:cstheme="minorHAnsi"/>
                <w:sz w:val="18"/>
                <w:szCs w:val="20"/>
              </w:rPr>
            </w:pPr>
          </w:p>
          <w:p w14:paraId="238E7B63" w14:textId="77777777" w:rsidR="005B66E7" w:rsidRDefault="005B66E7" w:rsidP="001D300E">
            <w:pPr>
              <w:rPr>
                <w:rFonts w:eastAsia="Times New Roman" w:cstheme="minorHAnsi"/>
                <w:sz w:val="18"/>
                <w:szCs w:val="20"/>
              </w:rPr>
            </w:pPr>
          </w:p>
          <w:p w14:paraId="6EAE6FDA" w14:textId="77777777" w:rsidR="005B66E7" w:rsidRDefault="005B66E7" w:rsidP="001D300E">
            <w:pPr>
              <w:rPr>
                <w:rFonts w:eastAsia="Times New Roman" w:cstheme="minorHAnsi"/>
                <w:sz w:val="18"/>
                <w:szCs w:val="20"/>
              </w:rPr>
            </w:pPr>
          </w:p>
          <w:p w14:paraId="423C9DF5" w14:textId="77777777" w:rsidR="005B66E7" w:rsidRDefault="005B66E7" w:rsidP="001D300E">
            <w:pPr>
              <w:rPr>
                <w:rFonts w:eastAsia="Times New Roman" w:cstheme="minorHAnsi"/>
                <w:sz w:val="18"/>
                <w:szCs w:val="20"/>
              </w:rPr>
            </w:pPr>
          </w:p>
          <w:p w14:paraId="3AF231F2" w14:textId="77777777" w:rsidR="005B66E7" w:rsidRDefault="005B66E7" w:rsidP="001D300E">
            <w:pPr>
              <w:rPr>
                <w:rFonts w:eastAsia="Times New Roman" w:cstheme="minorHAnsi"/>
                <w:sz w:val="18"/>
                <w:szCs w:val="20"/>
              </w:rPr>
            </w:pPr>
          </w:p>
          <w:p w14:paraId="75773ED3" w14:textId="435521C7" w:rsidR="005B66E7" w:rsidRPr="005B66E7" w:rsidRDefault="005B66E7" w:rsidP="7F164CF4">
            <w:pPr>
              <w:rPr>
                <w:rFonts w:eastAsia="Times New Roman"/>
                <w:sz w:val="18"/>
                <w:szCs w:val="18"/>
              </w:rPr>
            </w:pPr>
            <w:r w:rsidRPr="7F164CF4">
              <w:rPr>
                <w:rFonts w:eastAsia="Times New Roman"/>
                <w:sz w:val="18"/>
                <w:szCs w:val="18"/>
              </w:rPr>
              <w:t>2024/08/2</w:t>
            </w:r>
            <w:r w:rsidR="00301F13" w:rsidRPr="7F164CF4">
              <w:rPr>
                <w:rFonts w:eastAsia="Times New Roman"/>
                <w:sz w:val="18"/>
                <w:szCs w:val="18"/>
              </w:rPr>
              <w:t>7</w:t>
            </w:r>
          </w:p>
        </w:tc>
        <w:tc>
          <w:tcPr>
            <w:tcW w:w="3938" w:type="dxa"/>
          </w:tcPr>
          <w:p w14:paraId="7AB22646" w14:textId="77777777" w:rsidR="00C75AC2" w:rsidRPr="005B66E7" w:rsidRDefault="00615835" w:rsidP="00615835">
            <w:pPr>
              <w:pStyle w:val="Default"/>
              <w:jc w:val="both"/>
              <w:rPr>
                <w:rFonts w:asciiTheme="minorHAnsi" w:hAnsiTheme="minorHAnsi" w:cstheme="minorHAnsi"/>
                <w:color w:val="auto"/>
                <w:sz w:val="18"/>
                <w:szCs w:val="20"/>
              </w:rPr>
            </w:pPr>
            <w:r w:rsidRPr="005B66E7">
              <w:rPr>
                <w:rFonts w:asciiTheme="minorHAnsi" w:hAnsiTheme="minorHAnsi"/>
                <w:color w:val="auto"/>
                <w:sz w:val="18"/>
              </w:rPr>
              <w:t xml:space="preserve">1 urteko aldietan kontsulta egiteko murrizketa kendu da. </w:t>
            </w:r>
          </w:p>
          <w:p w14:paraId="49A1E7E7" w14:textId="77777777" w:rsidR="00301F13" w:rsidRDefault="00301F13" w:rsidP="00615835">
            <w:pPr>
              <w:pStyle w:val="Default"/>
              <w:jc w:val="both"/>
              <w:rPr>
                <w:rFonts w:asciiTheme="minorHAnsi" w:hAnsiTheme="minorHAnsi"/>
                <w:color w:val="auto"/>
                <w:sz w:val="18"/>
              </w:rPr>
            </w:pPr>
          </w:p>
          <w:p w14:paraId="1F7354ED" w14:textId="2D831A8A" w:rsidR="00615835" w:rsidRPr="005B66E7" w:rsidRDefault="00C75AC2" w:rsidP="00615835">
            <w:pPr>
              <w:pStyle w:val="Default"/>
              <w:jc w:val="both"/>
              <w:rPr>
                <w:rFonts w:asciiTheme="minorHAnsi" w:hAnsiTheme="minorHAnsi"/>
                <w:color w:val="auto"/>
                <w:sz w:val="18"/>
              </w:rPr>
            </w:pPr>
            <w:r w:rsidRPr="005B66E7">
              <w:rPr>
                <w:rFonts w:asciiTheme="minorHAnsi" w:hAnsiTheme="minorHAnsi"/>
                <w:color w:val="auto"/>
                <w:sz w:val="18"/>
              </w:rPr>
              <w:t>Erregimena autonomoena denean, itzulitako laneko bizitzaren inguruko informazioa eguneratu da.</w:t>
            </w:r>
          </w:p>
          <w:p w14:paraId="6119B1B6" w14:textId="2793BCA6" w:rsidR="001D300E" w:rsidRPr="005B66E7" w:rsidRDefault="00913C22" w:rsidP="00615835">
            <w:pPr>
              <w:pStyle w:val="Default"/>
              <w:jc w:val="both"/>
              <w:rPr>
                <w:rFonts w:asciiTheme="minorHAnsi" w:hAnsiTheme="minorHAnsi" w:cstheme="minorHAnsi"/>
                <w:color w:val="auto"/>
                <w:sz w:val="18"/>
                <w:szCs w:val="20"/>
              </w:rPr>
            </w:pPr>
            <w:r w:rsidRPr="005B66E7">
              <w:rPr>
                <w:rFonts w:asciiTheme="minorHAnsi" w:hAnsiTheme="minorHAnsi" w:cstheme="minorHAnsi"/>
                <w:color w:val="auto"/>
                <w:sz w:val="18"/>
                <w:szCs w:val="20"/>
              </w:rPr>
              <w:t>Autonomoen kasuan, zerbitzuetan itzultzen ziren lan-jarduerak ez dira eskainiko</w:t>
            </w:r>
          </w:p>
          <w:p w14:paraId="601AC18F" w14:textId="77777777" w:rsidR="000F5D0D" w:rsidRDefault="00913C22" w:rsidP="00913C22">
            <w:pPr>
              <w:rPr>
                <w:rFonts w:cstheme="minorHAnsi"/>
                <w:sz w:val="18"/>
                <w:szCs w:val="20"/>
              </w:rPr>
            </w:pPr>
            <w:r w:rsidRPr="005B66E7">
              <w:rPr>
                <w:rFonts w:cstheme="minorHAnsi"/>
                <w:sz w:val="18"/>
                <w:szCs w:val="20"/>
              </w:rPr>
              <w:t>Arrazoia da GSDOk kentzea erabaki duela, zerbitzuak EJSN (Jarduera Ekonomikoen Sailkapen Nazionala) bakarra eskaintzen baitzuen alta-aldian hainbat jarduera dituzten LAABeko (Langile Autonomoen Araubide Berezia) langileak daudenean, eta horrek nahasmena eragin zezakeen.</w:t>
            </w:r>
          </w:p>
          <w:p w14:paraId="268DC790" w14:textId="1941563F" w:rsidR="00301F13" w:rsidRPr="005B66E7" w:rsidRDefault="00301F13" w:rsidP="00B101A6">
            <w:pPr>
              <w:rPr>
                <w:rFonts w:eastAsia="Times New Roman"/>
                <w:color w:val="222222"/>
                <w:sz w:val="20"/>
                <w:szCs w:val="20"/>
                <w:shd w:val="clear" w:color="auto" w:fill="FFFFFF"/>
                <w:lang w:val="es-ES"/>
              </w:rPr>
            </w:pPr>
            <w:proofErr w:type="spellStart"/>
            <w:r w:rsidRPr="7F164CF4">
              <w:rPr>
                <w:rFonts w:eastAsia="Times New Roman"/>
                <w:color w:val="222222"/>
                <w:sz w:val="20"/>
                <w:szCs w:val="20"/>
                <w:shd w:val="clear" w:color="auto" w:fill="FFFFFF"/>
                <w:lang w:val="es-ES"/>
              </w:rPr>
              <w:t>Kontratu</w:t>
            </w:r>
            <w:proofErr w:type="spellEnd"/>
            <w:r w:rsidRPr="7F164CF4">
              <w:rPr>
                <w:rFonts w:eastAsia="Times New Roman"/>
                <w:color w:val="222222"/>
                <w:sz w:val="20"/>
                <w:szCs w:val="20"/>
                <w:shd w:val="clear" w:color="auto" w:fill="FFFFFF"/>
                <w:lang w:val="es-ES"/>
              </w:rPr>
              <w:t xml:space="preserve"> </w:t>
            </w:r>
            <w:proofErr w:type="spellStart"/>
            <w:r w:rsidRPr="7F164CF4">
              <w:rPr>
                <w:rFonts w:eastAsia="Times New Roman"/>
                <w:color w:val="222222"/>
                <w:sz w:val="20"/>
                <w:szCs w:val="20"/>
                <w:shd w:val="clear" w:color="auto" w:fill="FFFFFF"/>
                <w:lang w:val="es-ES"/>
              </w:rPr>
              <w:t>moten</w:t>
            </w:r>
            <w:proofErr w:type="spellEnd"/>
            <w:r w:rsidRPr="7F164CF4">
              <w:rPr>
                <w:rFonts w:eastAsia="Times New Roman"/>
                <w:color w:val="222222"/>
                <w:sz w:val="20"/>
                <w:szCs w:val="20"/>
                <w:shd w:val="clear" w:color="auto" w:fill="FFFFFF"/>
                <w:lang w:val="es-ES"/>
              </w:rPr>
              <w:t xml:space="preserve"> taula </w:t>
            </w:r>
            <w:proofErr w:type="spellStart"/>
            <w:r w:rsidRPr="7F164CF4">
              <w:rPr>
                <w:rFonts w:eastAsia="Times New Roman"/>
                <w:color w:val="222222"/>
                <w:sz w:val="20"/>
                <w:szCs w:val="20"/>
                <w:shd w:val="clear" w:color="auto" w:fill="FFFFFF"/>
                <w:lang w:val="es-ES"/>
              </w:rPr>
              <w:t>eguneratu</w:t>
            </w:r>
            <w:proofErr w:type="spellEnd"/>
            <w:r w:rsidRPr="7F164CF4">
              <w:rPr>
                <w:rFonts w:eastAsia="Times New Roman"/>
                <w:color w:val="222222"/>
                <w:sz w:val="20"/>
                <w:szCs w:val="20"/>
                <w:shd w:val="clear" w:color="auto" w:fill="FFFFFF"/>
                <w:lang w:val="es-ES"/>
              </w:rPr>
              <w:t xml:space="preserve"> </w:t>
            </w:r>
            <w:proofErr w:type="spellStart"/>
            <w:r w:rsidRPr="7F164CF4">
              <w:rPr>
                <w:rFonts w:eastAsia="Times New Roman"/>
                <w:color w:val="222222"/>
                <w:sz w:val="20"/>
                <w:szCs w:val="20"/>
                <w:shd w:val="clear" w:color="auto" w:fill="FFFFFF"/>
                <w:lang w:val="es-ES"/>
              </w:rPr>
              <w:t>egin</w:t>
            </w:r>
            <w:proofErr w:type="spellEnd"/>
            <w:r w:rsidRPr="7F164CF4">
              <w:rPr>
                <w:rFonts w:eastAsia="Times New Roman"/>
                <w:color w:val="222222"/>
                <w:sz w:val="20"/>
                <w:szCs w:val="20"/>
                <w:shd w:val="clear" w:color="auto" w:fill="FFFFFF"/>
                <w:lang w:val="es-ES"/>
              </w:rPr>
              <w:t xml:space="preserve"> da (</w:t>
            </w:r>
            <w:proofErr w:type="gramStart"/>
            <w:r w:rsidRPr="7F164CF4">
              <w:rPr>
                <w:rFonts w:eastAsia="Times New Roman"/>
                <w:color w:val="222222"/>
                <w:sz w:val="20"/>
                <w:szCs w:val="20"/>
                <w:shd w:val="clear" w:color="auto" w:fill="FFFFFF"/>
                <w:lang w:val="es-ES"/>
              </w:rPr>
              <w:t>2.taula</w:t>
            </w:r>
            <w:proofErr w:type="gramEnd"/>
            <w:r w:rsidRPr="7F164CF4">
              <w:rPr>
                <w:rFonts w:eastAsia="Times New Roman"/>
                <w:color w:val="222222"/>
                <w:sz w:val="20"/>
                <w:szCs w:val="20"/>
                <w:shd w:val="clear" w:color="auto" w:fill="FFFFFF"/>
                <w:lang w:val="es-ES"/>
              </w:rPr>
              <w:t>)</w:t>
            </w:r>
          </w:p>
        </w:tc>
      </w:tr>
      <w:tr w:rsidR="7F164CF4" w14:paraId="25AE5F4F" w14:textId="77777777" w:rsidTr="7F164CF4">
        <w:trPr>
          <w:cantSplit/>
          <w:trHeight w:val="300"/>
        </w:trPr>
        <w:tc>
          <w:tcPr>
            <w:tcW w:w="915" w:type="dxa"/>
          </w:tcPr>
          <w:p w14:paraId="2576FBD3" w14:textId="4CC10698" w:rsidR="7F164CF4" w:rsidRDefault="7F164CF4" w:rsidP="7F164CF4">
            <w:pPr>
              <w:spacing w:line="240" w:lineRule="auto"/>
              <w:jc w:val="both"/>
              <w:rPr>
                <w:rFonts w:eastAsia="Times New Roman"/>
                <w:sz w:val="18"/>
                <w:szCs w:val="18"/>
                <w:highlight w:val="yellow"/>
                <w:lang w:val="es-ES"/>
              </w:rPr>
            </w:pPr>
          </w:p>
        </w:tc>
        <w:tc>
          <w:tcPr>
            <w:tcW w:w="851" w:type="dxa"/>
          </w:tcPr>
          <w:p w14:paraId="61010F71" w14:textId="34C68FE3" w:rsidR="08846BE6" w:rsidRDefault="08846BE6" w:rsidP="7F164CF4">
            <w:pPr>
              <w:spacing w:line="240" w:lineRule="auto"/>
              <w:jc w:val="both"/>
              <w:rPr>
                <w:sz w:val="18"/>
                <w:szCs w:val="18"/>
                <w:highlight w:val="yellow"/>
              </w:rPr>
            </w:pPr>
            <w:r w:rsidRPr="7F164CF4">
              <w:rPr>
                <w:sz w:val="18"/>
                <w:szCs w:val="18"/>
                <w:highlight w:val="yellow"/>
              </w:rPr>
              <w:t>5</w:t>
            </w:r>
          </w:p>
        </w:tc>
        <w:tc>
          <w:tcPr>
            <w:tcW w:w="1418" w:type="dxa"/>
          </w:tcPr>
          <w:p w14:paraId="4B8F80B0" w14:textId="3D19504E" w:rsidR="08846BE6" w:rsidRDefault="08846BE6" w:rsidP="7F164CF4">
            <w:pPr>
              <w:spacing w:line="240" w:lineRule="auto"/>
              <w:jc w:val="both"/>
              <w:rPr>
                <w:sz w:val="18"/>
                <w:szCs w:val="18"/>
                <w:highlight w:val="yellow"/>
              </w:rPr>
            </w:pPr>
            <w:r w:rsidRPr="7F164CF4">
              <w:rPr>
                <w:sz w:val="18"/>
                <w:szCs w:val="18"/>
                <w:highlight w:val="yellow"/>
              </w:rPr>
              <w:t>2024/12/04</w:t>
            </w:r>
          </w:p>
        </w:tc>
        <w:tc>
          <w:tcPr>
            <w:tcW w:w="3938" w:type="dxa"/>
          </w:tcPr>
          <w:p w14:paraId="1789EFED" w14:textId="2D0E5D56" w:rsidR="08846BE6" w:rsidRDefault="08846BE6" w:rsidP="7F164CF4">
            <w:pPr>
              <w:pStyle w:val="Default"/>
              <w:jc w:val="both"/>
              <w:rPr>
                <w:rFonts w:asciiTheme="minorHAnsi" w:hAnsiTheme="minorHAnsi"/>
                <w:color w:val="auto"/>
                <w:sz w:val="18"/>
                <w:szCs w:val="18"/>
                <w:highlight w:val="yellow"/>
              </w:rPr>
            </w:pPr>
            <w:r w:rsidRPr="7F164CF4">
              <w:rPr>
                <w:rFonts w:asciiTheme="minorHAnsi" w:hAnsiTheme="minorHAnsi"/>
                <w:color w:val="auto"/>
                <w:sz w:val="18"/>
                <w:szCs w:val="18"/>
                <w:highlight w:val="yellow"/>
              </w:rPr>
              <w:t>0007 errore-kodea gehitu egin da.</w:t>
            </w:r>
          </w:p>
        </w:tc>
      </w:tr>
    </w:tbl>
    <w:p w14:paraId="7C4788CB"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Azken bertsioaz geroztik izandako aldaketak</w:t>
      </w:r>
    </w:p>
    <w:p w14:paraId="5F57DDEA"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Zabalkundearen kontrola</w:t>
      </w:r>
    </w:p>
    <w:p w14:paraId="48E931C0"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35266120"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1C68E251"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r>
      <w:proofErr w:type="spellStart"/>
      <w:r>
        <w:t>Fecha</w:t>
      </w:r>
      <w:proofErr w:type="spellEnd"/>
      <w:r>
        <w:t>:</w:t>
      </w:r>
      <w:r>
        <w:tab/>
      </w:r>
    </w:p>
    <w:p w14:paraId="7EBF0128"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Fitxategiaren erreferentziak</w:t>
      </w:r>
    </w:p>
    <w:p w14:paraId="009C6388"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0AA2FF99" w14:textId="77777777"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r>
        <w:rPr>
          <w:i/>
          <w:sz w:val="20"/>
        </w:rPr>
        <w:t>Erabilera-gida - Lan-bizitzaren kontsulta 5 urte.docx</w:t>
      </w:r>
    </w:p>
    <w:p w14:paraId="2A3443FC"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C5328B">
          <w:headerReference w:type="default" r:id="rId12"/>
          <w:footerReference w:type="default" r:id="rId13"/>
          <w:footerReference w:type="first" r:id="rId14"/>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3220F0C1"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rPr>
        <w:lastRenderedPageBreak/>
        <w:t>Edukia</w:t>
      </w:r>
    </w:p>
    <w:p w14:paraId="34C0E1E9"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rPr>
        <w:t>Kapitulua/atala</w:t>
      </w:r>
      <w:r>
        <w:rPr>
          <w:i/>
        </w:rPr>
        <w:tab/>
        <w:t>Orrialdea</w:t>
      </w:r>
    </w:p>
    <w:p w14:paraId="66A775E8" w14:textId="77777777" w:rsidR="00470D6B"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470D6B">
        <w:rPr>
          <w:noProof/>
        </w:rPr>
        <w:t>Sarrera</w:t>
      </w:r>
      <w:r w:rsidR="00470D6B">
        <w:rPr>
          <w:noProof/>
        </w:rPr>
        <w:tab/>
      </w:r>
      <w:r w:rsidR="00470D6B">
        <w:rPr>
          <w:noProof/>
        </w:rPr>
        <w:fldChar w:fldCharType="begin"/>
      </w:r>
      <w:r w:rsidR="00470D6B">
        <w:rPr>
          <w:noProof/>
        </w:rPr>
        <w:instrText xml:space="preserve"> PAGEREF _Toc98334715 \h </w:instrText>
      </w:r>
      <w:r w:rsidR="00470D6B">
        <w:rPr>
          <w:noProof/>
        </w:rPr>
      </w:r>
      <w:r w:rsidR="00470D6B">
        <w:rPr>
          <w:noProof/>
        </w:rPr>
        <w:fldChar w:fldCharType="separate"/>
      </w:r>
      <w:r w:rsidR="00470D6B">
        <w:rPr>
          <w:noProof/>
        </w:rPr>
        <w:t>4</w:t>
      </w:r>
      <w:r w:rsidR="00470D6B">
        <w:rPr>
          <w:noProof/>
        </w:rPr>
        <w:fldChar w:fldCharType="end"/>
      </w:r>
    </w:p>
    <w:p w14:paraId="416327B3" w14:textId="77777777" w:rsidR="00470D6B" w:rsidRDefault="00470D6B">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_Toc98334716 \h </w:instrText>
      </w:r>
      <w:r>
        <w:rPr>
          <w:noProof/>
        </w:rPr>
      </w:r>
      <w:r>
        <w:rPr>
          <w:noProof/>
        </w:rPr>
        <w:fldChar w:fldCharType="separate"/>
      </w:r>
      <w:r>
        <w:rPr>
          <w:noProof/>
        </w:rPr>
        <w:t>4</w:t>
      </w:r>
      <w:r>
        <w:rPr>
          <w:noProof/>
        </w:rPr>
        <w:fldChar w:fldCharType="end"/>
      </w:r>
    </w:p>
    <w:p w14:paraId="13F6DB17" w14:textId="77777777" w:rsidR="00470D6B" w:rsidRDefault="00470D6B">
      <w:pPr>
        <w:pStyle w:val="TDC1"/>
        <w:rPr>
          <w:rFonts w:asciiTheme="minorHAnsi" w:eastAsiaTheme="minorEastAsia" w:hAnsiTheme="minorHAnsi" w:cstheme="minorBidi"/>
          <w:b w:val="0"/>
          <w:noProof/>
          <w:szCs w:val="22"/>
          <w:lang w:val="es-ES" w:eastAsia="es-ES"/>
        </w:rPr>
      </w:pPr>
      <w:r>
        <w:rPr>
          <w:noProof/>
        </w:rPr>
        <w:t>Azken bost urteetako lan-bizitza kontsultatzeko zerbitzua</w:t>
      </w:r>
      <w:r>
        <w:rPr>
          <w:noProof/>
        </w:rPr>
        <w:tab/>
      </w:r>
      <w:r>
        <w:rPr>
          <w:noProof/>
        </w:rPr>
        <w:fldChar w:fldCharType="begin"/>
      </w:r>
      <w:r>
        <w:rPr>
          <w:noProof/>
        </w:rPr>
        <w:instrText xml:space="preserve"> PAGEREF _Toc98334717 \h </w:instrText>
      </w:r>
      <w:r>
        <w:rPr>
          <w:noProof/>
        </w:rPr>
      </w:r>
      <w:r>
        <w:rPr>
          <w:noProof/>
        </w:rPr>
        <w:fldChar w:fldCharType="separate"/>
      </w:r>
      <w:r>
        <w:rPr>
          <w:noProof/>
        </w:rPr>
        <w:t>5</w:t>
      </w:r>
      <w:r>
        <w:rPr>
          <w:noProof/>
        </w:rPr>
        <w:fldChar w:fldCharType="end"/>
      </w:r>
    </w:p>
    <w:p w14:paraId="003FCBC3" w14:textId="77777777" w:rsidR="00470D6B" w:rsidRDefault="00470D6B">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_Toc98334718 \h </w:instrText>
      </w:r>
      <w:r>
        <w:rPr>
          <w:noProof/>
        </w:rPr>
      </w:r>
      <w:r>
        <w:rPr>
          <w:noProof/>
        </w:rPr>
        <w:fldChar w:fldCharType="separate"/>
      </w:r>
      <w:r>
        <w:rPr>
          <w:noProof/>
        </w:rPr>
        <w:t>5</w:t>
      </w:r>
      <w:r>
        <w:rPr>
          <w:noProof/>
        </w:rPr>
        <w:fldChar w:fldCharType="end"/>
      </w:r>
    </w:p>
    <w:p w14:paraId="2A78B97B" w14:textId="77777777" w:rsidR="00470D6B" w:rsidRDefault="00470D6B">
      <w:pPr>
        <w:pStyle w:val="TDC2"/>
        <w:rPr>
          <w:rFonts w:asciiTheme="minorHAnsi" w:eastAsiaTheme="minorEastAsia" w:hAnsiTheme="minorHAnsi" w:cstheme="minorBidi"/>
          <w:b w:val="0"/>
          <w:noProof/>
          <w:lang w:val="es-ES" w:eastAsia="es-ES"/>
        </w:rPr>
      </w:pPr>
      <w:r>
        <w:rPr>
          <w:noProof/>
        </w:rPr>
        <w:t>Azken bost urteetako lan-bizitza kontsultatzeko zerbitzuaren segurtasuna</w:t>
      </w:r>
      <w:r>
        <w:rPr>
          <w:noProof/>
        </w:rPr>
        <w:tab/>
      </w:r>
      <w:r>
        <w:rPr>
          <w:noProof/>
        </w:rPr>
        <w:fldChar w:fldCharType="begin"/>
      </w:r>
      <w:r>
        <w:rPr>
          <w:noProof/>
        </w:rPr>
        <w:instrText xml:space="preserve"> PAGEREF _Toc98334719 \h </w:instrText>
      </w:r>
      <w:r>
        <w:rPr>
          <w:noProof/>
        </w:rPr>
      </w:r>
      <w:r>
        <w:rPr>
          <w:noProof/>
        </w:rPr>
        <w:fldChar w:fldCharType="separate"/>
      </w:r>
      <w:r>
        <w:rPr>
          <w:noProof/>
        </w:rPr>
        <w:t>6</w:t>
      </w:r>
      <w:r>
        <w:rPr>
          <w:noProof/>
        </w:rPr>
        <w:fldChar w:fldCharType="end"/>
      </w:r>
    </w:p>
    <w:p w14:paraId="74705BA7" w14:textId="77777777" w:rsidR="00470D6B" w:rsidRDefault="00470D6B">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_Toc98334720 \h </w:instrText>
      </w:r>
      <w:r>
        <w:rPr>
          <w:noProof/>
        </w:rPr>
      </w:r>
      <w:r>
        <w:rPr>
          <w:noProof/>
        </w:rPr>
        <w:fldChar w:fldCharType="separate"/>
      </w:r>
      <w:r>
        <w:rPr>
          <w:noProof/>
        </w:rPr>
        <w:t>6</w:t>
      </w:r>
      <w:r>
        <w:rPr>
          <w:noProof/>
        </w:rPr>
        <w:fldChar w:fldCharType="end"/>
      </w:r>
    </w:p>
    <w:p w14:paraId="15791832" w14:textId="77777777" w:rsidR="00470D6B" w:rsidRDefault="00470D6B">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_Toc98334721 \h </w:instrText>
      </w:r>
      <w:r>
        <w:rPr>
          <w:noProof/>
        </w:rPr>
      </w:r>
      <w:r>
        <w:rPr>
          <w:noProof/>
        </w:rPr>
        <w:fldChar w:fldCharType="separate"/>
      </w:r>
      <w:r>
        <w:rPr>
          <w:noProof/>
        </w:rPr>
        <w:t>8</w:t>
      </w:r>
      <w:r>
        <w:rPr>
          <w:noProof/>
        </w:rPr>
        <w:fldChar w:fldCharType="end"/>
      </w:r>
    </w:p>
    <w:p w14:paraId="61A1F9D3" w14:textId="77777777" w:rsidR="00470D6B" w:rsidRDefault="00470D6B">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_Toc98334722 \h </w:instrText>
      </w:r>
      <w:r>
        <w:rPr>
          <w:noProof/>
        </w:rPr>
      </w:r>
      <w:r>
        <w:rPr>
          <w:noProof/>
        </w:rPr>
        <w:fldChar w:fldCharType="separate"/>
      </w:r>
      <w:r>
        <w:rPr>
          <w:noProof/>
        </w:rPr>
        <w:t>9</w:t>
      </w:r>
      <w:r>
        <w:rPr>
          <w:noProof/>
        </w:rPr>
        <w:fldChar w:fldCharType="end"/>
      </w:r>
    </w:p>
    <w:p w14:paraId="1DF9EE51" w14:textId="77777777" w:rsidR="00470D6B" w:rsidRDefault="00470D6B">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_Toc98334723 \h </w:instrText>
      </w:r>
      <w:r>
        <w:rPr>
          <w:noProof/>
        </w:rPr>
      </w:r>
      <w:r>
        <w:rPr>
          <w:noProof/>
        </w:rPr>
        <w:fldChar w:fldCharType="separate"/>
      </w:r>
      <w:r>
        <w:rPr>
          <w:noProof/>
        </w:rPr>
        <w:t>10</w:t>
      </w:r>
      <w:r>
        <w:rPr>
          <w:noProof/>
        </w:rPr>
        <w:fldChar w:fldCharType="end"/>
      </w:r>
    </w:p>
    <w:p w14:paraId="18386B07" w14:textId="77777777" w:rsidR="00470D6B" w:rsidRDefault="00470D6B">
      <w:pPr>
        <w:pStyle w:val="TDC2"/>
        <w:rPr>
          <w:rFonts w:asciiTheme="minorHAnsi" w:eastAsiaTheme="minorEastAsia" w:hAnsiTheme="minorHAnsi" w:cstheme="minorBidi"/>
          <w:b w:val="0"/>
          <w:noProof/>
          <w:lang w:val="es-ES" w:eastAsia="es-ES"/>
        </w:rPr>
      </w:pPr>
      <w:r>
        <w:rPr>
          <w:noProof/>
        </w:rPr>
        <w:t>Azken bost urteetako lan-bizitza kontsultatzeko zerbitzuarentzako eskaera-mezua</w:t>
      </w:r>
      <w:r>
        <w:rPr>
          <w:noProof/>
        </w:rPr>
        <w:tab/>
      </w:r>
      <w:r>
        <w:rPr>
          <w:noProof/>
        </w:rPr>
        <w:fldChar w:fldCharType="begin"/>
      </w:r>
      <w:r>
        <w:rPr>
          <w:noProof/>
        </w:rPr>
        <w:instrText xml:space="preserve"> PAGEREF _Toc98334724 \h </w:instrText>
      </w:r>
      <w:r>
        <w:rPr>
          <w:noProof/>
        </w:rPr>
      </w:r>
      <w:r>
        <w:rPr>
          <w:noProof/>
        </w:rPr>
        <w:fldChar w:fldCharType="separate"/>
      </w:r>
      <w:r>
        <w:rPr>
          <w:noProof/>
        </w:rPr>
        <w:t>11</w:t>
      </w:r>
      <w:r>
        <w:rPr>
          <w:noProof/>
        </w:rPr>
        <w:fldChar w:fldCharType="end"/>
      </w:r>
    </w:p>
    <w:p w14:paraId="476E979A" w14:textId="77777777" w:rsidR="00470D6B" w:rsidRDefault="00470D6B">
      <w:pPr>
        <w:pStyle w:val="TDC2"/>
        <w:rPr>
          <w:rFonts w:asciiTheme="minorHAnsi" w:eastAsiaTheme="minorEastAsia" w:hAnsiTheme="minorHAnsi" w:cstheme="minorBidi"/>
          <w:b w:val="0"/>
          <w:noProof/>
          <w:lang w:val="es-ES" w:eastAsia="es-ES"/>
        </w:rPr>
      </w:pPr>
      <w:r>
        <w:rPr>
          <w:noProof/>
        </w:rPr>
        <w:t>Azken bost urteetako lan-bizitza kontsultatzeko zerbitzuaren erantzun-mezua</w:t>
      </w:r>
      <w:r>
        <w:rPr>
          <w:noProof/>
        </w:rPr>
        <w:tab/>
      </w:r>
      <w:r>
        <w:rPr>
          <w:noProof/>
        </w:rPr>
        <w:fldChar w:fldCharType="begin"/>
      </w:r>
      <w:r>
        <w:rPr>
          <w:noProof/>
        </w:rPr>
        <w:instrText xml:space="preserve"> PAGEREF _Toc98334725 \h </w:instrText>
      </w:r>
      <w:r>
        <w:rPr>
          <w:noProof/>
        </w:rPr>
      </w:r>
      <w:r>
        <w:rPr>
          <w:noProof/>
        </w:rPr>
        <w:fldChar w:fldCharType="separate"/>
      </w:r>
      <w:r>
        <w:rPr>
          <w:noProof/>
        </w:rPr>
        <w:t>15</w:t>
      </w:r>
      <w:r>
        <w:rPr>
          <w:noProof/>
        </w:rPr>
        <w:fldChar w:fldCharType="end"/>
      </w:r>
    </w:p>
    <w:p w14:paraId="78BAC14A" w14:textId="77777777" w:rsidR="00470D6B" w:rsidRDefault="00470D6B">
      <w:pPr>
        <w:pStyle w:val="TDC1"/>
        <w:rPr>
          <w:rFonts w:asciiTheme="minorHAnsi" w:eastAsiaTheme="minorEastAsia" w:hAnsiTheme="minorHAnsi" w:cstheme="minorBidi"/>
          <w:b w:val="0"/>
          <w:noProof/>
          <w:szCs w:val="22"/>
          <w:lang w:val="es-ES" w:eastAsia="es-ES"/>
        </w:rPr>
      </w:pPr>
      <w:r>
        <w:rPr>
          <w:noProof/>
        </w:rPr>
        <w:t>I. eranskina: Azken bost urteetako lan-bizitza kontsultatzeko zerbitzuaren adibideak</w:t>
      </w:r>
      <w:r>
        <w:rPr>
          <w:noProof/>
        </w:rPr>
        <w:tab/>
      </w:r>
      <w:r>
        <w:rPr>
          <w:noProof/>
        </w:rPr>
        <w:fldChar w:fldCharType="begin"/>
      </w:r>
      <w:r>
        <w:rPr>
          <w:noProof/>
        </w:rPr>
        <w:instrText xml:space="preserve"> PAGEREF _Toc98334726 \h </w:instrText>
      </w:r>
      <w:r>
        <w:rPr>
          <w:noProof/>
        </w:rPr>
      </w:r>
      <w:r>
        <w:rPr>
          <w:noProof/>
        </w:rPr>
        <w:fldChar w:fldCharType="separate"/>
      </w:r>
      <w:r>
        <w:rPr>
          <w:noProof/>
        </w:rPr>
        <w:t>28</w:t>
      </w:r>
      <w:r>
        <w:rPr>
          <w:noProof/>
        </w:rPr>
        <w:fldChar w:fldCharType="end"/>
      </w:r>
    </w:p>
    <w:p w14:paraId="2F9625A0" w14:textId="77777777" w:rsidR="00470D6B" w:rsidRDefault="00470D6B">
      <w:pPr>
        <w:pStyle w:val="TDC2"/>
        <w:rPr>
          <w:rFonts w:asciiTheme="minorHAnsi" w:eastAsiaTheme="minorEastAsia" w:hAnsiTheme="minorHAnsi" w:cstheme="minorBidi"/>
          <w:b w:val="0"/>
          <w:noProof/>
          <w:lang w:val="es-ES" w:eastAsia="es-ES"/>
        </w:rPr>
      </w:pPr>
      <w:r w:rsidRPr="00236362">
        <w:rPr>
          <w:i/>
          <w:noProof/>
          <w:u w:val="single"/>
        </w:rPr>
        <w:t>NAN 35238923W: Eragiketa zuzena</w:t>
      </w:r>
      <w:r>
        <w:rPr>
          <w:noProof/>
        </w:rPr>
        <w:tab/>
      </w:r>
      <w:r>
        <w:rPr>
          <w:noProof/>
        </w:rPr>
        <w:fldChar w:fldCharType="begin"/>
      </w:r>
      <w:r>
        <w:rPr>
          <w:noProof/>
        </w:rPr>
        <w:instrText xml:space="preserve"> PAGEREF _Toc98334727 \h </w:instrText>
      </w:r>
      <w:r>
        <w:rPr>
          <w:noProof/>
        </w:rPr>
      </w:r>
      <w:r>
        <w:rPr>
          <w:noProof/>
        </w:rPr>
        <w:fldChar w:fldCharType="separate"/>
      </w:r>
      <w:r>
        <w:rPr>
          <w:noProof/>
        </w:rPr>
        <w:t>28</w:t>
      </w:r>
      <w:r>
        <w:rPr>
          <w:noProof/>
        </w:rPr>
        <w:fldChar w:fldCharType="end"/>
      </w:r>
    </w:p>
    <w:p w14:paraId="2E2E3AC6" w14:textId="77777777" w:rsidR="00470D6B" w:rsidRDefault="00470D6B">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_Toc98334728 \h </w:instrText>
      </w:r>
      <w:r>
        <w:rPr>
          <w:noProof/>
        </w:rPr>
      </w:r>
      <w:r>
        <w:rPr>
          <w:noProof/>
        </w:rPr>
        <w:fldChar w:fldCharType="separate"/>
      </w:r>
      <w:r>
        <w:rPr>
          <w:noProof/>
        </w:rPr>
        <w:t>28</w:t>
      </w:r>
      <w:r>
        <w:rPr>
          <w:noProof/>
        </w:rPr>
        <w:fldChar w:fldCharType="end"/>
      </w:r>
    </w:p>
    <w:p w14:paraId="3E919AFE" w14:textId="77777777" w:rsidR="00470D6B" w:rsidRDefault="00470D6B">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_Toc98334729 \h </w:instrText>
      </w:r>
      <w:r>
        <w:rPr>
          <w:noProof/>
        </w:rPr>
      </w:r>
      <w:r>
        <w:rPr>
          <w:noProof/>
        </w:rPr>
        <w:fldChar w:fldCharType="separate"/>
      </w:r>
      <w:r>
        <w:rPr>
          <w:noProof/>
        </w:rPr>
        <w:t>29</w:t>
      </w:r>
      <w:r>
        <w:rPr>
          <w:noProof/>
        </w:rPr>
        <w:fldChar w:fldCharType="end"/>
      </w:r>
    </w:p>
    <w:p w14:paraId="72F3CCAD" w14:textId="77777777" w:rsidR="00470D6B" w:rsidRDefault="00470D6B">
      <w:pPr>
        <w:pStyle w:val="TDC1"/>
        <w:rPr>
          <w:rFonts w:asciiTheme="minorHAnsi" w:eastAsiaTheme="minorEastAsia" w:hAnsiTheme="minorHAnsi" w:cstheme="minorBidi"/>
          <w:b w:val="0"/>
          <w:noProof/>
          <w:szCs w:val="22"/>
          <w:lang w:val="es-ES" w:eastAsia="es-ES"/>
        </w:rPr>
      </w:pPr>
      <w:r>
        <w:rPr>
          <w:noProof/>
        </w:rPr>
        <w:t>II. eranskina: Egoera batean altan egondako egunen argibidea</w:t>
      </w:r>
      <w:r>
        <w:rPr>
          <w:noProof/>
        </w:rPr>
        <w:tab/>
      </w:r>
      <w:r>
        <w:rPr>
          <w:noProof/>
        </w:rPr>
        <w:fldChar w:fldCharType="begin"/>
      </w:r>
      <w:r>
        <w:rPr>
          <w:noProof/>
        </w:rPr>
        <w:instrText xml:space="preserve"> PAGEREF _Toc98334730 \h </w:instrText>
      </w:r>
      <w:r>
        <w:rPr>
          <w:noProof/>
        </w:rPr>
      </w:r>
      <w:r>
        <w:rPr>
          <w:noProof/>
        </w:rPr>
        <w:fldChar w:fldCharType="separate"/>
      </w:r>
      <w:r>
        <w:rPr>
          <w:noProof/>
        </w:rPr>
        <w:t>36</w:t>
      </w:r>
      <w:r>
        <w:rPr>
          <w:noProof/>
        </w:rPr>
        <w:fldChar w:fldCharType="end"/>
      </w:r>
    </w:p>
    <w:p w14:paraId="0DFFF0DA" w14:textId="77777777"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98334715"/>
      <w:r>
        <w:t>Sarrera</w:t>
      </w:r>
      <w:bookmarkEnd w:id="9"/>
      <w:bookmarkEnd w:id="10"/>
      <w:bookmarkEnd w:id="11"/>
    </w:p>
    <w:p w14:paraId="2EC7932B" w14:textId="77777777" w:rsidR="000F5D0D" w:rsidRPr="000F5D0D" w:rsidRDefault="000F5D0D" w:rsidP="00A310D5">
      <w:pPr>
        <w:pStyle w:val="Titulo2nisae"/>
      </w:pPr>
      <w:bookmarkStart w:id="12" w:name="_Toc97099470"/>
      <w:bookmarkStart w:id="13" w:name="_Toc98334716"/>
      <w:r>
        <w:t>Dokumentuaren helburua</w:t>
      </w:r>
      <w:bookmarkEnd w:id="12"/>
      <w:bookmarkEnd w:id="13"/>
    </w:p>
    <w:p w14:paraId="3965A666" w14:textId="77777777" w:rsidR="000F5D0D" w:rsidRPr="00CB3425" w:rsidRDefault="000F5D0D" w:rsidP="000F5D0D">
      <w:pPr>
        <w:spacing w:before="240" w:after="0" w:line="240" w:lineRule="auto"/>
        <w:ind w:left="1701"/>
        <w:jc w:val="both"/>
        <w:rPr>
          <w:rFonts w:eastAsia="Times New Roman" w:cstheme="minorHAnsi"/>
          <w:szCs w:val="20"/>
        </w:rPr>
      </w:pPr>
      <w:r>
        <w:t>Dokumentu honek aurkezten du Euskadiko Administrazioen Segurtasunerako eta Elkarreragingarritasunerako Nodoan (NISAE) erakusgai dagoen azken bost urteetako lan-bizitza kontsultatzeko zerbitzuan sartzeko erabilera-gida. Herritar baten azken bost urtetako lan-bizitza kontsultatzea ahalbidetzen du zerbitzu horrek. Azken bost urteen barruan, kontsulta daitekeen gehieneko denbora-tartea urtebetekoa izango da.</w:t>
      </w:r>
    </w:p>
    <w:p w14:paraId="0BAD5F5D" w14:textId="77777777" w:rsidR="000F5D0D" w:rsidRPr="000F5D0D" w:rsidRDefault="00DF33E7" w:rsidP="000F5D0D">
      <w:pPr>
        <w:spacing w:before="240" w:after="0" w:line="240" w:lineRule="auto"/>
        <w:ind w:left="1701"/>
        <w:jc w:val="both"/>
        <w:rPr>
          <w:rFonts w:eastAsia="Times New Roman" w:cstheme="minorHAnsi"/>
          <w:szCs w:val="20"/>
        </w:rPr>
      </w:pPr>
      <w:r>
        <w:t>Zerbitzua Gizarte Segurantzaren Diruzaintza Nagusiarekin (GSDN) konektatuko da.</w:t>
      </w:r>
    </w:p>
    <w:p w14:paraId="15303121" w14:textId="77777777" w:rsidR="000F5D0D" w:rsidRPr="000F5D0D" w:rsidRDefault="000F5D0D" w:rsidP="000F5D0D">
      <w:pPr>
        <w:spacing w:before="240" w:after="0" w:line="240" w:lineRule="auto"/>
        <w:ind w:left="1701"/>
        <w:jc w:val="both"/>
        <w:rPr>
          <w:rFonts w:eastAsia="Times New Roman" w:cstheme="minorHAnsi"/>
          <w:szCs w:val="20"/>
        </w:rPr>
      </w:pPr>
      <w:r>
        <w:t>Saileko edo administrazioko aplikazio batetik azken bost urtetako lan-bizitza kontsultatzeko zerbitzurako sarbidea inplementatu behar duten administrazio-erakundeetako garatzaileei eta arduradun teknikoei zuzentzen zaie.</w:t>
      </w:r>
    </w:p>
    <w:p w14:paraId="74D97742" w14:textId="77777777" w:rsid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w:t>
      </w:r>
      <w:proofErr w:type="spellStart"/>
      <w:r>
        <w:t>NISAEren</w:t>
      </w:r>
      <w:proofErr w:type="spellEnd"/>
      <w:r>
        <w:t xml:space="preserve"> baimen-eskaeraren inprimakiaren bitartez, zerbitzuaren kontsulta egingo zaion administrazio-prozedurarako dagokion </w:t>
      </w:r>
      <w:r>
        <w:rPr>
          <w:b/>
        </w:rPr>
        <w:t>erabilera-baimena</w:t>
      </w:r>
      <w:r>
        <w:t xml:space="preserve"> eskatzea. </w:t>
      </w:r>
    </w:p>
    <w:p w14:paraId="55C108A0" w14:textId="77777777" w:rsidR="008B51EC" w:rsidRDefault="008B51EC" w:rsidP="008B51EC">
      <w:pPr>
        <w:spacing w:before="240" w:after="0" w:line="240" w:lineRule="auto"/>
        <w:ind w:left="1701"/>
        <w:jc w:val="both"/>
        <w:rPr>
          <w:rFonts w:eastAsia="Times New Roman" w:cstheme="minorHAnsi"/>
          <w:szCs w:val="20"/>
        </w:rPr>
      </w:pPr>
      <w:r>
        <w:t xml:space="preserve">Garrantzitsua da kontsultaren prozedurari dagokion organoaren/unitate </w:t>
      </w:r>
      <w:proofErr w:type="spellStart"/>
      <w:r>
        <w:t>tramitatzailearen</w:t>
      </w:r>
      <w:proofErr w:type="spellEnd"/>
      <w:r>
        <w:t xml:space="preserve"> kodea eredu honen arabera kodifikatuta egotea, izan ere DIR3 formatua betetzen duen balioztatuko du lagatzaileak (GSDN): </w:t>
      </w:r>
    </w:p>
    <w:p w14:paraId="6974C075" w14:textId="77777777" w:rsidR="008B51EC" w:rsidRPr="000F5D0D" w:rsidRDefault="008B51EC" w:rsidP="008B51EC">
      <w:pPr>
        <w:spacing w:before="240" w:after="0" w:line="240" w:lineRule="auto"/>
        <w:ind w:left="1701"/>
        <w:jc w:val="both"/>
        <w:rPr>
          <w:rFonts w:eastAsia="Times New Roman" w:cstheme="minorHAnsi"/>
          <w:szCs w:val="20"/>
        </w:rPr>
      </w:pPr>
      <w:r>
        <w:rPr>
          <w:i/>
          <w:color w:val="FF0000"/>
        </w:rPr>
        <w:t>([AUIJO][0-9]|CC|G[EA]|E([AC]|[0-9])|L(A|[0-9]))[0-9]{7}</w:t>
      </w:r>
    </w:p>
    <w:p w14:paraId="3F083CA5"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rPr>
        <w:t>prozedura baimenduaren kodea</w:t>
      </w:r>
      <w:r>
        <w:t xml:space="preserve">. </w:t>
      </w:r>
    </w:p>
    <w:p w14:paraId="3A0B4E3F"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rPr>
        <w:t>TEST_DESA_IOP</w:t>
      </w:r>
      <w:r>
        <w:t xml:space="preserve"> (</w:t>
      </w:r>
      <w:r>
        <w:rPr>
          <w:i/>
        </w:rPr>
        <w:t>Garapeneko eta Probetako inguruneetarako besterik ez</w:t>
      </w:r>
      <w:r>
        <w:t>).</w:t>
      </w:r>
    </w:p>
    <w:p w14:paraId="5EC5AB97"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60549E7D"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29510B10"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25221CA3" w14:textId="77777777" w:rsidR="000F5D0D" w:rsidRPr="00D17DC2" w:rsidRDefault="000F5D0D" w:rsidP="00D17DC2">
      <w:pPr>
        <w:pStyle w:val="Titulo1nisae"/>
      </w:pPr>
      <w:bookmarkStart w:id="14" w:name="_Toc98334717"/>
      <w:r>
        <w:lastRenderedPageBreak/>
        <w:t>Azken bost urteetako lan-bizitza kontsultatzeko zerbitzua</w:t>
      </w:r>
      <w:bookmarkEnd w:id="14"/>
    </w:p>
    <w:p w14:paraId="28B1590E" w14:textId="77777777" w:rsidR="000F5D0D" w:rsidRPr="000F5D0D" w:rsidRDefault="000F5D0D" w:rsidP="00A310D5">
      <w:pPr>
        <w:pStyle w:val="Titulo2nisae"/>
      </w:pPr>
      <w:bookmarkStart w:id="15" w:name="_Toc98334718"/>
      <w:r>
        <w:t>Web-zerbitzuaren deskriptorea (WSDL)</w:t>
      </w:r>
      <w:bookmarkEnd w:id="15"/>
    </w:p>
    <w:p w14:paraId="36B23EA2"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proofErr w:type="spellStart"/>
      <w:r>
        <w:rPr>
          <w:i/>
        </w:rPr>
        <w:t>wsdl_xsd</w:t>
      </w:r>
      <w:proofErr w:type="spellEnd"/>
      <w:r>
        <w:t>) jaso dira WSDL deskriptorea eta azken bost urteetako lan-bizitza kontsultatzeko zerbitzua definitzen duten datu-eskemak.</w:t>
      </w:r>
    </w:p>
    <w:p w14:paraId="6F19B0CE" w14:textId="77777777" w:rsidR="000F5D0D" w:rsidRPr="000F5D0D" w:rsidRDefault="000F5D0D" w:rsidP="000F5D0D">
      <w:pPr>
        <w:spacing w:before="240" w:after="0" w:line="240" w:lineRule="auto"/>
        <w:ind w:left="1701"/>
        <w:jc w:val="both"/>
        <w:rPr>
          <w:rFonts w:eastAsia="Times New Roman" w:cstheme="minorHAnsi"/>
        </w:rPr>
      </w:pPr>
      <w:r>
        <w:t xml:space="preserve">Azken bost urteetako lan-bizitza kontsultatzeko zerbitzuaren errekeritzailearen eta igorlearen arteko mezu-trukeak </w:t>
      </w:r>
      <w:r>
        <w:rPr>
          <w:i/>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47A0B483"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zain geratzen da azken erantzuna jaso arte.</w:t>
      </w:r>
    </w:p>
    <w:p w14:paraId="7B39F228"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790BF04C"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5A0E98E8" w14:textId="77777777" w:rsidR="000F5D0D" w:rsidRPr="00B264FA" w:rsidRDefault="00BB3AE5" w:rsidP="000F5D0D">
      <w:pPr>
        <w:numPr>
          <w:ilvl w:val="0"/>
          <w:numId w:val="7"/>
        </w:numPr>
        <w:spacing w:before="240" w:after="0" w:line="240" w:lineRule="auto"/>
        <w:jc w:val="both"/>
        <w:rPr>
          <w:rFonts w:eastAsia="Times New Roman" w:cstheme="minorHAnsi"/>
        </w:rPr>
      </w:pPr>
      <w:hyperlink r:id="rId15" w:history="1">
        <w:r>
          <w:rPr>
            <w:color w:val="0000FF"/>
            <w:sz w:val="20"/>
            <w:u w:val="single"/>
          </w:rPr>
          <w:t>https://svc.integracion.</w:t>
        </w:r>
        <w:r>
          <w:rPr>
            <w:b/>
            <w:color w:val="0000FF"/>
            <w:sz w:val="20"/>
            <w:u w:val="single"/>
          </w:rPr>
          <w:t>des</w:t>
        </w:r>
        <w:r>
          <w:rPr>
            <w:color w:val="0000FF"/>
            <w:sz w:val="20"/>
            <w:u w:val="single"/>
          </w:rPr>
          <w:t>.</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hyperlink>
      <w:r>
        <w:rPr>
          <w:color w:val="0000FF"/>
          <w:sz w:val="20"/>
        </w:rPr>
        <w:t xml:space="preserve"> </w:t>
      </w:r>
      <w:r>
        <w:t xml:space="preserve">(ingurunea: </w:t>
      </w:r>
      <w:r>
        <w:rPr>
          <w:i/>
        </w:rPr>
        <w:t>Garapena</w:t>
      </w:r>
      <w:r>
        <w:t>)</w:t>
      </w:r>
    </w:p>
    <w:p w14:paraId="7D0CDB83"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u w:val="single"/>
        </w:rPr>
        <w:t>https://svc.integracion.</w:t>
      </w:r>
      <w:r>
        <w:rPr>
          <w:b/>
          <w:color w:val="0000FF"/>
          <w:sz w:val="20"/>
          <w:u w:val="single"/>
        </w:rPr>
        <w:t>pru</w:t>
      </w:r>
      <w:r>
        <w:rPr>
          <w:color w:val="0000FF"/>
          <w:sz w:val="20"/>
          <w:u w:val="single"/>
        </w:rPr>
        <w:t>.</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r>
        <w:rPr>
          <w:color w:val="0000FF"/>
          <w:sz w:val="20"/>
        </w:rPr>
        <w:t xml:space="preserve"> </w:t>
      </w:r>
      <w:r>
        <w:t xml:space="preserve">(ingurunea: </w:t>
      </w:r>
      <w:r>
        <w:rPr>
          <w:i/>
        </w:rPr>
        <w:t>Probak/Preprodukzioa</w:t>
      </w:r>
      <w:r>
        <w:t>)</w:t>
      </w:r>
    </w:p>
    <w:p w14:paraId="714E2B9F" w14:textId="77777777" w:rsidR="000F5D0D" w:rsidRPr="000F5D0D" w:rsidRDefault="00BB3AE5" w:rsidP="000F5D0D">
      <w:pPr>
        <w:numPr>
          <w:ilvl w:val="0"/>
          <w:numId w:val="7"/>
        </w:numPr>
        <w:spacing w:before="240" w:after="0" w:line="240" w:lineRule="auto"/>
        <w:jc w:val="both"/>
        <w:rPr>
          <w:rFonts w:eastAsia="Times New Roman" w:cstheme="minorHAnsi"/>
        </w:rPr>
      </w:pPr>
      <w:hyperlink r:id="rId16" w:history="1">
        <w:r>
          <w:rPr>
            <w:color w:val="0000FF"/>
            <w:sz w:val="20"/>
            <w:u w:val="single"/>
          </w:rPr>
          <w:t>https://svc.integracion.</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hyperlink>
      <w:r>
        <w:rPr>
          <w:color w:val="0000FF"/>
          <w:sz w:val="20"/>
        </w:rPr>
        <w:tab/>
      </w:r>
      <w:r>
        <w:t xml:space="preserve">(ingurunea: </w:t>
      </w:r>
      <w:r>
        <w:rPr>
          <w:i/>
        </w:rPr>
        <w:t>Produkzioa</w:t>
      </w:r>
      <w:r>
        <w:t xml:space="preserve">) </w:t>
      </w:r>
    </w:p>
    <w:p w14:paraId="5EEC567D" w14:textId="77777777" w:rsidR="000F5D0D" w:rsidRPr="000F5D0D" w:rsidRDefault="000F5D0D" w:rsidP="000F5D0D">
      <w:pPr>
        <w:spacing w:before="240" w:after="0" w:line="240" w:lineRule="auto"/>
        <w:ind w:left="1701"/>
        <w:jc w:val="both"/>
        <w:rPr>
          <w:rFonts w:eastAsia="Times New Roman" w:cstheme="minorHAnsi"/>
          <w:lang w:val="es-ES_tradnl"/>
        </w:rPr>
      </w:pPr>
    </w:p>
    <w:p w14:paraId="2BBEF09F" w14:textId="77777777" w:rsidR="00381C92" w:rsidRDefault="000F5D0D" w:rsidP="000F5D0D">
      <w:pPr>
        <w:spacing w:before="240" w:after="0" w:line="240" w:lineRule="auto"/>
        <w:ind w:left="1701"/>
        <w:jc w:val="both"/>
        <w:rPr>
          <w:rFonts w:eastAsia="Times New Roman" w:cstheme="minorHAnsi"/>
        </w:rPr>
      </w:pPr>
      <w:r>
        <w:t xml:space="preserve">Errekeritzailearen eta igorlearen artean trukatutako mezu guztiak sinatu egin behar dira, eta horretarako behar-beharrezkoa da </w:t>
      </w:r>
      <w:proofErr w:type="spellStart"/>
      <w:r>
        <w:t>NISAEren</w:t>
      </w:r>
      <w:proofErr w:type="spellEnd"/>
      <w:r>
        <w:t xml:space="preserve"> bitartekotza operatiboko moduluak aitortutako ziurtagiri digital bat edukitzea.</w:t>
      </w:r>
    </w:p>
    <w:p w14:paraId="5721DD3A" w14:textId="77777777" w:rsidR="00381C92" w:rsidRDefault="00381C92">
      <w:pPr>
        <w:rPr>
          <w:rFonts w:eastAsia="Times New Roman" w:cstheme="minorHAnsi"/>
        </w:rPr>
      </w:pPr>
      <w:r>
        <w:br w:type="page"/>
      </w:r>
    </w:p>
    <w:p w14:paraId="4930CF43" w14:textId="77777777" w:rsidR="000F5D0D" w:rsidRPr="000F5D0D" w:rsidRDefault="000F5D0D" w:rsidP="000F5D0D">
      <w:pPr>
        <w:spacing w:before="240" w:after="0" w:line="240" w:lineRule="auto"/>
        <w:ind w:left="1701"/>
        <w:jc w:val="both"/>
        <w:rPr>
          <w:rFonts w:eastAsia="Times New Roman" w:cstheme="minorHAnsi"/>
          <w:lang w:val="es-ES_tradnl"/>
        </w:rPr>
      </w:pPr>
    </w:p>
    <w:p w14:paraId="708C2B55" w14:textId="77777777" w:rsidR="000F5D0D" w:rsidRPr="00D17DC2" w:rsidRDefault="000F5D0D" w:rsidP="00D17DC2">
      <w:pPr>
        <w:pStyle w:val="Titulo2nisae"/>
      </w:pPr>
      <w:bookmarkStart w:id="16" w:name="_Toc98334719"/>
      <w:r>
        <w:t>Azken bost urteetako lan-bizitza kontsultatzeko zerbitzuaren segurtasuna</w:t>
      </w:r>
      <w:bookmarkEnd w:id="16"/>
    </w:p>
    <w:p w14:paraId="4C674E98"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323EFAA8" w14:textId="77777777" w:rsidR="000F5D0D" w:rsidRPr="000F5D0D" w:rsidRDefault="000F5D0D" w:rsidP="001C5F3A">
      <w:pPr>
        <w:pStyle w:val="Titulo3nisae"/>
      </w:pPr>
      <w:bookmarkStart w:id="17" w:name="_Toc98334720"/>
      <w:r>
        <w:t xml:space="preserve">Segurtasuna WEB </w:t>
      </w:r>
      <w:proofErr w:type="spellStart"/>
      <w:r>
        <w:t>Service</w:t>
      </w:r>
      <w:proofErr w:type="spellEnd"/>
      <w:r>
        <w:t xml:space="preserve"> </w:t>
      </w:r>
      <w:proofErr w:type="spellStart"/>
      <w:r>
        <w:t>Security</w:t>
      </w:r>
      <w:proofErr w:type="spellEnd"/>
      <w:r>
        <w:t xml:space="preserve"> eta ziurtagiriarekin</w:t>
      </w:r>
      <w:bookmarkEnd w:id="17"/>
    </w:p>
    <w:p w14:paraId="3522C5EA"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 Horretarako, bezeroak WS-</w:t>
      </w:r>
      <w:proofErr w:type="spellStart"/>
      <w:r>
        <w:t>Security</w:t>
      </w:r>
      <w:proofErr w:type="spellEnd"/>
      <w:r>
        <w:t xml:space="preserve"> sinadura-goiburuak eta bere X.509 ziurtagiria sartu beharko ditu mezuan.</w:t>
      </w:r>
    </w:p>
    <w:p w14:paraId="120F7568"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 </w:t>
      </w:r>
      <w:proofErr w:type="spellStart"/>
      <w:r>
        <w:t>kautotzeko</w:t>
      </w:r>
      <w:proofErr w:type="spellEnd"/>
      <w:r>
        <w:t xml:space="preserve"> eta datuen osotasunerako, </w:t>
      </w:r>
      <w:proofErr w:type="spellStart"/>
      <w:r>
        <w:t>NISAEren</w:t>
      </w:r>
      <w:proofErr w:type="spellEnd"/>
      <w:r>
        <w:t xml:space="preserve"> bitartekotza operatiboko moduluak WS-</w:t>
      </w:r>
      <w:proofErr w:type="spellStart"/>
      <w:r>
        <w:t>Security</w:t>
      </w:r>
      <w:proofErr w:type="spellEnd"/>
      <w:r>
        <w:t xml:space="preserve"> teknologia duen soluzio bat inplementatzen du, jasotako mezua X.509 ziurtagiri batekin digitalki sinatuta etorriko dela egiaztatzea ahalbidetzen duena.</w:t>
      </w:r>
    </w:p>
    <w:p w14:paraId="7617D09F"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0AAB6CA9"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6D743D79" w14:textId="77777777" w:rsidR="000F5D0D" w:rsidRPr="000F5D0D" w:rsidRDefault="000F5D0D" w:rsidP="000F5D0D">
      <w:pPr>
        <w:spacing w:before="240" w:after="0" w:line="240" w:lineRule="auto"/>
        <w:ind w:left="1701"/>
        <w:jc w:val="both"/>
        <w:rPr>
          <w:rFonts w:eastAsia="Times New Roman" w:cstheme="minorHAnsi"/>
          <w:szCs w:val="20"/>
        </w:rPr>
      </w:pPr>
      <w:r>
        <w:rPr>
          <w:i/>
        </w:rPr>
        <w:t>WSS + ziurtagiria</w:t>
      </w:r>
      <w:r>
        <w:t xml:space="preserve"> segurtasunarekin erakusgai jarritako zerbitzuek estandar-maila honekin bat datozen goiburuak jasotzea espero dute:</w:t>
      </w:r>
    </w:p>
    <w:p w14:paraId="1F673FFF"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570EE8FC" w14:textId="77777777" w:rsidR="000F5D0D" w:rsidRPr="000F5D0D" w:rsidRDefault="000F5D0D" w:rsidP="000F5D0D">
      <w:pPr>
        <w:spacing w:after="0" w:line="240" w:lineRule="auto"/>
        <w:ind w:left="1701" w:firstLine="360"/>
        <w:jc w:val="both"/>
        <w:rPr>
          <w:rFonts w:eastAsia="Times New Roman" w:cstheme="minorHAnsi"/>
        </w:rPr>
      </w:pPr>
      <w:r>
        <w:rPr>
          <w:i/>
        </w:rPr>
        <w:t>(WS-</w:t>
      </w:r>
      <w:proofErr w:type="spellStart"/>
      <w:r>
        <w:rPr>
          <w:i/>
        </w:rPr>
        <w:t>Security</w:t>
      </w:r>
      <w:proofErr w:type="spellEnd"/>
      <w:r>
        <w:rPr>
          <w:i/>
        </w:rPr>
        <w:t xml:space="preserve"> 2004)</w:t>
      </w:r>
    </w:p>
    <w:p w14:paraId="720CF318"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proofErr w:type="spellStart"/>
      <w:r>
        <w:rPr>
          <w:i/>
        </w:rPr>
        <w:t>BinarySecurityToken</w:t>
      </w:r>
      <w:proofErr w:type="spellEnd"/>
      <w:r>
        <w:t xml:space="preserve"> moduan etorri beharko du SOAP mezuaren barruan, eta zehaztutako denbora-balioa izango du (gomendioa: 5 minutu).</w:t>
      </w:r>
    </w:p>
    <w:p w14:paraId="75D6E0F8"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proofErr w:type="spellStart"/>
      <w:r>
        <w:rPr>
          <w:i/>
        </w:rPr>
        <w:t>Timestamp</w:t>
      </w:r>
      <w:proofErr w:type="spellEnd"/>
      <w:r>
        <w:t xml:space="preserve">, </w:t>
      </w:r>
      <w:r>
        <w:rPr>
          <w:i/>
        </w:rPr>
        <w:t>Body</w:t>
      </w:r>
      <w:r>
        <w:t xml:space="preserve"> eta </w:t>
      </w:r>
      <w:proofErr w:type="spellStart"/>
      <w:r>
        <w:rPr>
          <w:i/>
        </w:rPr>
        <w:t>BinarySecurityToken</w:t>
      </w:r>
      <w:proofErr w:type="spellEnd"/>
      <w:r>
        <w:t>.</w:t>
      </w:r>
    </w:p>
    <w:p w14:paraId="4F8170AC"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33CC4396"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BinarySecurityToken</w:t>
      </w:r>
      <w:proofErr w:type="spellEnd"/>
      <w:r>
        <w:t>: bezeroak sinatzeko erabiltzen duen X.509 ziurtagiria.</w:t>
      </w:r>
    </w:p>
    <w:p w14:paraId="3E49A7CF"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Timestamp</w:t>
      </w:r>
      <w:proofErr w:type="spellEnd"/>
      <w:r>
        <w:t>: mezua noiz bidali zen adierazten duen segurtasun-goiburua.</w:t>
      </w:r>
    </w:p>
    <w:p w14:paraId="2AB793A1"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Signature</w:t>
      </w:r>
      <w:proofErr w:type="spellEnd"/>
      <w:r>
        <w:t xml:space="preserve">: gorputzeko eta </w:t>
      </w:r>
      <w:proofErr w:type="spellStart"/>
      <w:r>
        <w:rPr>
          <w:i/>
        </w:rPr>
        <w:t>Timestamp</w:t>
      </w:r>
      <w:proofErr w:type="spellEnd"/>
      <w:r>
        <w:t xml:space="preserve"> goiburuko sinadura, mezuaren osotasuna segurtatzen duena.</w:t>
      </w:r>
    </w:p>
    <w:p w14:paraId="5FA762C0"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338442B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lastRenderedPageBreak/>
        <w:t>&lt;</w:t>
      </w:r>
      <w:proofErr w:type="spellStart"/>
      <w:r>
        <w:rPr>
          <w:color w:val="3F7F7F"/>
          <w:sz w:val="16"/>
        </w:rPr>
        <w:t>Envelope</w:t>
      </w:r>
      <w:proofErr w:type="spellEnd"/>
      <w:r>
        <w:rPr>
          <w:color w:val="008080"/>
          <w:sz w:val="16"/>
        </w:rPr>
        <w:t>&gt;</w:t>
      </w:r>
    </w:p>
    <w:p w14:paraId="7400D7B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5F61B61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42938C5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BinarySecurityToken</w:t>
      </w:r>
      <w:proofErr w:type="spellEnd"/>
      <w:r>
        <w:rPr>
          <w:color w:val="008080"/>
          <w:sz w:val="16"/>
        </w:rPr>
        <w:t>&gt; … &lt;/</w:t>
      </w:r>
      <w:proofErr w:type="spellStart"/>
      <w:r>
        <w:rPr>
          <w:color w:val="3F7F7F"/>
          <w:sz w:val="16"/>
        </w:rPr>
        <w:t>BinarySecurityToken</w:t>
      </w:r>
      <w:proofErr w:type="spellEnd"/>
      <w:r>
        <w:rPr>
          <w:color w:val="008080"/>
          <w:sz w:val="16"/>
        </w:rPr>
        <w:t>&gt;</w:t>
      </w:r>
    </w:p>
    <w:p w14:paraId="317C96D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14:paraId="13B4764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14:paraId="0D2A3B0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CanonicalizationMethod</w:t>
      </w:r>
      <w:proofErr w:type="spellEnd"/>
      <w:r>
        <w:rPr>
          <w:color w:val="008080"/>
          <w:sz w:val="16"/>
        </w:rPr>
        <w:t>/&gt;</w:t>
      </w:r>
    </w:p>
    <w:p w14:paraId="2827BFC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SignatureMethod</w:t>
      </w:r>
      <w:proofErr w:type="spellEnd"/>
      <w:r>
        <w:rPr>
          <w:color w:val="008080"/>
          <w:sz w:val="16"/>
        </w:rPr>
        <w:t>/&gt;</w:t>
      </w:r>
    </w:p>
    <w:p w14:paraId="17F52AA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14:paraId="33714D90"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rPr>
        <w:tab/>
      </w:r>
      <w:r>
        <w:rPr>
          <w:sz w:val="16"/>
        </w:rPr>
        <w:tab/>
      </w:r>
      <w:r>
        <w:rPr>
          <w:sz w:val="16"/>
        </w:rPr>
        <w:tab/>
      </w:r>
      <w:r>
        <w:rPr>
          <w:sz w:val="16"/>
        </w:rPr>
        <w:tab/>
      </w:r>
      <w:r>
        <w:rPr>
          <w:color w:val="000000"/>
          <w:sz w:val="16"/>
        </w:rPr>
        <w:t>... Sinatutako 3 elementuen erreferentziak…</w:t>
      </w:r>
      <w:r>
        <w:rPr>
          <w:sz w:val="16"/>
        </w:rPr>
        <w:tab/>
      </w:r>
    </w:p>
    <w:p w14:paraId="1CB9567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14:paraId="0D3611A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14:paraId="6E5117E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SignatureValue</w:t>
      </w:r>
      <w:proofErr w:type="spellEnd"/>
      <w:r>
        <w:rPr>
          <w:color w:val="008080"/>
          <w:sz w:val="16"/>
        </w:rPr>
        <w:t>&gt; … &lt;/</w:t>
      </w:r>
      <w:proofErr w:type="spellStart"/>
      <w:r>
        <w:rPr>
          <w:color w:val="3F7F7F"/>
          <w:sz w:val="16"/>
        </w:rPr>
        <w:t>SignatureValue</w:t>
      </w:r>
      <w:proofErr w:type="spellEnd"/>
      <w:r>
        <w:rPr>
          <w:color w:val="008080"/>
          <w:sz w:val="16"/>
        </w:rPr>
        <w:t>&gt;</w:t>
      </w:r>
    </w:p>
    <w:p w14:paraId="380DDA2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KeyInfo</w:t>
      </w:r>
      <w:proofErr w:type="spellEnd"/>
      <w:r>
        <w:rPr>
          <w:color w:val="008080"/>
          <w:sz w:val="16"/>
        </w:rPr>
        <w:t>&gt;</w:t>
      </w:r>
    </w:p>
    <w:p w14:paraId="06769B5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ab/>
      </w:r>
      <w:r>
        <w:rPr>
          <w:color w:val="008080"/>
          <w:sz w:val="16"/>
        </w:rPr>
        <w:tab/>
      </w:r>
      <w:r>
        <w:rPr>
          <w:color w:val="008080"/>
          <w:sz w:val="16"/>
        </w:rPr>
        <w:tab/>
      </w:r>
      <w:r>
        <w:rPr>
          <w:color w:val="000000"/>
          <w:sz w:val="16"/>
        </w:rPr>
        <w:t>...</w:t>
      </w:r>
    </w:p>
    <w:p w14:paraId="0F31AFD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ab/>
      </w:r>
      <w:r>
        <w:rPr>
          <w:color w:val="008080"/>
          <w:sz w:val="16"/>
        </w:rPr>
        <w:tab/>
        <w:t xml:space="preserve">    &lt;/</w:t>
      </w:r>
      <w:proofErr w:type="spellStart"/>
      <w:r>
        <w:rPr>
          <w:color w:val="3F7F7F"/>
          <w:sz w:val="16"/>
        </w:rPr>
        <w:t>KeyInfo</w:t>
      </w:r>
      <w:proofErr w:type="spellEnd"/>
      <w:r>
        <w:rPr>
          <w:color w:val="008080"/>
          <w:sz w:val="16"/>
        </w:rPr>
        <w:t>&gt;</w:t>
      </w:r>
    </w:p>
    <w:p w14:paraId="0033D28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14:paraId="5F1F5AF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Timestamp</w:t>
      </w:r>
      <w:proofErr w:type="spellEnd"/>
      <w:r>
        <w:rPr>
          <w:color w:val="008080"/>
          <w:sz w:val="16"/>
        </w:rPr>
        <w:t>/&gt;</w:t>
      </w:r>
    </w:p>
    <w:p w14:paraId="50F1366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50C10DFF" w14:textId="77777777" w:rsidR="000F5D0D" w:rsidRPr="006736B9"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1942BDCA"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3077B32B"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7B2148B7"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46EF9B5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7127A3BC"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18C14D8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4AC8BD37" w14:textId="77777777" w:rsidR="004B7135" w:rsidRDefault="00BB3AE5" w:rsidP="004B7135">
      <w:pPr>
        <w:spacing w:before="240" w:after="0" w:line="240" w:lineRule="auto"/>
        <w:ind w:left="1780"/>
        <w:jc w:val="both"/>
        <w:rPr>
          <w:rFonts w:eastAsia="Times New Roman" w:cstheme="minorHAnsi"/>
          <w:szCs w:val="20"/>
        </w:rPr>
      </w:pPr>
      <w:hyperlink r:id="rId17" w:history="1">
        <w:r>
          <w:rPr>
            <w:color w:val="0000FF"/>
            <w:sz w:val="20"/>
            <w:u w:val="single"/>
          </w:rPr>
          <w:t>https://svc.integracion.des.</w:t>
        </w:r>
        <w:r>
          <w:rPr>
            <w:b/>
            <w:color w:val="0000FF"/>
            <w:sz w:val="20"/>
            <w:u w:val="single"/>
          </w:rPr>
          <w:t>ejgv.jaso</w:t>
        </w:r>
        <w:r>
          <w:rPr>
            <w:color w:val="0000FF"/>
            <w:sz w:val="20"/>
            <w:u w:val="single"/>
          </w:rPr>
          <w:t>/ctxweb/secured_ssl/x53jiGetIntermediacion</w:t>
        </w:r>
        <w:r>
          <w:rPr>
            <w:b/>
            <w:color w:val="0000FF"/>
            <w:sz w:val="20"/>
            <w:u w:val="single"/>
          </w:rPr>
          <w:t>WS</w:t>
        </w:r>
        <w:r>
          <w:rPr>
            <w:color w:val="0000FF"/>
            <w:sz w:val="20"/>
            <w:u w:val="single"/>
          </w:rPr>
          <w:t>?WSDL</w:t>
        </w:r>
      </w:hyperlink>
    </w:p>
    <w:p w14:paraId="120FBA27" w14:textId="77777777" w:rsidR="004B7135" w:rsidRPr="00470D6B" w:rsidRDefault="004B7135" w:rsidP="004B7135">
      <w:pPr>
        <w:spacing w:before="240" w:after="0" w:line="240" w:lineRule="auto"/>
        <w:ind w:left="1780"/>
        <w:jc w:val="both"/>
        <w:rPr>
          <w:rFonts w:eastAsia="Times New Roman" w:cstheme="minorHAnsi"/>
          <w:szCs w:val="20"/>
        </w:rPr>
      </w:pPr>
    </w:p>
    <w:p w14:paraId="0065357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45C12B7D" w14:textId="77777777" w:rsidR="000F5D0D" w:rsidRPr="00B264FA" w:rsidRDefault="00BB3AE5" w:rsidP="000F5D0D">
      <w:pPr>
        <w:spacing w:before="240" w:after="0" w:line="240" w:lineRule="auto"/>
        <w:ind w:left="1780"/>
        <w:jc w:val="both"/>
        <w:rPr>
          <w:rFonts w:eastAsia="Times New Roman" w:cstheme="minorHAnsi"/>
          <w:color w:val="0000FF"/>
          <w:sz w:val="20"/>
          <w:szCs w:val="20"/>
          <w:u w:val="single"/>
        </w:rPr>
      </w:pPr>
      <w:hyperlink r:id="rId18" w:history="1">
        <w:r>
          <w:rPr>
            <w:color w:val="0000FF"/>
            <w:sz w:val="20"/>
            <w:u w:val="single"/>
          </w:rPr>
          <w:t>https://svc.integracion.</w:t>
        </w:r>
        <w:r>
          <w:rPr>
            <w:b/>
            <w:color w:val="0000FF"/>
            <w:sz w:val="20"/>
            <w:u w:val="single"/>
          </w:rPr>
          <w:t>euskadi</w:t>
        </w:r>
        <w:r>
          <w:rPr>
            <w:color w:val="0000FF"/>
            <w:sz w:val="20"/>
            <w:u w:val="single"/>
          </w:rPr>
          <w:t>.ejiedes.</w:t>
        </w:r>
        <w:r>
          <w:rPr>
            <w:b/>
            <w:color w:val="0000FF"/>
            <w:sz w:val="20"/>
            <w:u w:val="single"/>
          </w:rPr>
          <w:t>net</w:t>
        </w:r>
        <w:r>
          <w:rPr>
            <w:color w:val="0000FF"/>
            <w:sz w:val="20"/>
            <w:u w:val="single"/>
          </w:rPr>
          <w:t>/ctxweb/secured_ssl/x53jiGetIntermediacion</w:t>
        </w:r>
        <w:r>
          <w:rPr>
            <w:b/>
            <w:color w:val="0000FF"/>
            <w:sz w:val="20"/>
            <w:u w:val="single"/>
          </w:rPr>
          <w:t>WS</w:t>
        </w:r>
        <w:r>
          <w:rPr>
            <w:color w:val="0000FF"/>
            <w:sz w:val="20"/>
            <w:u w:val="single"/>
          </w:rPr>
          <w:t>?WSDL</w:t>
        </w:r>
      </w:hyperlink>
    </w:p>
    <w:p w14:paraId="1EAE2DA9" w14:textId="77777777" w:rsidR="000F5D0D" w:rsidRPr="00470D6B" w:rsidRDefault="000F5D0D" w:rsidP="000F5D0D">
      <w:pPr>
        <w:spacing w:before="240" w:after="0" w:line="240" w:lineRule="auto"/>
        <w:ind w:left="1780"/>
        <w:jc w:val="both"/>
        <w:rPr>
          <w:rFonts w:eastAsia="Times New Roman" w:cstheme="minorHAnsi"/>
          <w:color w:val="0000FF"/>
          <w:sz w:val="20"/>
          <w:szCs w:val="20"/>
          <w:u w:val="single"/>
        </w:rPr>
      </w:pPr>
    </w:p>
    <w:p w14:paraId="1B1A66B1" w14:textId="77777777" w:rsidR="000F5D0D" w:rsidRPr="000F5D0D" w:rsidRDefault="000F5D0D" w:rsidP="009F0D1E">
      <w:pPr>
        <w:pStyle w:val="Titulo3nisae"/>
        <w:rPr>
          <w:b w:val="0"/>
        </w:rPr>
      </w:pPr>
      <w:bookmarkStart w:id="18" w:name="_Toc98334721"/>
      <w:r>
        <w:t xml:space="preserve">Segurtasuna WEB </w:t>
      </w:r>
      <w:proofErr w:type="spellStart"/>
      <w:r>
        <w:t>Service</w:t>
      </w:r>
      <w:proofErr w:type="spellEnd"/>
      <w:r>
        <w:t xml:space="preserve"> </w:t>
      </w:r>
      <w:proofErr w:type="spellStart"/>
      <w:r>
        <w:t>Security</w:t>
      </w:r>
      <w:proofErr w:type="spellEnd"/>
      <w:r>
        <w:t xml:space="preserve"> eta </w:t>
      </w:r>
      <w:proofErr w:type="spellStart"/>
      <w:r>
        <w:t>UserToken</w:t>
      </w:r>
      <w:proofErr w:type="spellEnd"/>
      <w:r>
        <w:t>-ekin</w:t>
      </w:r>
      <w:bookmarkEnd w:id="18"/>
    </w:p>
    <w:p w14:paraId="5EE253EA"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Horretarako, bezeroak </w:t>
      </w:r>
      <w:proofErr w:type="spellStart"/>
      <w:r>
        <w:rPr>
          <w:i/>
        </w:rPr>
        <w:t>Usertoken</w:t>
      </w:r>
      <w:proofErr w:type="spellEnd"/>
      <w:r>
        <w:rPr>
          <w:i/>
        </w:rPr>
        <w:t xml:space="preserve"> </w:t>
      </w:r>
      <w:proofErr w:type="spellStart"/>
      <w:r>
        <w:rPr>
          <w:i/>
        </w:rPr>
        <w:t>Profile</w:t>
      </w:r>
      <w:proofErr w:type="spellEnd"/>
      <w:r>
        <w:t>-ko WS-</w:t>
      </w:r>
      <w:proofErr w:type="spellStart"/>
      <w:r>
        <w:t>Security</w:t>
      </w:r>
      <w:proofErr w:type="spellEnd"/>
      <w:r>
        <w:t xml:space="preserve"> goiburuak sartu beharko ditu.</w:t>
      </w:r>
    </w:p>
    <w:p w14:paraId="2BBA1A04"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 </w:t>
      </w:r>
      <w:proofErr w:type="spellStart"/>
      <w:r>
        <w:t>kautotzeko</w:t>
      </w:r>
      <w:proofErr w:type="spellEnd"/>
      <w:r>
        <w:t>, zerbitzu-busak (OSB) WS-</w:t>
      </w:r>
      <w:proofErr w:type="spellStart"/>
      <w:r>
        <w:t>Security</w:t>
      </w:r>
      <w:proofErr w:type="spellEnd"/>
      <w:r>
        <w:t xml:space="preserve"> teknologia duen soluzio bat inplementatzen du, jasotako erabiltzaile-izena eta pasahitza </w:t>
      </w:r>
      <w:proofErr w:type="spellStart"/>
      <w:r>
        <w:t>NISAEren</w:t>
      </w:r>
      <w:proofErr w:type="spellEnd"/>
      <w:r>
        <w:t xml:space="preserve"> bitartekotza operatiboko segurtasun-sistemari lotzea ahalbidetzen duena.</w:t>
      </w:r>
    </w:p>
    <w:p w14:paraId="1D84D569"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proofErr w:type="spellStart"/>
      <w:r>
        <w:t>UsernameToken-eko</w:t>
      </w:r>
      <w:proofErr w:type="spellEnd"/>
      <w:r>
        <w:t xml:space="preserve"> WS-</w:t>
      </w:r>
      <w:proofErr w:type="spellStart"/>
      <w:r>
        <w:t>Security</w:t>
      </w:r>
      <w:proofErr w:type="spellEnd"/>
      <w:r>
        <w:t xml:space="preserve"> goiburuak sartu beharko ditu eskaeran, eta </w:t>
      </w:r>
      <w:r>
        <w:rPr>
          <w:i/>
          <w:iCs/>
          <w:color w:val="0000C0"/>
          <w:sz w:val="20"/>
        </w:rPr>
        <w:t>PASSWORD_TEXT</w:t>
      </w:r>
      <w:r>
        <w:t xml:space="preserve"> pasahitz mota.</w:t>
      </w:r>
    </w:p>
    <w:p w14:paraId="0BFBDB57"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581A42F0" w14:textId="77777777" w:rsidR="000F5D0D" w:rsidRPr="000F5D0D" w:rsidRDefault="000F5D0D" w:rsidP="004B7135">
      <w:pPr>
        <w:spacing w:before="240" w:after="0" w:line="240" w:lineRule="auto"/>
        <w:ind w:left="1701"/>
        <w:jc w:val="both"/>
        <w:rPr>
          <w:rFonts w:eastAsia="Times New Roman" w:cstheme="minorHAnsi"/>
        </w:rPr>
      </w:pPr>
      <w:r>
        <w:rPr>
          <w:i/>
        </w:rPr>
        <w:t xml:space="preserve">WSS + </w:t>
      </w:r>
      <w:proofErr w:type="spellStart"/>
      <w:r>
        <w:rPr>
          <w:i/>
        </w:rPr>
        <w:t>UserToken</w:t>
      </w:r>
      <w:proofErr w:type="spellEnd"/>
      <w:r>
        <w:t xml:space="preserve"> segurtasunarekin erakusgai jarritako zerbitzuek estandar-maila honekin bat datozen goiburuak jasotzea espero dute:</w:t>
      </w:r>
    </w:p>
    <w:p w14:paraId="0286E315"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0BC253B4" w14:textId="77777777" w:rsidR="000F5D0D" w:rsidRPr="000F5D0D" w:rsidRDefault="000F5D0D" w:rsidP="004B7135">
      <w:pPr>
        <w:spacing w:after="0" w:line="240" w:lineRule="auto"/>
        <w:ind w:left="1701" w:firstLine="360"/>
        <w:jc w:val="both"/>
        <w:rPr>
          <w:rFonts w:eastAsia="Times New Roman" w:cstheme="minorHAnsi"/>
          <w:szCs w:val="20"/>
        </w:rPr>
      </w:pPr>
      <w:r>
        <w:rPr>
          <w:i/>
        </w:rPr>
        <w:t>(WS-</w:t>
      </w:r>
      <w:proofErr w:type="spellStart"/>
      <w:r>
        <w:rPr>
          <w:i/>
        </w:rPr>
        <w:t>Security</w:t>
      </w:r>
      <w:proofErr w:type="spellEnd"/>
      <w:r>
        <w:rPr>
          <w:i/>
        </w:rPr>
        <w:t xml:space="preserve"> 2004)</w:t>
      </w:r>
    </w:p>
    <w:p w14:paraId="3911E747"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7EE252D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4B900A2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6FE20EC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4E5D99E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14:paraId="77E5C99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Username</w:t>
      </w:r>
      <w:proofErr w:type="spellEnd"/>
      <w:r>
        <w:rPr>
          <w:color w:val="008080"/>
          <w:sz w:val="16"/>
        </w:rPr>
        <w:t>&gt; … &lt;/</w:t>
      </w:r>
      <w:proofErr w:type="spellStart"/>
      <w:r>
        <w:rPr>
          <w:color w:val="3F7F7F"/>
          <w:sz w:val="16"/>
        </w:rPr>
        <w:t>Username</w:t>
      </w:r>
      <w:proofErr w:type="spellEnd"/>
      <w:r>
        <w:rPr>
          <w:color w:val="008080"/>
          <w:sz w:val="16"/>
        </w:rPr>
        <w:t>&gt;</w:t>
      </w:r>
    </w:p>
    <w:p w14:paraId="4574B40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 xml:space="preserve">               &lt;</w:t>
      </w:r>
      <w:proofErr w:type="spellStart"/>
      <w:r>
        <w:rPr>
          <w:color w:val="3F7F7F"/>
          <w:sz w:val="16"/>
        </w:rPr>
        <w:t>Password</w:t>
      </w:r>
      <w:proofErr w:type="spellEnd"/>
      <w:r>
        <w:rPr>
          <w:color w:val="008080"/>
          <w:sz w:val="16"/>
        </w:rPr>
        <w:t>&gt; … &lt;/</w:t>
      </w:r>
      <w:proofErr w:type="spellStart"/>
      <w:r>
        <w:rPr>
          <w:color w:val="3F7F7F"/>
          <w:sz w:val="16"/>
        </w:rPr>
        <w:t>Password</w:t>
      </w:r>
      <w:proofErr w:type="spellEnd"/>
      <w:r>
        <w:rPr>
          <w:color w:val="008080"/>
          <w:sz w:val="16"/>
        </w:rPr>
        <w:t>&gt;</w:t>
      </w:r>
    </w:p>
    <w:p w14:paraId="292B2D5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14:paraId="7876157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6521D03D"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5D3EB0EA"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4915EB68"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68F4CBEC"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1240001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3C5046A6" w14:textId="77777777" w:rsidR="000F5D0D" w:rsidRP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6EB33567"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6C14AE38" w14:textId="77777777" w:rsidR="000F5D0D" w:rsidRPr="00B264FA" w:rsidRDefault="00BB3AE5" w:rsidP="000F5D0D">
      <w:pPr>
        <w:spacing w:before="240" w:after="0" w:line="240" w:lineRule="auto"/>
        <w:ind w:left="1780"/>
        <w:jc w:val="both"/>
        <w:rPr>
          <w:rFonts w:eastAsia="Times New Roman" w:cstheme="minorHAnsi"/>
          <w:i/>
          <w:szCs w:val="20"/>
        </w:rPr>
      </w:pPr>
      <w:hyperlink r:id="rId19" w:history="1">
        <w:r>
          <w:rPr>
            <w:i/>
            <w:color w:val="0000FF"/>
            <w:sz w:val="20"/>
            <w:u w:val="single"/>
          </w:rPr>
          <w:t>https://svc.integracion.des.</w:t>
        </w:r>
        <w:r>
          <w:rPr>
            <w:b/>
            <w:i/>
            <w:color w:val="0000FF"/>
            <w:sz w:val="20"/>
            <w:u w:val="single"/>
          </w:rPr>
          <w:t>ejgv.jaso</w:t>
        </w:r>
        <w:r>
          <w:rPr>
            <w:i/>
            <w:color w:val="0000FF"/>
            <w:sz w:val="20"/>
            <w:u w:val="single"/>
          </w:rPr>
          <w:t>/ctxweb/secured_ssl/x53jiGetIntermediacionWS</w:t>
        </w:r>
        <w:r>
          <w:rPr>
            <w:b/>
            <w:i/>
            <w:color w:val="0000FF"/>
            <w:sz w:val="20"/>
            <w:u w:val="single"/>
          </w:rPr>
          <w:t>User</w:t>
        </w:r>
        <w:r>
          <w:rPr>
            <w:i/>
            <w:color w:val="0000FF"/>
            <w:sz w:val="20"/>
            <w:u w:val="single"/>
          </w:rPr>
          <w:t>?WSDL</w:t>
        </w:r>
      </w:hyperlink>
    </w:p>
    <w:p w14:paraId="706C99A5"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114F4029" w14:textId="77777777" w:rsidR="000F5D0D" w:rsidRPr="00B264FA" w:rsidRDefault="00BB3AE5" w:rsidP="000F5D0D">
      <w:pPr>
        <w:spacing w:before="240" w:after="0" w:line="240" w:lineRule="auto"/>
        <w:ind w:left="1780"/>
        <w:jc w:val="both"/>
        <w:rPr>
          <w:rFonts w:eastAsia="Times New Roman" w:cstheme="minorHAnsi"/>
          <w:i/>
          <w:color w:val="0000FF"/>
          <w:sz w:val="20"/>
          <w:szCs w:val="20"/>
          <w:u w:val="single"/>
        </w:rPr>
      </w:pPr>
      <w:hyperlink r:id="rId20" w:history="1">
        <w:r>
          <w:rPr>
            <w:i/>
            <w:color w:val="0000FF"/>
            <w:sz w:val="20"/>
            <w:u w:val="single"/>
          </w:rPr>
          <w:t>https://svc.integracion.</w:t>
        </w:r>
        <w:r>
          <w:rPr>
            <w:b/>
            <w:i/>
            <w:color w:val="0000FF"/>
            <w:sz w:val="20"/>
            <w:u w:val="single"/>
          </w:rPr>
          <w:t>euskadi</w:t>
        </w:r>
        <w:r>
          <w:rPr>
            <w:i/>
            <w:color w:val="0000FF"/>
            <w:sz w:val="20"/>
            <w:u w:val="single"/>
          </w:rPr>
          <w:t>.ejiedes.</w:t>
        </w:r>
        <w:r>
          <w:rPr>
            <w:b/>
            <w:i/>
            <w:color w:val="0000FF"/>
            <w:sz w:val="20"/>
            <w:u w:val="single"/>
          </w:rPr>
          <w:t>net</w:t>
        </w:r>
        <w:r>
          <w:rPr>
            <w:i/>
            <w:color w:val="0000FF"/>
            <w:sz w:val="20"/>
            <w:u w:val="single"/>
          </w:rPr>
          <w:t>/ctxweb/secured_ssl/x53jiGetIntermediacionWS</w:t>
        </w:r>
        <w:r>
          <w:rPr>
            <w:b/>
            <w:i/>
            <w:color w:val="0000FF"/>
            <w:sz w:val="20"/>
            <w:u w:val="single"/>
          </w:rPr>
          <w:t>User</w:t>
        </w:r>
        <w:r>
          <w:rPr>
            <w:i/>
            <w:color w:val="0000FF"/>
            <w:sz w:val="20"/>
            <w:u w:val="single"/>
          </w:rPr>
          <w:t>?WSDL</w:t>
        </w:r>
      </w:hyperlink>
    </w:p>
    <w:p w14:paraId="285D2A0E" w14:textId="77777777" w:rsidR="000F5D0D" w:rsidRPr="00470D6B" w:rsidRDefault="000F5D0D" w:rsidP="000F5D0D">
      <w:pPr>
        <w:spacing w:before="240" w:after="0" w:line="240" w:lineRule="auto"/>
        <w:ind w:left="1780"/>
        <w:jc w:val="both"/>
        <w:rPr>
          <w:rFonts w:eastAsia="Times New Roman" w:cstheme="minorHAnsi"/>
          <w:i/>
          <w:szCs w:val="20"/>
        </w:rPr>
      </w:pPr>
    </w:p>
    <w:p w14:paraId="192327AA" w14:textId="77777777" w:rsidR="000F5D0D" w:rsidRPr="000F5D0D" w:rsidRDefault="000F5D0D" w:rsidP="009F0D1E">
      <w:pPr>
        <w:pStyle w:val="Titulo3nisae"/>
        <w:rPr>
          <w:b w:val="0"/>
        </w:rPr>
      </w:pPr>
      <w:bookmarkStart w:id="19" w:name="_Toc98334722"/>
      <w:r>
        <w:t xml:space="preserve">Segurtasuna oinarrizko HTTP eta </w:t>
      </w:r>
      <w:proofErr w:type="spellStart"/>
      <w:r>
        <w:t>UserToken</w:t>
      </w:r>
      <w:proofErr w:type="spellEnd"/>
      <w:r>
        <w:t>-ekin</w:t>
      </w:r>
      <w:bookmarkEnd w:id="19"/>
    </w:p>
    <w:p w14:paraId="74B570A8"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garraioaren eta elkarrekiko SSL protokoloaren mailan.</w:t>
      </w:r>
    </w:p>
    <w:p w14:paraId="6FAFDD4E"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zerbitzurako sarbidea konfiguratu beharko du </w:t>
      </w:r>
      <w:proofErr w:type="spellStart"/>
      <w:r>
        <w:t>HTTPs</w:t>
      </w:r>
      <w:proofErr w:type="spellEnd"/>
      <w:r>
        <w:t xml:space="preserve"> konexioan erabiltzaile-izena eta pasahitza sartuta.</w:t>
      </w:r>
    </w:p>
    <w:p w14:paraId="48C9F857"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(OSB) jasotako erabiltzaile-izenarekin eta pasahitzarekin identifikatuko du bezeroa eta haiek </w:t>
      </w:r>
      <w:proofErr w:type="spellStart"/>
      <w:r>
        <w:t>NISAEren</w:t>
      </w:r>
      <w:proofErr w:type="spellEnd"/>
      <w:r>
        <w:t xml:space="preserve"> bitartekotza operatiboko segurtasun-sistemari lotuko dizkio.</w:t>
      </w:r>
    </w:p>
    <w:p w14:paraId="0748F6F4"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15369DD9"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6B5251F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501E68A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3F7F7F"/>
          <w:sz w:val="16"/>
        </w:rPr>
        <w:t>/</w:t>
      </w:r>
      <w:r>
        <w:rPr>
          <w:color w:val="008080"/>
          <w:sz w:val="16"/>
        </w:rPr>
        <w:t>&gt;</w:t>
      </w:r>
    </w:p>
    <w:p w14:paraId="39A1FAA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1618C72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4F9D2D1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5BD8745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19F53B41"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6FEEDED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39E6C63A" w14:textId="77777777" w:rsidR="000F5D0D" w:rsidRPr="00B264FA" w:rsidRDefault="00BB3AE5" w:rsidP="000F5D0D">
      <w:pPr>
        <w:spacing w:before="240" w:after="0" w:line="240" w:lineRule="auto"/>
        <w:ind w:left="1780"/>
        <w:jc w:val="both"/>
        <w:rPr>
          <w:rFonts w:eastAsia="Times New Roman" w:cstheme="minorHAnsi"/>
          <w:i/>
          <w:szCs w:val="20"/>
        </w:rPr>
      </w:pPr>
      <w:hyperlink r:id="rId21" w:history="1">
        <w:r>
          <w:rPr>
            <w:i/>
            <w:color w:val="0000FF"/>
            <w:sz w:val="20"/>
            <w:u w:val="single"/>
          </w:rPr>
          <w:t>https://svc.integracion.des.</w:t>
        </w:r>
        <w:r>
          <w:rPr>
            <w:b/>
            <w:i/>
            <w:color w:val="0000FF"/>
            <w:sz w:val="20"/>
            <w:u w:val="single"/>
          </w:rPr>
          <w:t>ejgv.jaso</w:t>
        </w:r>
        <w:r>
          <w:rPr>
            <w:i/>
            <w:color w:val="0000FF"/>
            <w:sz w:val="20"/>
            <w:u w:val="single"/>
          </w:rPr>
          <w:t>/ctxweb/secured_ssl/x53jiGetIntermediacionWS</w:t>
        </w:r>
        <w:r>
          <w:rPr>
            <w:b/>
            <w:i/>
            <w:color w:val="0000FF"/>
            <w:sz w:val="20"/>
            <w:u w:val="single"/>
          </w:rPr>
          <w:t>Basic</w:t>
        </w:r>
        <w:r>
          <w:rPr>
            <w:i/>
            <w:color w:val="0000FF"/>
            <w:sz w:val="20"/>
            <w:u w:val="single"/>
          </w:rPr>
          <w:t>?WSDL</w:t>
        </w:r>
      </w:hyperlink>
    </w:p>
    <w:p w14:paraId="654F71DD"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33D02079" w14:textId="77777777" w:rsidR="000F5D0D" w:rsidRPr="00B264FA" w:rsidRDefault="00BB3AE5" w:rsidP="000F5D0D">
      <w:pPr>
        <w:spacing w:before="240" w:after="0" w:line="240" w:lineRule="auto"/>
        <w:ind w:left="1780"/>
        <w:jc w:val="both"/>
        <w:rPr>
          <w:rFonts w:eastAsia="Times New Roman" w:cstheme="minorHAnsi"/>
          <w:i/>
          <w:color w:val="0000FF"/>
          <w:sz w:val="20"/>
          <w:szCs w:val="20"/>
          <w:u w:val="single"/>
        </w:rPr>
      </w:pPr>
      <w:hyperlink r:id="rId22" w:history="1">
        <w:r>
          <w:rPr>
            <w:i/>
            <w:color w:val="0000FF"/>
            <w:sz w:val="20"/>
            <w:u w:val="single"/>
          </w:rPr>
          <w:t>https://svc.integracion.</w:t>
        </w:r>
        <w:r>
          <w:rPr>
            <w:b/>
            <w:i/>
            <w:color w:val="0000FF"/>
            <w:sz w:val="20"/>
            <w:u w:val="single"/>
          </w:rPr>
          <w:t>euskadi</w:t>
        </w:r>
        <w:r>
          <w:rPr>
            <w:i/>
            <w:color w:val="0000FF"/>
            <w:sz w:val="20"/>
            <w:u w:val="single"/>
          </w:rPr>
          <w:t>.ejiedes.</w:t>
        </w:r>
        <w:r>
          <w:rPr>
            <w:b/>
            <w:i/>
            <w:color w:val="0000FF"/>
            <w:sz w:val="20"/>
            <w:u w:val="single"/>
          </w:rPr>
          <w:t>net</w:t>
        </w:r>
        <w:r>
          <w:rPr>
            <w:i/>
            <w:color w:val="0000FF"/>
            <w:sz w:val="20"/>
            <w:u w:val="single"/>
          </w:rPr>
          <w:t>/ctxweb/secured_ssl/x53jiGetIntermediacionWS</w:t>
        </w:r>
        <w:r>
          <w:rPr>
            <w:b/>
            <w:i/>
            <w:color w:val="0000FF"/>
            <w:sz w:val="20"/>
            <w:u w:val="single"/>
          </w:rPr>
          <w:t>Basic</w:t>
        </w:r>
        <w:r>
          <w:rPr>
            <w:i/>
            <w:color w:val="0000FF"/>
            <w:sz w:val="20"/>
            <w:u w:val="single"/>
          </w:rPr>
          <w:t>?WSDL</w:t>
        </w:r>
      </w:hyperlink>
    </w:p>
    <w:p w14:paraId="527A9F18" w14:textId="77777777" w:rsidR="000F5D0D" w:rsidRPr="00470D6B" w:rsidRDefault="000F5D0D" w:rsidP="000F5D0D">
      <w:pPr>
        <w:spacing w:before="240" w:after="0" w:line="240" w:lineRule="auto"/>
        <w:ind w:left="1780"/>
        <w:jc w:val="both"/>
        <w:rPr>
          <w:rFonts w:eastAsia="Times New Roman" w:cstheme="minorHAnsi"/>
          <w:i/>
          <w:szCs w:val="20"/>
        </w:rPr>
      </w:pPr>
    </w:p>
    <w:p w14:paraId="45362D17" w14:textId="77777777" w:rsidR="000F5D0D" w:rsidRPr="000F5D0D" w:rsidRDefault="000F5D0D" w:rsidP="009F0D1E">
      <w:pPr>
        <w:pStyle w:val="Titulo3nisae"/>
        <w:rPr>
          <w:b w:val="0"/>
        </w:rPr>
      </w:pPr>
      <w:bookmarkStart w:id="20" w:name="_Toc454193191"/>
      <w:bookmarkStart w:id="21" w:name="_Toc98334723"/>
      <w:r>
        <w:lastRenderedPageBreak/>
        <w:t xml:space="preserve">Segurtasuna </w:t>
      </w:r>
      <w:proofErr w:type="spellStart"/>
      <w:r>
        <w:t>XmlSignature</w:t>
      </w:r>
      <w:proofErr w:type="spellEnd"/>
      <w:r>
        <w:t xml:space="preserve"> eta ziurtagiriarekin</w:t>
      </w:r>
      <w:bookmarkEnd w:id="20"/>
      <w:bookmarkEnd w:id="21"/>
    </w:p>
    <w:p w14:paraId="4A6CAF3C"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w:t>
      </w:r>
    </w:p>
    <w:p w14:paraId="468B6F82"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rPr>
        <w:t>Body</w:t>
      </w:r>
      <w:r>
        <w:t xml:space="preserve"> elementuko </w:t>
      </w:r>
      <w:proofErr w:type="spellStart"/>
      <w:r>
        <w:rPr>
          <w:i/>
        </w:rPr>
        <w:t>XMLDSig</w:t>
      </w:r>
      <w:proofErr w:type="spellEnd"/>
      <w:r>
        <w:t xml:space="preserve"> sinadura (</w:t>
      </w:r>
      <w:proofErr w:type="spellStart"/>
      <w:r>
        <w:rPr>
          <w:i/>
        </w:rPr>
        <w:t>XmlSignature</w:t>
      </w:r>
      <w:proofErr w:type="spellEnd"/>
      <w:r>
        <w:t xml:space="preserve">) jasotzea. Horretarako, bezeroak </w:t>
      </w:r>
      <w:proofErr w:type="spellStart"/>
      <w:r>
        <w:rPr>
          <w:i/>
        </w:rPr>
        <w:t>Signature</w:t>
      </w:r>
      <w:proofErr w:type="spellEnd"/>
      <w:r>
        <w:t xml:space="preserve"> sinadura-goiburuak eta bere X.509 ziurtagiria sartu beharko ditu mezuan.</w:t>
      </w:r>
    </w:p>
    <w:p w14:paraId="6E41987A"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658380BF" w14:textId="77777777" w:rsidR="000F5D0D" w:rsidRPr="000F5D0D" w:rsidRDefault="000F5D0D" w:rsidP="000F5D0D">
      <w:pPr>
        <w:spacing w:before="240" w:after="0" w:line="240" w:lineRule="auto"/>
        <w:ind w:left="1701"/>
        <w:jc w:val="both"/>
        <w:rPr>
          <w:rFonts w:eastAsia="Times New Roman" w:cstheme="minorHAnsi"/>
          <w:szCs w:val="20"/>
        </w:rPr>
      </w:pPr>
      <w:proofErr w:type="spellStart"/>
      <w:r>
        <w:t>NISAEren</w:t>
      </w:r>
      <w:proofErr w:type="spellEnd"/>
      <w:r>
        <w:t xml:space="preserve"> bitartekotza operatiboak X.509 ziurtagiria duen bezeroa identifikatuko du mezuan sartutako sinadurari esker. Sinadura hori falta bada, ezin izango da ziurtatu bezeroa bidali duen ziurtagiriaren jabea denik, eta ukatu egingo zaio sarbidea.</w:t>
      </w:r>
    </w:p>
    <w:p w14:paraId="00EF061E"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6CCA617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2B0B329C" w14:textId="77777777" w:rsidR="000F5D0D" w:rsidRPr="00B264FA" w:rsidRDefault="00BB3AE5" w:rsidP="000F5D0D">
      <w:pPr>
        <w:spacing w:before="240" w:after="0" w:line="240" w:lineRule="auto"/>
        <w:ind w:left="1780"/>
        <w:jc w:val="both"/>
        <w:rPr>
          <w:rFonts w:eastAsia="Times New Roman" w:cstheme="minorHAnsi"/>
          <w:i/>
          <w:szCs w:val="20"/>
        </w:rPr>
      </w:pPr>
      <w:hyperlink r:id="rId23" w:history="1">
        <w:r>
          <w:rPr>
            <w:i/>
            <w:color w:val="0000FF"/>
            <w:sz w:val="20"/>
            <w:u w:val="single"/>
          </w:rPr>
          <w:t>https://svc.integracion.des.</w:t>
        </w:r>
        <w:r>
          <w:rPr>
            <w:b/>
            <w:i/>
            <w:color w:val="0000FF"/>
            <w:sz w:val="20"/>
            <w:u w:val="single"/>
          </w:rPr>
          <w:t>ejgv.jaso</w:t>
        </w:r>
        <w:r>
          <w:rPr>
            <w:i/>
            <w:color w:val="0000FF"/>
            <w:sz w:val="20"/>
            <w:u w:val="single"/>
          </w:rPr>
          <w:t>/ctxweb/secured_ssl/x53jiGetIntermediacion</w:t>
        </w:r>
        <w:r>
          <w:rPr>
            <w:b/>
            <w:i/>
            <w:color w:val="0000FF"/>
            <w:sz w:val="20"/>
            <w:u w:val="single"/>
          </w:rPr>
          <w:t>XmlDSig</w:t>
        </w:r>
        <w:r>
          <w:rPr>
            <w:i/>
            <w:color w:val="0000FF"/>
            <w:sz w:val="20"/>
            <w:u w:val="single"/>
          </w:rPr>
          <w:t>?WSDL</w:t>
        </w:r>
      </w:hyperlink>
    </w:p>
    <w:p w14:paraId="67A15838"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33C25C79" w14:textId="77777777" w:rsidR="000F5D0D" w:rsidRPr="00B264FA" w:rsidRDefault="00BB3AE5" w:rsidP="000F5D0D">
      <w:pPr>
        <w:spacing w:before="240" w:after="0" w:line="240" w:lineRule="auto"/>
        <w:ind w:left="1780"/>
        <w:jc w:val="both"/>
        <w:rPr>
          <w:rFonts w:eastAsia="Times New Roman" w:cstheme="minorHAnsi"/>
          <w:i/>
          <w:color w:val="0000FF"/>
          <w:sz w:val="20"/>
          <w:szCs w:val="20"/>
          <w:u w:val="single"/>
        </w:rPr>
      </w:pPr>
      <w:hyperlink r:id="rId24" w:history="1">
        <w:r>
          <w:rPr>
            <w:i/>
            <w:color w:val="0000FF"/>
            <w:sz w:val="20"/>
            <w:u w:val="single"/>
          </w:rPr>
          <w:t>https://svc.integracion.</w:t>
        </w:r>
        <w:r>
          <w:rPr>
            <w:b/>
            <w:i/>
            <w:color w:val="0000FF"/>
            <w:sz w:val="20"/>
            <w:u w:val="single"/>
          </w:rPr>
          <w:t>euskadi</w:t>
        </w:r>
        <w:r>
          <w:rPr>
            <w:i/>
            <w:color w:val="0000FF"/>
            <w:sz w:val="20"/>
            <w:u w:val="single"/>
          </w:rPr>
          <w:t>.ejiedes.</w:t>
        </w:r>
        <w:r>
          <w:rPr>
            <w:b/>
            <w:i/>
            <w:color w:val="0000FF"/>
            <w:sz w:val="20"/>
            <w:u w:val="single"/>
          </w:rPr>
          <w:t>net</w:t>
        </w:r>
        <w:r>
          <w:rPr>
            <w:i/>
            <w:color w:val="0000FF"/>
            <w:sz w:val="20"/>
            <w:u w:val="single"/>
          </w:rPr>
          <w:t>/ctxweb/secured_ssl/x53jiGetIntermediacion</w:t>
        </w:r>
        <w:r>
          <w:rPr>
            <w:b/>
            <w:i/>
            <w:color w:val="0000FF"/>
            <w:sz w:val="20"/>
            <w:u w:val="single"/>
          </w:rPr>
          <w:t>XmlDSig</w:t>
        </w:r>
        <w:r>
          <w:rPr>
            <w:i/>
            <w:color w:val="0000FF"/>
            <w:sz w:val="20"/>
            <w:u w:val="single"/>
          </w:rPr>
          <w:t>?WSDL</w:t>
        </w:r>
      </w:hyperlink>
    </w:p>
    <w:p w14:paraId="426258A9" w14:textId="77777777" w:rsidR="000F5D0D" w:rsidRPr="00470D6B" w:rsidRDefault="000F5D0D" w:rsidP="000F5D0D">
      <w:pPr>
        <w:spacing w:before="240" w:after="0" w:line="240" w:lineRule="auto"/>
        <w:jc w:val="both"/>
        <w:rPr>
          <w:rFonts w:eastAsia="Times New Roman" w:cstheme="minorHAnsi"/>
          <w:i/>
          <w:color w:val="0000FF"/>
          <w:sz w:val="20"/>
          <w:szCs w:val="20"/>
          <w:u w:val="single"/>
        </w:rPr>
      </w:pPr>
    </w:p>
    <w:p w14:paraId="51F028E7" w14:textId="77777777" w:rsidR="004B7135" w:rsidRDefault="004B7135">
      <w:pPr>
        <w:rPr>
          <w:rFonts w:eastAsia="Times New Roman" w:cstheme="minorHAnsi"/>
          <w:szCs w:val="20"/>
        </w:rPr>
      </w:pPr>
      <w:r>
        <w:br w:type="page"/>
      </w:r>
    </w:p>
    <w:p w14:paraId="055E1A23" w14:textId="77777777" w:rsidR="000F5D0D" w:rsidRPr="00470D6B" w:rsidRDefault="000F5D0D" w:rsidP="000F5D0D">
      <w:pPr>
        <w:spacing w:before="240" w:after="0" w:line="240" w:lineRule="auto"/>
        <w:jc w:val="both"/>
        <w:rPr>
          <w:rFonts w:eastAsia="Times New Roman" w:cstheme="minorHAnsi"/>
          <w:szCs w:val="20"/>
        </w:rPr>
      </w:pPr>
    </w:p>
    <w:p w14:paraId="061D59A1" w14:textId="77777777" w:rsidR="000F5D0D" w:rsidRPr="00D17DC2" w:rsidRDefault="000F5D0D" w:rsidP="00D17DC2">
      <w:pPr>
        <w:pStyle w:val="Titulo2nisae"/>
      </w:pPr>
      <w:bookmarkStart w:id="22" w:name="_Toc98334724"/>
      <w:r>
        <w:t>Azken bost urteetako lan-bizitza kontsultatzeko zerbitzuarentzako eskaera-mezua</w:t>
      </w:r>
      <w:bookmarkEnd w:id="22"/>
    </w:p>
    <w:p w14:paraId="2F042FB5" w14:textId="77777777" w:rsidR="009A5B9E" w:rsidRPr="00470D6B" w:rsidRDefault="009A5B9E" w:rsidP="000F5D0D">
      <w:pPr>
        <w:autoSpaceDE w:val="0"/>
        <w:autoSpaceDN w:val="0"/>
        <w:adjustRightInd w:val="0"/>
        <w:spacing w:after="0" w:line="240" w:lineRule="auto"/>
        <w:jc w:val="both"/>
        <w:rPr>
          <w:rFonts w:eastAsia="Times New Roman" w:cstheme="minorHAnsi"/>
          <w:szCs w:val="20"/>
        </w:rPr>
      </w:pPr>
    </w:p>
    <w:p w14:paraId="4EA711C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proofErr w:type="spellStart"/>
      <w:r>
        <w:rPr>
          <w:b/>
          <w:i/>
        </w:rPr>
        <w:t>Atributos</w:t>
      </w:r>
      <w:proofErr w:type="spellEnd"/>
      <w:r>
        <w:t>) eta eskabideei dagokienak (</w:t>
      </w:r>
      <w:proofErr w:type="spellStart"/>
      <w:r>
        <w:rPr>
          <w:b/>
          <w:i/>
        </w:rPr>
        <w:t>Solicitudes</w:t>
      </w:r>
      <w:proofErr w:type="spellEnd"/>
      <w:r>
        <w:t xml:space="preserve">). </w:t>
      </w:r>
    </w:p>
    <w:p w14:paraId="7A614BF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eskaera orori dagozkion kontrol-datuak biltzen ditu, eta </w:t>
      </w:r>
      <w:proofErr w:type="spellStart"/>
      <w:r>
        <w:rPr>
          <w:i/>
        </w:rPr>
        <w:t>Solicitudes</w:t>
      </w:r>
      <w:proofErr w:type="spellEnd"/>
      <w:r>
        <w:t xml:space="preserve"> adarrak egindako eskaeraren informazio zehatza biltzen du. </w:t>
      </w:r>
    </w:p>
    <w:p w14:paraId="01AC32AD" w14:textId="77777777" w:rsidR="000F5D0D" w:rsidRPr="00470D6B" w:rsidRDefault="000F5D0D" w:rsidP="000F5D0D">
      <w:pPr>
        <w:autoSpaceDE w:val="0"/>
        <w:autoSpaceDN w:val="0"/>
        <w:adjustRightInd w:val="0"/>
        <w:spacing w:after="0" w:line="240" w:lineRule="auto"/>
        <w:jc w:val="both"/>
        <w:rPr>
          <w:rFonts w:eastAsia="Times New Roman" w:cstheme="minorHAnsi"/>
          <w:szCs w:val="20"/>
        </w:rPr>
      </w:pPr>
    </w:p>
    <w:p w14:paraId="4620D8B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eremu hauek izango ditu informatuta:</w:t>
      </w:r>
    </w:p>
    <w:p w14:paraId="75268AF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IdPeticion</w:t>
      </w:r>
      <w:proofErr w:type="spellEnd"/>
      <w:r>
        <w:t>: bidaltzen den eskaerarekin lotutako identifikatzaile bakarra.</w:t>
      </w:r>
    </w:p>
    <w:p w14:paraId="62AF310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NumElementos</w:t>
      </w:r>
      <w:proofErr w:type="spellEnd"/>
      <w:r>
        <w:t xml:space="preserve">: kontsultatutako elementu kopurua. Eremuaren balioa </w:t>
      </w:r>
      <w:r>
        <w:rPr>
          <w:b/>
          <w:color w:val="0000FF"/>
        </w:rPr>
        <w:t>1</w:t>
      </w:r>
      <w:r>
        <w:t xml:space="preserve"> izango da beti.</w:t>
      </w:r>
    </w:p>
    <w:p w14:paraId="75F9A67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TimeStamp</w:t>
      </w:r>
      <w:proofErr w:type="spellEnd"/>
      <w:r>
        <w:t>: eskaeraren bidalketaren data eta ordua.</w:t>
      </w:r>
    </w:p>
    <w:p w14:paraId="057364B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CodigoEstado</w:t>
      </w:r>
      <w:proofErr w:type="spellEnd"/>
      <w:r>
        <w:t xml:space="preserve">: eskaeran </w:t>
      </w:r>
      <w:r>
        <w:rPr>
          <w:b/>
          <w:i/>
          <w:color w:val="0000FF"/>
          <w:sz w:val="20"/>
        </w:rPr>
        <w:t>0001</w:t>
      </w:r>
      <w:r>
        <w:t xml:space="preserve"> balioa izango du.</w:t>
      </w:r>
    </w:p>
    <w:p w14:paraId="36EC9448"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LiteralError</w:t>
      </w:r>
      <w:proofErr w:type="spellEnd"/>
      <w:r>
        <w:t xml:space="preserve">: eskaeran </w:t>
      </w:r>
      <w:r>
        <w:rPr>
          <w:b/>
          <w:i/>
          <w:color w:val="0000FF"/>
          <w:sz w:val="20"/>
        </w:rPr>
        <w:t>ERANTZUNAREN ZAIN</w:t>
      </w:r>
      <w:r>
        <w:t xml:space="preserve"> balioa izango du.</w:t>
      </w:r>
    </w:p>
    <w:p w14:paraId="2D015E0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CodigoCertificado</w:t>
      </w:r>
      <w:proofErr w:type="spellEnd"/>
      <w:r>
        <w:t>: kontsultatzen ari den zerbitzuaren kodea.</w:t>
      </w:r>
    </w:p>
    <w:p w14:paraId="2881248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D6273A1" w14:textId="77777777" w:rsidR="000F5D0D" w:rsidRPr="000F5D0D" w:rsidRDefault="00B34F60" w:rsidP="000F5D0D">
      <w:pPr>
        <w:autoSpaceDE w:val="0"/>
        <w:autoSpaceDN w:val="0"/>
        <w:adjustRightInd w:val="0"/>
        <w:spacing w:after="0" w:line="240" w:lineRule="auto"/>
        <w:jc w:val="both"/>
        <w:rPr>
          <w:rFonts w:eastAsia="Times New Roman" w:cstheme="minorHAnsi"/>
          <w:szCs w:val="20"/>
        </w:rPr>
      </w:pPr>
      <w:r>
        <w:rPr>
          <w:i/>
          <w:iCs/>
        </w:rPr>
        <w:t>Azken bost urteetako lan-bizitza kontsultatzeko zerbitzuaren</w:t>
      </w:r>
      <w:r>
        <w:t xml:space="preserve"> kasuan, </w:t>
      </w:r>
      <w:proofErr w:type="spellStart"/>
      <w:r>
        <w:rPr>
          <w:b/>
          <w:bCs/>
          <w:i/>
          <w:iCs/>
        </w:rPr>
        <w:t>CodigoCeritificado</w:t>
      </w:r>
      <w:proofErr w:type="spellEnd"/>
      <w:r>
        <w:t xml:space="preserve"> eremuaren balioa </w:t>
      </w:r>
      <w:r>
        <w:rPr>
          <w:b/>
          <w:i/>
          <w:color w:val="0000FF"/>
          <w:u w:val="single"/>
        </w:rPr>
        <w:t>SWIOPVID5TGSS</w:t>
      </w:r>
      <w:r>
        <w:t xml:space="preserve"> izango da.</w:t>
      </w:r>
    </w:p>
    <w:p w14:paraId="44FAD09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521EAE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Solicitudes</w:t>
      </w:r>
      <w:proofErr w:type="spellEnd"/>
      <w:r>
        <w:t xml:space="preserve"> adarrak </w:t>
      </w:r>
      <w:proofErr w:type="spellStart"/>
      <w:r>
        <w:rPr>
          <w:i/>
        </w:rPr>
        <w:t>SolicitudTransmision</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14:paraId="613C9D6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D6EF57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adarrak SCSPv3 protokoloan zehaztutako eskemari jarraitzen dio. </w:t>
      </w:r>
      <w:proofErr w:type="spellStart"/>
      <w:r>
        <w:rPr>
          <w:i/>
        </w:rPr>
        <w:t>Emisor</w:t>
      </w:r>
      <w:proofErr w:type="spellEnd"/>
      <w:r>
        <w:t xml:space="preserve">, </w:t>
      </w:r>
      <w:proofErr w:type="spellStart"/>
      <w:r>
        <w:rPr>
          <w:i/>
        </w:rPr>
        <w:t>Solicitante</w:t>
      </w:r>
      <w:proofErr w:type="spellEnd"/>
      <w:r>
        <w:t xml:space="preserve">, </w:t>
      </w:r>
      <w:r>
        <w:rPr>
          <w:i/>
        </w:rPr>
        <w:t>Titular</w:t>
      </w:r>
      <w:r>
        <w:t xml:space="preserve"> eta </w:t>
      </w:r>
      <w:proofErr w:type="spellStart"/>
      <w:r>
        <w:rPr>
          <w:i/>
        </w:rPr>
        <w:t>Transmision</w:t>
      </w:r>
      <w:proofErr w:type="spellEnd"/>
      <w:r>
        <w:t xml:space="preserve"> nodoek osatzen dute.</w:t>
      </w:r>
    </w:p>
    <w:p w14:paraId="54CCDFC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2B0C80D" w14:textId="77777777" w:rsidR="00196C79" w:rsidRPr="000F5D0D" w:rsidRDefault="00196C79" w:rsidP="00196C79">
      <w:pPr>
        <w:autoSpaceDE w:val="0"/>
        <w:autoSpaceDN w:val="0"/>
        <w:adjustRightInd w:val="0"/>
        <w:spacing w:after="0" w:line="240" w:lineRule="auto"/>
        <w:jc w:val="both"/>
        <w:rPr>
          <w:rFonts w:eastAsia="Times New Roman" w:cstheme="minorHAnsi"/>
          <w:szCs w:val="20"/>
        </w:rPr>
      </w:pPr>
      <w:proofErr w:type="spellStart"/>
      <w:r>
        <w:rPr>
          <w:i/>
        </w:rPr>
        <w:t>DatosEspecificos</w:t>
      </w:r>
      <w:proofErr w:type="spellEnd"/>
      <w:r>
        <w:t xml:space="preserve"> adarra </w:t>
      </w:r>
      <w:proofErr w:type="spellStart"/>
      <w:r>
        <w:rPr>
          <w:i/>
        </w:rPr>
        <w:t>Consulta</w:t>
      </w:r>
      <w:proofErr w:type="spellEnd"/>
      <w:r>
        <w:t xml:space="preserve"> eta </w:t>
      </w:r>
      <w:proofErr w:type="spellStart"/>
      <w:r>
        <w:rPr>
          <w:i/>
        </w:rPr>
        <w:t>Retorno</w:t>
      </w:r>
      <w:proofErr w:type="spellEnd"/>
      <w:r>
        <w:t xml:space="preserve"> nodoek osatzen dute. </w:t>
      </w:r>
    </w:p>
    <w:p w14:paraId="62F78BDD" w14:textId="77777777" w:rsidR="000F5D0D" w:rsidRDefault="00196C79" w:rsidP="00196C79">
      <w:pPr>
        <w:autoSpaceDE w:val="0"/>
        <w:autoSpaceDN w:val="0"/>
        <w:adjustRightInd w:val="0"/>
        <w:spacing w:after="0" w:line="240" w:lineRule="auto"/>
        <w:jc w:val="both"/>
        <w:rPr>
          <w:rFonts w:eastAsia="Times New Roman" w:cstheme="minorHAnsi"/>
          <w:szCs w:val="20"/>
        </w:rPr>
      </w:pPr>
      <w:r>
        <w:t xml:space="preserve">Eskaera-mezuan </w:t>
      </w:r>
      <w:proofErr w:type="spellStart"/>
      <w:r>
        <w:rPr>
          <w:i/>
        </w:rPr>
        <w:t>Consulta</w:t>
      </w:r>
      <w:proofErr w:type="spellEnd"/>
      <w:r>
        <w:t xml:space="preserve"> nodoaren datuak bakarrik egongo dira informatuta.</w:t>
      </w:r>
    </w:p>
    <w:p w14:paraId="4DBD81C3" w14:textId="77777777" w:rsidR="00196C79" w:rsidRDefault="00196C79" w:rsidP="00196C79">
      <w:pPr>
        <w:autoSpaceDE w:val="0"/>
        <w:autoSpaceDN w:val="0"/>
        <w:adjustRightInd w:val="0"/>
        <w:spacing w:after="0" w:line="240" w:lineRule="auto"/>
        <w:jc w:val="both"/>
        <w:rPr>
          <w:rFonts w:eastAsia="Times New Roman" w:cstheme="minorHAnsi"/>
          <w:szCs w:val="20"/>
          <w:lang w:val="es-ES_tradnl"/>
        </w:rPr>
      </w:pPr>
    </w:p>
    <w:p w14:paraId="7A2805EE" w14:textId="77777777" w:rsidR="00196C79" w:rsidRPr="000F5D0D" w:rsidRDefault="00196C79" w:rsidP="00196C79">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6C78717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3A60C1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rPr>
        <w:t>1. irudia</w:t>
      </w:r>
      <w:r>
        <w:t xml:space="preserve">) hedatuta erakusten dira zerbitzurako eskaera bidaltzeko definitutako </w:t>
      </w:r>
      <w:proofErr w:type="spellStart"/>
      <w:r>
        <w:t>Solicitudes</w:t>
      </w:r>
      <w:proofErr w:type="spellEnd"/>
      <w:r>
        <w:t xml:space="preserve"> adarraren </w:t>
      </w:r>
      <w:proofErr w:type="spellStart"/>
      <w:r>
        <w:rPr>
          <w:i/>
        </w:rPr>
        <w:t>DatosGenericos</w:t>
      </w:r>
      <w:proofErr w:type="spellEnd"/>
      <w:r>
        <w:t xml:space="preserve"> blokeari dagozkion elementuak.</w:t>
      </w:r>
    </w:p>
    <w:p w14:paraId="742AC62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801241B"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4ED2FA8C"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0EE2A56E"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27F114E6" w14:textId="77777777" w:rsidR="000F5D0D" w:rsidRPr="000F5D0D" w:rsidRDefault="008D7364"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7EA79C3A" wp14:editId="7F216942">
            <wp:extent cx="6404400" cy="6087600"/>
            <wp:effectExtent l="0" t="0" r="0" b="8890"/>
            <wp:docPr id="3" name="Imagen 3" descr="D:\DATOS\jpenalos\Desktop\qwertpeti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ATOS\jpenalos\Desktop\qwertpeticion.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404400" cy="6087600"/>
                    </a:xfrm>
                    <a:prstGeom prst="rect">
                      <a:avLst/>
                    </a:prstGeom>
                    <a:noFill/>
                    <a:ln>
                      <a:noFill/>
                    </a:ln>
                  </pic:spPr>
                </pic:pic>
              </a:graphicData>
            </a:graphic>
          </wp:inline>
        </w:drawing>
      </w:r>
    </w:p>
    <w:p w14:paraId="66BB8E4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44E01A6" w14:textId="77777777" w:rsidR="000F5D0D" w:rsidRPr="000F5D0D" w:rsidRDefault="000F5D0D" w:rsidP="008D7364">
      <w:pPr>
        <w:autoSpaceDE w:val="0"/>
        <w:autoSpaceDN w:val="0"/>
        <w:adjustRightInd w:val="0"/>
        <w:spacing w:after="0" w:line="240" w:lineRule="auto"/>
        <w:jc w:val="both"/>
        <w:rPr>
          <w:rFonts w:eastAsia="Times New Roman" w:cstheme="minorHAnsi"/>
          <w:sz w:val="16"/>
          <w:szCs w:val="16"/>
        </w:rPr>
      </w:pPr>
      <w:r>
        <w:rPr>
          <w:i/>
          <w:sz w:val="16"/>
        </w:rPr>
        <w:t>1. irudia</w:t>
      </w:r>
      <w:r>
        <w:rPr>
          <w:sz w:val="16"/>
        </w:rPr>
        <w:t xml:space="preserve">. Azken bost urteetako lan-bizitza kontsultatzeko zerbitzuarentzako eskaera-mezua. </w:t>
      </w:r>
      <w:r>
        <w:rPr>
          <w:sz w:val="16"/>
          <w:u w:val="single"/>
        </w:rPr>
        <w:t>Datu generikoen</w:t>
      </w:r>
      <w:r>
        <w:rPr>
          <w:sz w:val="16"/>
        </w:rPr>
        <w:t xml:space="preserve"> blokea (SCSPv3)</w:t>
      </w:r>
    </w:p>
    <w:p w14:paraId="7FA21E8F" w14:textId="77777777" w:rsidR="000F5D0D" w:rsidRPr="00470D6B" w:rsidRDefault="000F5D0D" w:rsidP="000F5D0D">
      <w:pPr>
        <w:autoSpaceDE w:val="0"/>
        <w:autoSpaceDN w:val="0"/>
        <w:adjustRightInd w:val="0"/>
        <w:spacing w:after="0" w:line="240" w:lineRule="auto"/>
        <w:jc w:val="both"/>
        <w:rPr>
          <w:rFonts w:eastAsia="Times New Roman" w:cstheme="minorHAnsi"/>
          <w:szCs w:val="20"/>
        </w:rPr>
      </w:pPr>
    </w:p>
    <w:p w14:paraId="097B4B50" w14:textId="77777777" w:rsidR="000F5D0D" w:rsidRPr="000F5D0D" w:rsidRDefault="000F5D0D" w:rsidP="0052044A">
      <w:pPr>
        <w:spacing w:after="0" w:line="240" w:lineRule="auto"/>
        <w:jc w:val="both"/>
        <w:rPr>
          <w:rFonts w:eastAsia="Times New Roman" w:cstheme="minorHAnsi"/>
          <w:i/>
          <w:szCs w:val="20"/>
        </w:rPr>
      </w:pPr>
      <w:r>
        <w:rPr>
          <w:i/>
          <w:iCs/>
        </w:rPr>
        <w:t>Azken bost urteetako lan-bizitza kontsultatzeko zerbitzuak</w:t>
      </w:r>
      <w:r>
        <w:t xml:space="preserve"> kontsultaren xede den pertsonaren edo entitatearen identifikazio-datuak behar ditu. Datu horiek datu generikoen </w:t>
      </w:r>
      <w:r>
        <w:rPr>
          <w:i/>
        </w:rPr>
        <w:t>Titular</w:t>
      </w:r>
      <w:r>
        <w:t xml:space="preserve"> nodoan (</w:t>
      </w:r>
      <w:r>
        <w:rPr>
          <w:i/>
        </w:rPr>
        <w:t>/</w:t>
      </w:r>
      <w:proofErr w:type="spellStart"/>
      <w:r>
        <w:rPr>
          <w:i/>
        </w:rPr>
        <w:t>DatosGenericos</w:t>
      </w:r>
      <w:proofErr w:type="spellEnd"/>
      <w:r>
        <w:rPr>
          <w:i/>
        </w:rPr>
        <w:t>/Titular</w:t>
      </w:r>
      <w:r>
        <w:t>) informatuta etorriko dira:</w:t>
      </w:r>
    </w:p>
    <w:p w14:paraId="5A04FD2D"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0C717B45"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7892CA53"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3268BE33" w14:textId="77777777" w:rsidR="00FD578A" w:rsidRDefault="00FD578A" w:rsidP="00E568CB">
      <w:pPr>
        <w:pStyle w:val="Prrafodelista"/>
        <w:numPr>
          <w:ilvl w:val="0"/>
          <w:numId w:val="24"/>
        </w:numPr>
        <w:autoSpaceDE w:val="0"/>
        <w:autoSpaceDN w:val="0"/>
        <w:adjustRightInd w:val="0"/>
        <w:spacing w:after="0" w:line="240" w:lineRule="auto"/>
        <w:rPr>
          <w:rFonts w:eastAsia="Times New Roman" w:cstheme="minorHAnsi"/>
          <w:i/>
          <w:szCs w:val="20"/>
        </w:rPr>
      </w:pPr>
      <w:r>
        <w:rPr>
          <w:i/>
        </w:rPr>
        <w:t>/</w:t>
      </w:r>
      <w:proofErr w:type="spellStart"/>
      <w:r>
        <w:rPr>
          <w:i/>
        </w:rPr>
        <w:t>DatosGenericos</w:t>
      </w:r>
      <w:proofErr w:type="spellEnd"/>
      <w:r>
        <w:rPr>
          <w:i/>
        </w:rPr>
        <w:t xml:space="preserve">/Titular/ nodoko </w:t>
      </w:r>
      <w:proofErr w:type="spellStart"/>
      <w:r>
        <w:rPr>
          <w:b/>
          <w:i/>
        </w:rPr>
        <w:t>TipoDocumentacion</w:t>
      </w:r>
      <w:proofErr w:type="spellEnd"/>
      <w:r>
        <w:rPr>
          <w:i/>
        </w:rPr>
        <w:t xml:space="preserve"> + </w:t>
      </w:r>
      <w:proofErr w:type="spellStart"/>
      <w:r>
        <w:rPr>
          <w:b/>
          <w:i/>
        </w:rPr>
        <w:t>Documentacion</w:t>
      </w:r>
      <w:proofErr w:type="spellEnd"/>
      <w:r>
        <w:rPr>
          <w:i/>
        </w:rPr>
        <w:t xml:space="preserve"> </w:t>
      </w:r>
    </w:p>
    <w:p w14:paraId="775581AA" w14:textId="77777777" w:rsidR="00D17DC2" w:rsidRDefault="00D17DC2" w:rsidP="00D17DC2">
      <w:pPr>
        <w:pStyle w:val="Prrafodelista"/>
        <w:autoSpaceDE w:val="0"/>
        <w:autoSpaceDN w:val="0"/>
        <w:adjustRightInd w:val="0"/>
        <w:spacing w:after="0" w:line="240" w:lineRule="auto"/>
        <w:ind w:left="1080"/>
        <w:rPr>
          <w:rFonts w:eastAsia="Times New Roman" w:cstheme="minorHAnsi"/>
          <w:b/>
          <w:i/>
          <w:szCs w:val="20"/>
        </w:rPr>
      </w:pPr>
      <w:r>
        <w:rPr>
          <w:b/>
          <w:i/>
        </w:rPr>
        <w:tab/>
      </w:r>
      <w:r>
        <w:rPr>
          <w:b/>
          <w:i/>
        </w:rPr>
        <w:tab/>
      </w:r>
      <w:r>
        <w:rPr>
          <w:b/>
          <w:i/>
        </w:rPr>
        <w:tab/>
      </w:r>
      <w:r>
        <w:rPr>
          <w:b/>
          <w:i/>
        </w:rPr>
        <w:tab/>
        <w:t>+</w:t>
      </w:r>
    </w:p>
    <w:p w14:paraId="265C607A" w14:textId="77777777" w:rsidR="00D17DC2" w:rsidRPr="00D17DC2" w:rsidRDefault="008D7364" w:rsidP="00E568CB">
      <w:pPr>
        <w:pStyle w:val="Prrafodelista"/>
        <w:numPr>
          <w:ilvl w:val="0"/>
          <w:numId w:val="24"/>
        </w:numPr>
        <w:autoSpaceDE w:val="0"/>
        <w:autoSpaceDN w:val="0"/>
        <w:adjustRightInd w:val="0"/>
        <w:spacing w:after="0" w:line="240" w:lineRule="auto"/>
        <w:rPr>
          <w:rFonts w:eastAsia="Times New Roman" w:cstheme="minorHAnsi"/>
          <w:i/>
          <w:szCs w:val="20"/>
        </w:rPr>
      </w:pPr>
      <w:r>
        <w:rPr>
          <w:i/>
        </w:rPr>
        <w:t>/</w:t>
      </w:r>
      <w:proofErr w:type="spellStart"/>
      <w:r>
        <w:rPr>
          <w:i/>
        </w:rPr>
        <w:t>DatosEspecificos</w:t>
      </w:r>
      <w:proofErr w:type="spellEnd"/>
      <w:r>
        <w:rPr>
          <w:i/>
        </w:rPr>
        <w:t>/</w:t>
      </w:r>
      <w:proofErr w:type="spellStart"/>
      <w:r>
        <w:rPr>
          <w:i/>
        </w:rPr>
        <w:t>Consulta</w:t>
      </w:r>
      <w:proofErr w:type="spellEnd"/>
      <w:r>
        <w:rPr>
          <w:i/>
        </w:rPr>
        <w:t xml:space="preserve"> nodoko </w:t>
      </w:r>
      <w:proofErr w:type="spellStart"/>
      <w:r>
        <w:rPr>
          <w:b/>
          <w:i/>
        </w:rPr>
        <w:t>FechaDesde</w:t>
      </w:r>
      <w:proofErr w:type="spellEnd"/>
      <w:r>
        <w:rPr>
          <w:b/>
          <w:i/>
        </w:rPr>
        <w:t xml:space="preserve"> </w:t>
      </w:r>
      <w:r>
        <w:rPr>
          <w:i/>
        </w:rPr>
        <w:t xml:space="preserve">eta </w:t>
      </w:r>
      <w:proofErr w:type="spellStart"/>
      <w:r>
        <w:rPr>
          <w:b/>
          <w:i/>
        </w:rPr>
        <w:t>FechaHasta</w:t>
      </w:r>
      <w:proofErr w:type="spellEnd"/>
      <w:r>
        <w:rPr>
          <w:b/>
          <w:i/>
        </w:rPr>
        <w:t xml:space="preserve">  </w:t>
      </w:r>
      <w:r>
        <w:rPr>
          <w:i/>
        </w:rPr>
        <w:t xml:space="preserve"> </w:t>
      </w:r>
    </w:p>
    <w:p w14:paraId="40EDFCC4" w14:textId="77777777" w:rsidR="000F5D0D" w:rsidRDefault="000F5D0D" w:rsidP="001B679B">
      <w:pPr>
        <w:pStyle w:val="Prrafodelista"/>
        <w:autoSpaceDE w:val="0"/>
        <w:autoSpaceDN w:val="0"/>
        <w:adjustRightInd w:val="0"/>
        <w:spacing w:after="0" w:line="240" w:lineRule="auto"/>
        <w:ind w:left="1080"/>
        <w:rPr>
          <w:rFonts w:eastAsia="Times New Roman" w:cstheme="minorHAnsi"/>
          <w:b/>
          <w:i/>
          <w:szCs w:val="20"/>
          <w:lang w:val="es-ES_tradnl"/>
        </w:rPr>
      </w:pPr>
    </w:p>
    <w:p w14:paraId="0506B9E2" w14:textId="77777777" w:rsidR="00AF5511" w:rsidRPr="001B679B" w:rsidRDefault="00AF5511" w:rsidP="001B679B">
      <w:pPr>
        <w:pStyle w:val="Prrafodelista"/>
        <w:autoSpaceDE w:val="0"/>
        <w:autoSpaceDN w:val="0"/>
        <w:adjustRightInd w:val="0"/>
        <w:spacing w:after="0" w:line="240" w:lineRule="auto"/>
        <w:ind w:left="1080"/>
        <w:rPr>
          <w:rFonts w:eastAsia="Times New Roman" w:cstheme="minorHAnsi"/>
          <w:b/>
          <w:i/>
          <w:szCs w:val="20"/>
          <w:lang w:val="es-ES_tradnl"/>
        </w:rPr>
      </w:pPr>
    </w:p>
    <w:p w14:paraId="6E15BBEF" w14:textId="77777777" w:rsidR="006E3ED0" w:rsidRDefault="006E3ED0" w:rsidP="001B679B">
      <w:pPr>
        <w:spacing w:after="0" w:line="240" w:lineRule="auto"/>
        <w:jc w:val="both"/>
        <w:rPr>
          <w:rFonts w:eastAsia="Times New Roman" w:cstheme="minorHAnsi"/>
          <w:szCs w:val="20"/>
        </w:rPr>
      </w:pPr>
    </w:p>
    <w:p w14:paraId="52D7BFCD" w14:textId="77777777" w:rsidR="00B121C3" w:rsidRDefault="00B121C3" w:rsidP="000F5D0D">
      <w:pPr>
        <w:spacing w:after="0" w:line="240" w:lineRule="auto"/>
        <w:ind w:left="66"/>
        <w:jc w:val="both"/>
        <w:rPr>
          <w:rFonts w:eastAsia="Times New Roman" w:cstheme="minorHAnsi"/>
          <w:szCs w:val="20"/>
        </w:rPr>
      </w:pPr>
    </w:p>
    <w:p w14:paraId="39E5FE9A" w14:textId="77777777" w:rsidR="00B121C3" w:rsidRPr="00B121C3" w:rsidRDefault="00B121C3" w:rsidP="000F5D0D">
      <w:pPr>
        <w:spacing w:after="0" w:line="240" w:lineRule="auto"/>
        <w:ind w:left="66"/>
        <w:jc w:val="both"/>
        <w:rPr>
          <w:rFonts w:eastAsia="Times New Roman" w:cstheme="minorHAnsi"/>
          <w:szCs w:val="20"/>
        </w:rPr>
      </w:pPr>
    </w:p>
    <w:p w14:paraId="47653FB3" w14:textId="77777777" w:rsidR="000F5D0D" w:rsidRPr="000F5D0D" w:rsidRDefault="000F5D0D" w:rsidP="000F5D0D">
      <w:pPr>
        <w:spacing w:after="0" w:line="240" w:lineRule="auto"/>
        <w:ind w:left="66"/>
        <w:jc w:val="both"/>
        <w:rPr>
          <w:rFonts w:eastAsia="Times New Roman" w:cstheme="minorHAnsi"/>
          <w:szCs w:val="20"/>
        </w:rPr>
      </w:pPr>
      <w:r>
        <w:t xml:space="preserve">Bestalde, Datos </w:t>
      </w:r>
      <w:proofErr w:type="spellStart"/>
      <w:r>
        <w:t>Genéricos</w:t>
      </w:r>
      <w:proofErr w:type="spellEnd"/>
      <w:r>
        <w:t xml:space="preserve"> adarreko gainerako datuak (</w:t>
      </w:r>
      <w:proofErr w:type="spellStart"/>
      <w:r>
        <w:rPr>
          <w:i/>
        </w:rPr>
        <w:t>Emisor</w:t>
      </w:r>
      <w:proofErr w:type="spellEnd"/>
      <w:r>
        <w:t xml:space="preserve">, </w:t>
      </w:r>
      <w:proofErr w:type="spellStart"/>
      <w:r>
        <w:rPr>
          <w:i/>
        </w:rPr>
        <w:t>Solicitante</w:t>
      </w:r>
      <w:proofErr w:type="spellEnd"/>
      <w:r>
        <w:t xml:space="preserve">, </w:t>
      </w:r>
      <w:proofErr w:type="spellStart"/>
      <w:r>
        <w:rPr>
          <w:i/>
        </w:rPr>
        <w:t>Transmision</w:t>
      </w:r>
      <w:proofErr w:type="spellEnd"/>
      <w:r>
        <w:t>) SCSPv3 protokoloaren zehaztapenen arabera beteko dira.</w:t>
      </w:r>
    </w:p>
    <w:p w14:paraId="12498322"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proofErr w:type="spellStart"/>
      <w:r>
        <w:rPr>
          <w:i/>
        </w:rPr>
        <w:t>DatosGenericos</w:t>
      </w:r>
      <w:proofErr w:type="spellEnd"/>
      <w:r>
        <w:t xml:space="preserve"> adarrak informatuta eraman beharko dituen datuak:</w:t>
      </w:r>
    </w:p>
    <w:p w14:paraId="29385F4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2AD16C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Emisor</w:t>
      </w:r>
      <w:proofErr w:type="spellEnd"/>
      <w:r>
        <w:rPr>
          <w:b/>
          <w:i/>
        </w:rPr>
        <w:t xml:space="preserve">: </w:t>
      </w:r>
      <w:r>
        <w:rPr>
          <w:i/>
        </w:rPr>
        <w:t>zerbitzuaren igorlearen IFZ eta izena.</w:t>
      </w:r>
    </w:p>
    <w:p w14:paraId="754F3876" w14:textId="77777777" w:rsidR="000F5D0D" w:rsidRPr="000F5D0D" w:rsidRDefault="000F5D0D" w:rsidP="005E3EFB">
      <w:pPr>
        <w:numPr>
          <w:ilvl w:val="1"/>
          <w:numId w:val="13"/>
        </w:numPr>
        <w:autoSpaceDE w:val="0"/>
        <w:autoSpaceDN w:val="0"/>
        <w:adjustRightInd w:val="0"/>
        <w:spacing w:before="240" w:after="0" w:line="240" w:lineRule="auto"/>
        <w:jc w:val="both"/>
        <w:rPr>
          <w:rFonts w:eastAsia="Times New Roman" w:cstheme="minorHAnsi"/>
          <w:szCs w:val="20"/>
        </w:rPr>
      </w:pPr>
      <w:proofErr w:type="spellStart"/>
      <w:r>
        <w:rPr>
          <w:b/>
          <w:i/>
        </w:rPr>
        <w:t>NifEmisor</w:t>
      </w:r>
      <w:proofErr w:type="spellEnd"/>
      <w:r>
        <w:t xml:space="preserve">: </w:t>
      </w:r>
      <w:r>
        <w:rPr>
          <w:b/>
          <w:i/>
          <w:color w:val="0000FF"/>
          <w:sz w:val="20"/>
        </w:rPr>
        <w:t>Q2827003A</w:t>
      </w:r>
      <w:r>
        <w:rPr>
          <w:i/>
        </w:rPr>
        <w:t xml:space="preserve"> balioa izango du.</w:t>
      </w:r>
    </w:p>
    <w:p w14:paraId="7B36105B" w14:textId="77777777" w:rsidR="000F5D0D" w:rsidRPr="008A6F2B" w:rsidRDefault="000F5D0D" w:rsidP="00045C45">
      <w:pPr>
        <w:numPr>
          <w:ilvl w:val="1"/>
          <w:numId w:val="13"/>
        </w:numPr>
        <w:autoSpaceDE w:val="0"/>
        <w:autoSpaceDN w:val="0"/>
        <w:adjustRightInd w:val="0"/>
        <w:spacing w:before="240" w:after="0" w:line="240" w:lineRule="auto"/>
        <w:ind w:right="-143"/>
        <w:jc w:val="both"/>
        <w:rPr>
          <w:rFonts w:cs="Times New Roman"/>
          <w:b/>
          <w:i/>
          <w:color w:val="0000FF"/>
          <w:sz w:val="20"/>
          <w:szCs w:val="20"/>
        </w:rPr>
      </w:pPr>
      <w:proofErr w:type="spellStart"/>
      <w:r>
        <w:rPr>
          <w:b/>
          <w:i/>
        </w:rPr>
        <w:t>NombreEmisor</w:t>
      </w:r>
      <w:proofErr w:type="spellEnd"/>
      <w:r>
        <w:t xml:space="preserve">: </w:t>
      </w:r>
      <w:r>
        <w:rPr>
          <w:b/>
          <w:i/>
          <w:color w:val="0000FF"/>
          <w:sz w:val="20"/>
        </w:rPr>
        <w:t>Gizarte Segurantzaren Diruzaintza Nagusia</w:t>
      </w:r>
      <w:r>
        <w:rPr>
          <w:i/>
        </w:rPr>
        <w:t xml:space="preserve"> balioa izango du.</w:t>
      </w:r>
    </w:p>
    <w:p w14:paraId="641E7F3F"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01048E6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Pr>
          <w:b/>
          <w:i/>
        </w:rPr>
        <w:t>Solicitante</w:t>
      </w:r>
      <w:proofErr w:type="spellEnd"/>
      <w:r>
        <w:rPr>
          <w:b/>
          <w:i/>
        </w:rPr>
        <w:t xml:space="preserve">: </w:t>
      </w:r>
      <w:r>
        <w:rPr>
          <w:i/>
        </w:rPr>
        <w:t>zerbitzua kontsultatzen duen erakunde lagapen-hartzailearen datuak.</w:t>
      </w:r>
    </w:p>
    <w:p w14:paraId="26D791D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IdentificadorSolicitante</w:t>
      </w:r>
      <w:proofErr w:type="spellEnd"/>
      <w:r>
        <w:rPr>
          <w:b/>
          <w:i/>
        </w:rPr>
        <w:t xml:space="preserve">: </w:t>
      </w:r>
      <w:r>
        <w:rPr>
          <w:i/>
        </w:rPr>
        <w:t xml:space="preserve">erakunde eskatzailearen IFZ. </w:t>
      </w:r>
      <w:r>
        <w:rPr>
          <w:i/>
          <w:u w:val="single"/>
        </w:rPr>
        <w:t>Nahitaezkoa</w:t>
      </w:r>
      <w:r>
        <w:rPr>
          <w:i/>
        </w:rPr>
        <w:t>.</w:t>
      </w:r>
    </w:p>
    <w:p w14:paraId="37035E3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NombreSolicitante</w:t>
      </w:r>
      <w:proofErr w:type="spellEnd"/>
      <w:r>
        <w:rPr>
          <w:b/>
          <w:i/>
        </w:rPr>
        <w:t xml:space="preserve">: </w:t>
      </w:r>
      <w:r>
        <w:rPr>
          <w:i/>
        </w:rPr>
        <w:t xml:space="preserve">erakunde eskatzailearen izena. </w:t>
      </w:r>
      <w:r>
        <w:rPr>
          <w:i/>
          <w:u w:val="single"/>
        </w:rPr>
        <w:t>Nahitaezkoa.</w:t>
      </w:r>
    </w:p>
    <w:p w14:paraId="17435425" w14:textId="77777777" w:rsidR="008D7364" w:rsidRPr="002465C6" w:rsidRDefault="000F5D0D" w:rsidP="00604B22">
      <w:pPr>
        <w:numPr>
          <w:ilvl w:val="1"/>
          <w:numId w:val="13"/>
        </w:numPr>
        <w:autoSpaceDE w:val="0"/>
        <w:autoSpaceDN w:val="0"/>
        <w:adjustRightInd w:val="0"/>
        <w:spacing w:before="240" w:after="0" w:line="240" w:lineRule="auto"/>
        <w:jc w:val="both"/>
        <w:rPr>
          <w:rFonts w:eastAsia="Times New Roman" w:cstheme="minorHAnsi"/>
          <w:b/>
          <w:i/>
          <w:strike/>
          <w:szCs w:val="20"/>
        </w:rPr>
      </w:pPr>
      <w:proofErr w:type="spellStart"/>
      <w:r>
        <w:rPr>
          <w:b/>
          <w:i/>
        </w:rPr>
        <w:t>UnidadTramitadora</w:t>
      </w:r>
      <w:proofErr w:type="spellEnd"/>
      <w:r>
        <w:rPr>
          <w:b/>
          <w:i/>
        </w:rPr>
        <w:t xml:space="preserve">: </w:t>
      </w:r>
      <w:r>
        <w:rPr>
          <w:i/>
        </w:rPr>
        <w:t xml:space="preserve">kontsulta egiten duen saila edo unitate </w:t>
      </w:r>
      <w:proofErr w:type="spellStart"/>
      <w:r>
        <w:rPr>
          <w:i/>
        </w:rPr>
        <w:t>tramitatzailea</w:t>
      </w:r>
      <w:proofErr w:type="spellEnd"/>
      <w:r>
        <w:rPr>
          <w:i/>
        </w:rPr>
        <w:t xml:space="preserve">. </w:t>
      </w:r>
      <w:r>
        <w:rPr>
          <w:i/>
          <w:u w:val="single"/>
        </w:rPr>
        <w:t>Nahitaezkoa</w:t>
      </w:r>
      <w:r>
        <w:rPr>
          <w:i/>
        </w:rPr>
        <w:t>.</w:t>
      </w:r>
      <w:r>
        <w:rPr>
          <w:b/>
          <w:i/>
          <w:strike/>
        </w:rPr>
        <w:t xml:space="preserve"> </w:t>
      </w:r>
    </w:p>
    <w:p w14:paraId="0CFFC28C" w14:textId="77777777" w:rsidR="000F5D0D" w:rsidRPr="008D7364" w:rsidRDefault="000F5D0D" w:rsidP="00CD7231">
      <w:pPr>
        <w:pStyle w:val="Prrafodelista"/>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Procedimiento</w:t>
      </w:r>
      <w:proofErr w:type="spellEnd"/>
    </w:p>
    <w:p w14:paraId="4AD723B0"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CodProcedimiento</w:t>
      </w:r>
      <w:proofErr w:type="spellEnd"/>
      <w:r>
        <w:rPr>
          <w:b/>
          <w:i/>
        </w:rPr>
        <w:t xml:space="preserve">: </w:t>
      </w:r>
      <w:r>
        <w:rPr>
          <w:i/>
        </w:rPr>
        <w:t xml:space="preserve">zerbitzurako kontsulta egiteko erabiltzen den prozeduraren kodea. </w:t>
      </w:r>
      <w:r>
        <w:rPr>
          <w:i/>
          <w:u w:val="single"/>
        </w:rPr>
        <w:t>Nahitaezkoa</w:t>
      </w:r>
      <w:r>
        <w:rPr>
          <w:i/>
        </w:rPr>
        <w:t xml:space="preserve">. </w:t>
      </w:r>
      <w:proofErr w:type="spellStart"/>
      <w:r>
        <w:rPr>
          <w:i/>
        </w:rPr>
        <w:t>NISAEn</w:t>
      </w:r>
      <w:proofErr w:type="spellEnd"/>
      <w:r>
        <w:rPr>
          <w:i/>
        </w:rPr>
        <w:t xml:space="preserve"> aldez aurretik baimendu beharko dute.</w:t>
      </w:r>
    </w:p>
    <w:p w14:paraId="3A8104EF"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NombreProcedimiento</w:t>
      </w:r>
      <w:proofErr w:type="spellEnd"/>
      <w:r>
        <w:rPr>
          <w:b/>
          <w:i/>
        </w:rPr>
        <w:t>:</w:t>
      </w:r>
      <w:r>
        <w:rPr>
          <w:i/>
          <w:color w:val="000000"/>
          <w:sz w:val="24"/>
        </w:rPr>
        <w:t xml:space="preserve"> </w:t>
      </w:r>
      <w:r>
        <w:rPr>
          <w:i/>
        </w:rPr>
        <w:t xml:space="preserve">zerbitzurako kontsulta egiteko erabiltzen den tramitazio- edo administrazio-prozeduraren kodea. </w:t>
      </w:r>
      <w:r>
        <w:rPr>
          <w:i/>
          <w:u w:val="single"/>
        </w:rPr>
        <w:t>Nahitaezkoa</w:t>
      </w:r>
      <w:r>
        <w:rPr>
          <w:i/>
        </w:rPr>
        <w:t xml:space="preserve">. </w:t>
      </w:r>
    </w:p>
    <w:p w14:paraId="02A7112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Finalidad</w:t>
      </w:r>
      <w:proofErr w:type="spellEnd"/>
      <w:r>
        <w:rPr>
          <w:b/>
          <w:i/>
        </w:rPr>
        <w:t xml:space="preserve">: </w:t>
      </w:r>
      <w:r>
        <w:rPr>
          <w:i/>
        </w:rPr>
        <w:t xml:space="preserve">zerbitzuari kontsulta zer xedetarako edo tramitetarako egiten zaion. </w:t>
      </w:r>
      <w:r>
        <w:rPr>
          <w:i/>
          <w:u w:val="single"/>
        </w:rPr>
        <w:t>Nahitaezkoa.</w:t>
      </w:r>
    </w:p>
    <w:p w14:paraId="5E4AC8B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Consentimiento</w:t>
      </w:r>
      <w:proofErr w:type="spellEnd"/>
      <w:r>
        <w:rPr>
          <w:b/>
          <w:i/>
        </w:rPr>
        <w:t>:</w:t>
      </w:r>
      <w:r>
        <w:rPr>
          <w:i/>
        </w:rPr>
        <w:t xml:space="preserve"> datuen kontsulta egingo zaion interesdunaren baimena, lege mailako arau batek kontsulta egiteko baimena ematen badu salbu. </w:t>
      </w:r>
      <w:r>
        <w:rPr>
          <w:i/>
          <w:u w:val="single"/>
        </w:rPr>
        <w:t>Nahitaezkoa</w:t>
      </w:r>
      <w:r>
        <w:rPr>
          <w:i/>
        </w:rPr>
        <w:t>.</w:t>
      </w:r>
      <w:r>
        <w:t xml:space="preserve"> Balio posibleak: </w:t>
      </w:r>
      <w:r>
        <w:rPr>
          <w:b/>
          <w:i/>
          <w:color w:val="0000FF"/>
          <w:sz w:val="20"/>
        </w:rPr>
        <w:t>Bai</w:t>
      </w:r>
      <w:r>
        <w:t xml:space="preserve"> edo </w:t>
      </w:r>
      <w:r>
        <w:rPr>
          <w:b/>
          <w:i/>
          <w:color w:val="0000FF"/>
          <w:sz w:val="20"/>
        </w:rPr>
        <w:t>Legea</w:t>
      </w:r>
      <w:r>
        <w:t>.</w:t>
      </w:r>
    </w:p>
    <w:p w14:paraId="7602AE0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Funcionario</w:t>
      </w:r>
      <w:proofErr w:type="spellEnd"/>
    </w:p>
    <w:p w14:paraId="5FDB576D"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t>NombreCompletoFuncionario</w:t>
      </w:r>
      <w:proofErr w:type="spellEnd"/>
      <w:r>
        <w:rPr>
          <w:b/>
          <w:i/>
        </w:rPr>
        <w:t>:</w:t>
      </w:r>
      <w:r>
        <w:rPr>
          <w:i/>
        </w:rPr>
        <w:t xml:space="preserve"> zerbitzurako kontsulta egiten duen enplegatu publikoaren edo </w:t>
      </w:r>
      <w:proofErr w:type="spellStart"/>
      <w:r>
        <w:rPr>
          <w:i/>
        </w:rPr>
        <w:t>tramitatzailearen</w:t>
      </w:r>
      <w:proofErr w:type="spellEnd"/>
      <w:r>
        <w:rPr>
          <w:i/>
        </w:rPr>
        <w:t xml:space="preserve"> izen-abizenak. Aplikazio bat bada, aplikazioaren arduradunaren izena edukiko du. </w:t>
      </w:r>
      <w:r>
        <w:rPr>
          <w:i/>
          <w:u w:val="single"/>
        </w:rPr>
        <w:t>Nahitaezkoa.</w:t>
      </w:r>
    </w:p>
    <w:p w14:paraId="7CB5C770"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t>NifFuncionario</w:t>
      </w:r>
      <w:proofErr w:type="spellEnd"/>
      <w:r>
        <w:rPr>
          <w:b/>
          <w:i/>
        </w:rPr>
        <w:t>:</w:t>
      </w:r>
      <w:r>
        <w:t xml:space="preserve"> </w:t>
      </w:r>
      <w:r>
        <w:rPr>
          <w:i/>
        </w:rPr>
        <w:t xml:space="preserve">zerbitzurako kontsulta egiten duen enplegatu publikoaren edo </w:t>
      </w:r>
      <w:proofErr w:type="spellStart"/>
      <w:r>
        <w:rPr>
          <w:i/>
        </w:rPr>
        <w:t>tramitatzailearen</w:t>
      </w:r>
      <w:proofErr w:type="spellEnd"/>
      <w:r>
        <w:rPr>
          <w:i/>
        </w:rPr>
        <w:t xml:space="preserve"> NANa. Aplikazio bat bada, aplikazioaren arduradunaren NANa edukiko du. </w:t>
      </w:r>
      <w:r>
        <w:rPr>
          <w:i/>
          <w:u w:val="single"/>
        </w:rPr>
        <w:t>Nahitaezkoa.</w:t>
      </w:r>
    </w:p>
    <w:p w14:paraId="64B1018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IdExpediente</w:t>
      </w:r>
      <w:proofErr w:type="spellEnd"/>
      <w:r>
        <w:rPr>
          <w:b/>
          <w:i/>
        </w:rPr>
        <w:t xml:space="preserve">: </w:t>
      </w:r>
      <w:r>
        <w:rPr>
          <w:i/>
        </w:rPr>
        <w:t xml:space="preserve">eskabidearekin edo kontsultaren xede den dokumentu-zenbakiarekin lotutako espedientearen identifikatzailea edo zenbakia. </w:t>
      </w:r>
      <w:r>
        <w:rPr>
          <w:i/>
          <w:u w:val="single"/>
        </w:rPr>
        <w:t>Nahitaezkoa</w:t>
      </w:r>
      <w:r>
        <w:rPr>
          <w:i/>
        </w:rPr>
        <w:t>.</w:t>
      </w:r>
    </w:p>
    <w:p w14:paraId="7594A355"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624AE76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rPr>
        <w:t>Titular</w:t>
      </w:r>
      <w:r>
        <w:rPr>
          <w:color w:val="000000"/>
          <w:sz w:val="24"/>
        </w:rPr>
        <w:t xml:space="preserve">: </w:t>
      </w:r>
      <w:r>
        <w:rPr>
          <w:i/>
        </w:rPr>
        <w:t>kontsultaren xede den titularraren datuak.</w:t>
      </w:r>
    </w:p>
    <w:p w14:paraId="6E9CD14E"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rPr>
        <w:t>TipoDocumentacion</w:t>
      </w:r>
      <w:proofErr w:type="spellEnd"/>
      <w:r>
        <w:rPr>
          <w:b/>
          <w:i/>
        </w:rPr>
        <w:t xml:space="preserve">: </w:t>
      </w:r>
      <w:r>
        <w:rPr>
          <w:i/>
        </w:rPr>
        <w:t>kontsultatu nahi den titularraren dokumentu mota: (</w:t>
      </w:r>
      <w:r>
        <w:rPr>
          <w:b/>
          <w:i/>
          <w:color w:val="0000FF"/>
          <w:sz w:val="20"/>
        </w:rPr>
        <w:t>NAN</w:t>
      </w:r>
      <w:r>
        <w:rPr>
          <w:i/>
          <w:color w:val="0000FF"/>
        </w:rPr>
        <w:t>/</w:t>
      </w:r>
      <w:r>
        <w:rPr>
          <w:b/>
          <w:i/>
          <w:color w:val="0000FF"/>
          <w:sz w:val="20"/>
        </w:rPr>
        <w:t>AIZ</w:t>
      </w:r>
      <w:r>
        <w:rPr>
          <w:i/>
        </w:rPr>
        <w:t xml:space="preserve">). </w:t>
      </w:r>
      <w:r>
        <w:rPr>
          <w:i/>
          <w:u w:val="single"/>
        </w:rPr>
        <w:t>Nahitaezkoa</w:t>
      </w:r>
      <w:r>
        <w:rPr>
          <w:i/>
        </w:rPr>
        <w:t>.</w:t>
      </w:r>
    </w:p>
    <w:p w14:paraId="11168A96"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rPr>
        <w:t>Documentacion</w:t>
      </w:r>
      <w:proofErr w:type="spellEnd"/>
      <w:r>
        <w:rPr>
          <w:b/>
          <w:i/>
        </w:rPr>
        <w:t xml:space="preserve">: </w:t>
      </w:r>
      <w:r>
        <w:rPr>
          <w:i/>
        </w:rPr>
        <w:t xml:space="preserve">titularraren dokumentuaren zenbakia. </w:t>
      </w:r>
      <w:r>
        <w:rPr>
          <w:i/>
          <w:u w:val="single"/>
        </w:rPr>
        <w:t>Nahitaezkoa</w:t>
      </w:r>
      <w:r>
        <w:rPr>
          <w:i/>
        </w:rPr>
        <w:t>.</w:t>
      </w:r>
    </w:p>
    <w:p w14:paraId="28CF49AD"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proofErr w:type="spellStart"/>
      <w:r>
        <w:rPr>
          <w:b/>
          <w:i/>
        </w:rPr>
        <w:t>NombreCompleto</w:t>
      </w:r>
      <w:proofErr w:type="spellEnd"/>
      <w:r>
        <w:rPr>
          <w:i/>
        </w:rPr>
        <w:t xml:space="preserve">: kontsultatzen den titularraren izen osoa edo izen soziala. </w:t>
      </w:r>
      <w:r>
        <w:rPr>
          <w:i/>
          <w:u w:val="single"/>
        </w:rPr>
        <w:t>Aukerakoa</w:t>
      </w:r>
      <w:r>
        <w:rPr>
          <w:i/>
        </w:rPr>
        <w:t>.</w:t>
      </w:r>
    </w:p>
    <w:p w14:paraId="334A39A1"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proofErr w:type="spellStart"/>
      <w:r>
        <w:rPr>
          <w:b/>
          <w:i/>
        </w:rPr>
        <w:t>Nombre</w:t>
      </w:r>
      <w:proofErr w:type="spellEnd"/>
      <w:r>
        <w:rPr>
          <w:b/>
          <w:i/>
        </w:rPr>
        <w:t>:</w:t>
      </w:r>
      <w:r>
        <w:rPr>
          <w:i/>
        </w:rPr>
        <w:t xml:space="preserve"> kontsultatzen den titularraren izena. </w:t>
      </w:r>
      <w:r>
        <w:rPr>
          <w:i/>
          <w:u w:val="single"/>
        </w:rPr>
        <w:t>Aukerakoa</w:t>
      </w:r>
      <w:r>
        <w:rPr>
          <w:i/>
        </w:rPr>
        <w:t>.</w:t>
      </w:r>
    </w:p>
    <w:p w14:paraId="4191AFC7"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 </w:t>
      </w:r>
      <w:r>
        <w:rPr>
          <w:i/>
          <w:u w:val="single"/>
        </w:rPr>
        <w:t>Aukerakoa</w:t>
      </w:r>
      <w:r>
        <w:rPr>
          <w:i/>
        </w:rPr>
        <w:t>.</w:t>
      </w:r>
    </w:p>
    <w:p w14:paraId="0D113A6A"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 </w:t>
      </w:r>
      <w:r>
        <w:rPr>
          <w:i/>
          <w:u w:val="single"/>
        </w:rPr>
        <w:t>Aukerakoa</w:t>
      </w:r>
      <w:r>
        <w:rPr>
          <w:i/>
        </w:rPr>
        <w:t>.</w:t>
      </w:r>
    </w:p>
    <w:p w14:paraId="68FAB52B"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7505297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proofErr w:type="spellStart"/>
      <w:r>
        <w:rPr>
          <w:b/>
          <w:i/>
        </w:rPr>
        <w:t>Transmision</w:t>
      </w:r>
      <w:proofErr w:type="spellEnd"/>
      <w:r>
        <w:rPr>
          <w:b/>
          <w:i/>
        </w:rPr>
        <w:t xml:space="preserve">: </w:t>
      </w:r>
      <w:r>
        <w:rPr>
          <w:i/>
        </w:rPr>
        <w:t>eskabidearekin erlazionatutako datuak.</w:t>
      </w:r>
    </w:p>
    <w:p w14:paraId="62144A7D" w14:textId="77777777" w:rsidR="000F5D0D" w:rsidRPr="000F5D0D" w:rsidRDefault="000F5D0D" w:rsidP="00AF5511">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CodigoCertificado</w:t>
      </w:r>
      <w:proofErr w:type="spellEnd"/>
      <w:r>
        <w:rPr>
          <w:b/>
          <w:i/>
        </w:rPr>
        <w:t>:</w:t>
      </w:r>
      <w:r>
        <w:rPr>
          <w:i/>
        </w:rPr>
        <w:t xml:space="preserve"> </w:t>
      </w:r>
      <w:r>
        <w:rPr>
          <w:b/>
          <w:i/>
          <w:color w:val="0000FF"/>
          <w:u w:val="single"/>
        </w:rPr>
        <w:t>SWIOPVID5TGSS</w:t>
      </w:r>
      <w:r>
        <w:rPr>
          <w:i/>
        </w:rPr>
        <w:t xml:space="preserve"> balioa izango du.</w:t>
      </w:r>
    </w:p>
    <w:p w14:paraId="3F7A874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IdSolicitud</w:t>
      </w:r>
      <w:proofErr w:type="spellEnd"/>
      <w:r>
        <w:rPr>
          <w:b/>
          <w:i/>
        </w:rPr>
        <w:t xml:space="preserve">: </w:t>
      </w:r>
      <w:r>
        <w:rPr>
          <w:i/>
        </w:rPr>
        <w:t xml:space="preserve">eremuaren balioa bat etorriko da </w:t>
      </w:r>
      <w:proofErr w:type="spellStart"/>
      <w:r>
        <w:rPr>
          <w:i/>
        </w:rPr>
        <w:t>Atributos</w:t>
      </w:r>
      <w:proofErr w:type="spellEnd"/>
      <w:r>
        <w:rPr>
          <w:i/>
        </w:rPr>
        <w:t xml:space="preserve"> adarreko </w:t>
      </w:r>
      <w:proofErr w:type="spellStart"/>
      <w:r>
        <w:rPr>
          <w:b/>
          <w:i/>
          <w:color w:val="0000FF"/>
          <w:sz w:val="20"/>
        </w:rPr>
        <w:t>IdPeticion</w:t>
      </w:r>
      <w:proofErr w:type="spellEnd"/>
      <w:r>
        <w:rPr>
          <w:i/>
        </w:rPr>
        <w:t xml:space="preserve"> eremuaren balioarekin.</w:t>
      </w:r>
    </w:p>
    <w:p w14:paraId="5AA4C83F" w14:textId="77777777" w:rsidR="00EA4656" w:rsidRDefault="00EA4656" w:rsidP="00EA4656">
      <w:pPr>
        <w:spacing w:before="240" w:after="0" w:line="240" w:lineRule="auto"/>
        <w:jc w:val="both"/>
        <w:rPr>
          <w:rFonts w:eastAsia="Times New Roman" w:cstheme="minorHAnsi"/>
          <w:szCs w:val="20"/>
          <w:lang w:val="es-ES_tradnl"/>
        </w:rPr>
      </w:pPr>
    </w:p>
    <w:p w14:paraId="7EA2F2B9" w14:textId="77777777" w:rsidR="00EA4656" w:rsidRDefault="00EA4656" w:rsidP="00EA4656">
      <w:pPr>
        <w:spacing w:before="240" w:after="0" w:line="240" w:lineRule="auto"/>
        <w:jc w:val="both"/>
        <w:rPr>
          <w:rFonts w:eastAsia="Times New Roman" w:cstheme="minorHAnsi"/>
          <w:noProof/>
          <w:szCs w:val="20"/>
        </w:rPr>
      </w:pPr>
      <w:r>
        <w:t>Irudian (</w:t>
      </w:r>
      <w:r>
        <w:rPr>
          <w:i/>
        </w:rPr>
        <w:t>2. irudia</w:t>
      </w:r>
      <w:r>
        <w:t xml:space="preserve">) hedatuta erakusten dira zerbitzurako eskaera bidaltzeko definitutako </w:t>
      </w:r>
      <w:proofErr w:type="spellStart"/>
      <w:r>
        <w:rPr>
          <w:i/>
        </w:rPr>
        <w:t>Solicitudes</w:t>
      </w:r>
      <w:proofErr w:type="spellEnd"/>
      <w:r>
        <w:t xml:space="preserve"> adarraren</w:t>
      </w:r>
      <w:r>
        <w:rPr>
          <w:i/>
        </w:rPr>
        <w:t xml:space="preserve"> </w:t>
      </w:r>
      <w:proofErr w:type="spellStart"/>
      <w:r>
        <w:rPr>
          <w:i/>
        </w:rPr>
        <w:t>DatosEspecificos</w:t>
      </w:r>
      <w:proofErr w:type="spellEnd"/>
      <w:r>
        <w:t xml:space="preserve"> blokeari dagozkion elementuak.</w:t>
      </w:r>
    </w:p>
    <w:p w14:paraId="4C469B3E" w14:textId="77777777" w:rsidR="00EA4656" w:rsidRPr="00B86D2E" w:rsidRDefault="00467B8C" w:rsidP="00EA4656">
      <w:pPr>
        <w:spacing w:before="240" w:after="0" w:line="240" w:lineRule="auto"/>
        <w:ind w:left="-567"/>
        <w:jc w:val="both"/>
        <w:rPr>
          <w:rFonts w:eastAsia="Times New Roman" w:cstheme="minorHAnsi"/>
          <w:szCs w:val="20"/>
        </w:rPr>
      </w:pPr>
      <w:r>
        <w:t xml:space="preserve">         </w:t>
      </w:r>
      <w:r>
        <w:rPr>
          <w:noProof/>
        </w:rPr>
        <w:drawing>
          <wp:inline distT="0" distB="0" distL="0" distR="0" wp14:anchorId="3FD0037C" wp14:editId="2A22854A">
            <wp:extent cx="5400040" cy="2329815"/>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400040" cy="2329815"/>
                    </a:xfrm>
                    <a:prstGeom prst="rect">
                      <a:avLst/>
                    </a:prstGeom>
                  </pic:spPr>
                </pic:pic>
              </a:graphicData>
            </a:graphic>
          </wp:inline>
        </w:drawing>
      </w:r>
    </w:p>
    <w:p w14:paraId="4BBE7310" w14:textId="77777777" w:rsidR="00EA4656" w:rsidRPr="000F5D0D" w:rsidRDefault="00EA4656" w:rsidP="000776E7">
      <w:pPr>
        <w:spacing w:after="0" w:line="240" w:lineRule="auto"/>
        <w:jc w:val="both"/>
        <w:rPr>
          <w:rFonts w:eastAsia="Times New Roman" w:cstheme="minorHAnsi"/>
          <w:szCs w:val="20"/>
        </w:rPr>
      </w:pPr>
      <w:r>
        <w:rPr>
          <w:i/>
          <w:sz w:val="16"/>
        </w:rPr>
        <w:t>2. irudia</w:t>
      </w:r>
      <w:r>
        <w:rPr>
          <w:sz w:val="16"/>
        </w:rPr>
        <w:t xml:space="preserve">. Azken bost urteetako lan-bizitza kontsultatzeko zerbitzuaren eskaera-mezua. </w:t>
      </w:r>
      <w:r>
        <w:rPr>
          <w:sz w:val="16"/>
          <w:u w:val="single"/>
        </w:rPr>
        <w:t>Datu espezifikoen</w:t>
      </w:r>
      <w:r>
        <w:rPr>
          <w:sz w:val="16"/>
        </w:rPr>
        <w:t xml:space="preserve"> blokea</w:t>
      </w:r>
      <w:r>
        <w:t>.</w:t>
      </w:r>
    </w:p>
    <w:p w14:paraId="645108F9" w14:textId="77777777" w:rsidR="000776E7" w:rsidRDefault="000776E7" w:rsidP="00680180">
      <w:pPr>
        <w:spacing w:before="240" w:after="0" w:line="240" w:lineRule="auto"/>
        <w:jc w:val="both"/>
        <w:rPr>
          <w:rFonts w:eastAsia="Times New Roman" w:cstheme="minorHAnsi"/>
          <w:szCs w:val="20"/>
          <w:lang w:val="es-ES_tradnl"/>
        </w:rPr>
      </w:pPr>
    </w:p>
    <w:p w14:paraId="13D22255" w14:textId="77777777" w:rsidR="00680180" w:rsidRPr="000F5D0D" w:rsidRDefault="00680180" w:rsidP="00680180">
      <w:pPr>
        <w:spacing w:before="240" w:after="0" w:line="240" w:lineRule="auto"/>
        <w:jc w:val="both"/>
        <w:rPr>
          <w:rFonts w:eastAsia="Times New Roman" w:cstheme="minorHAnsi"/>
          <w:szCs w:val="20"/>
        </w:rPr>
      </w:pPr>
      <w:r>
        <w:t xml:space="preserve">Eskaera-mezuan informatuta egon beharko du </w:t>
      </w:r>
      <w:r>
        <w:rPr>
          <w:i/>
        </w:rPr>
        <w:t>/</w:t>
      </w:r>
      <w:proofErr w:type="spellStart"/>
      <w:r>
        <w:rPr>
          <w:i/>
        </w:rPr>
        <w:t>DatosEspecificos</w:t>
      </w:r>
      <w:proofErr w:type="spellEnd"/>
      <w:r>
        <w:rPr>
          <w:i/>
        </w:rPr>
        <w:t>/</w:t>
      </w:r>
      <w:proofErr w:type="spellStart"/>
      <w:r>
        <w:rPr>
          <w:i/>
        </w:rPr>
        <w:t>Consulta</w:t>
      </w:r>
      <w:proofErr w:type="spellEnd"/>
      <w:r>
        <w:t xml:space="preserve"> nodoak.</w:t>
      </w:r>
    </w:p>
    <w:p w14:paraId="7F7BE39A" w14:textId="77777777" w:rsidR="00EA55B1" w:rsidRDefault="00EA55B1" w:rsidP="00565469">
      <w:pPr>
        <w:spacing w:before="240" w:after="0" w:line="240" w:lineRule="auto"/>
        <w:jc w:val="both"/>
        <w:rPr>
          <w:rFonts w:eastAsia="Times New Roman" w:cstheme="minorHAnsi"/>
          <w:szCs w:val="20"/>
          <w:lang w:val="es-ES_tradnl"/>
        </w:rPr>
      </w:pPr>
    </w:p>
    <w:p w14:paraId="4ED78B26" w14:textId="77777777" w:rsidR="00383FD2" w:rsidRPr="00383FD2" w:rsidRDefault="00680180" w:rsidP="00565469">
      <w:pPr>
        <w:spacing w:before="240" w:after="0" w:line="240" w:lineRule="auto"/>
        <w:jc w:val="both"/>
        <w:rPr>
          <w:rFonts w:eastAsia="Times New Roman" w:cstheme="minorHAnsi"/>
          <w:i/>
          <w:szCs w:val="20"/>
        </w:rPr>
      </w:pPr>
      <w:r>
        <w:lastRenderedPageBreak/>
        <w:t xml:space="preserve">Jarraian, </w:t>
      </w:r>
      <w:proofErr w:type="spellStart"/>
      <w:r>
        <w:rPr>
          <w:i/>
          <w:iCs/>
        </w:rPr>
        <w:t>Consulta</w:t>
      </w:r>
      <w:proofErr w:type="spellEnd"/>
      <w:r>
        <w:t xml:space="preserve"> nodoaren barneko eremuak zehazten dira:</w:t>
      </w:r>
    </w:p>
    <w:p w14:paraId="3E02028D" w14:textId="77777777" w:rsidR="00680180" w:rsidRPr="000F5D0D" w:rsidRDefault="00834ACD" w:rsidP="00680180">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Pr>
          <w:b/>
          <w:i/>
        </w:rPr>
        <w:t>Consulta</w:t>
      </w:r>
      <w:proofErr w:type="spellEnd"/>
      <w:r>
        <w:rPr>
          <w:b/>
          <w:i/>
        </w:rPr>
        <w:t>:</w:t>
      </w:r>
    </w:p>
    <w:p w14:paraId="6E28BB94" w14:textId="77777777" w:rsidR="000B4D87" w:rsidRDefault="000B4D87" w:rsidP="000B4D87">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FechaDesde</w:t>
      </w:r>
      <w:proofErr w:type="spellEnd"/>
      <w:r>
        <w:rPr>
          <w:i/>
        </w:rPr>
        <w:t xml:space="preserve">: kontsulta zer datatik aurrera egin behar den (Nahitaezkoa). Formatua </w:t>
      </w:r>
      <w:r>
        <w:rPr>
          <w:b/>
          <w:i/>
          <w:color w:val="0000FF"/>
        </w:rPr>
        <w:t>UUUU-HH-EE</w:t>
      </w:r>
    </w:p>
    <w:p w14:paraId="2BB10D3C" w14:textId="77777777" w:rsidR="000B4D87" w:rsidRDefault="000B4D87" w:rsidP="000B4D87">
      <w:pPr>
        <w:numPr>
          <w:ilvl w:val="2"/>
          <w:numId w:val="13"/>
        </w:numPr>
        <w:autoSpaceDE w:val="0"/>
        <w:autoSpaceDN w:val="0"/>
        <w:adjustRightInd w:val="0"/>
        <w:spacing w:after="0" w:line="240" w:lineRule="auto"/>
        <w:jc w:val="both"/>
        <w:rPr>
          <w:rFonts w:eastAsia="Times New Roman" w:cstheme="minorHAnsi"/>
          <w:i/>
          <w:szCs w:val="20"/>
        </w:rPr>
      </w:pPr>
      <w:r>
        <w:rPr>
          <w:i/>
        </w:rPr>
        <w:t>Ezin du 5 urte baino gutxiago izan</w:t>
      </w:r>
    </w:p>
    <w:p w14:paraId="42558300" w14:textId="77777777" w:rsidR="000B4D87" w:rsidRDefault="000B4D87" w:rsidP="000B4D87">
      <w:pPr>
        <w:numPr>
          <w:ilvl w:val="2"/>
          <w:numId w:val="13"/>
        </w:numPr>
        <w:autoSpaceDE w:val="0"/>
        <w:autoSpaceDN w:val="0"/>
        <w:adjustRightInd w:val="0"/>
        <w:spacing w:after="0" w:line="240" w:lineRule="auto"/>
        <w:jc w:val="both"/>
        <w:rPr>
          <w:rFonts w:eastAsia="Times New Roman" w:cstheme="minorHAnsi"/>
          <w:i/>
          <w:szCs w:val="20"/>
        </w:rPr>
      </w:pPr>
      <w:r>
        <w:rPr>
          <w:i/>
        </w:rPr>
        <w:t xml:space="preserve">Ezin du </w:t>
      </w:r>
      <w:proofErr w:type="spellStart"/>
      <w:r>
        <w:rPr>
          <w:i/>
        </w:rPr>
        <w:t>FechaHasta</w:t>
      </w:r>
      <w:proofErr w:type="spellEnd"/>
      <w:r>
        <w:rPr>
          <w:i/>
        </w:rPr>
        <w:t xml:space="preserve"> eremuko balioaren berdina izan</w:t>
      </w:r>
    </w:p>
    <w:p w14:paraId="658F666C" w14:textId="77777777" w:rsidR="000B4D87" w:rsidRDefault="000B4D87" w:rsidP="000B4D87">
      <w:pPr>
        <w:numPr>
          <w:ilvl w:val="2"/>
          <w:numId w:val="13"/>
        </w:numPr>
        <w:autoSpaceDE w:val="0"/>
        <w:autoSpaceDN w:val="0"/>
        <w:adjustRightInd w:val="0"/>
        <w:spacing w:after="0" w:line="240" w:lineRule="auto"/>
        <w:jc w:val="both"/>
        <w:rPr>
          <w:rFonts w:eastAsia="Times New Roman" w:cstheme="minorHAnsi"/>
          <w:i/>
          <w:szCs w:val="20"/>
        </w:rPr>
      </w:pPr>
      <w:r>
        <w:rPr>
          <w:i/>
        </w:rPr>
        <w:t xml:space="preserve">Ezin du </w:t>
      </w:r>
      <w:proofErr w:type="spellStart"/>
      <w:r>
        <w:rPr>
          <w:i/>
        </w:rPr>
        <w:t>FechaHasta</w:t>
      </w:r>
      <w:proofErr w:type="spellEnd"/>
      <w:r>
        <w:rPr>
          <w:i/>
        </w:rPr>
        <w:t xml:space="preserve"> eremuko balioa baino geroagokoa izan</w:t>
      </w:r>
    </w:p>
    <w:p w14:paraId="49592BC1" w14:textId="77777777" w:rsidR="00A814FC" w:rsidRPr="000B4D87" w:rsidRDefault="000776E7" w:rsidP="000B4D87">
      <w:pPr>
        <w:numPr>
          <w:ilvl w:val="2"/>
          <w:numId w:val="13"/>
        </w:numPr>
        <w:autoSpaceDE w:val="0"/>
        <w:autoSpaceDN w:val="0"/>
        <w:adjustRightInd w:val="0"/>
        <w:spacing w:after="0" w:line="240" w:lineRule="auto"/>
        <w:jc w:val="both"/>
        <w:rPr>
          <w:rFonts w:eastAsia="Times New Roman" w:cstheme="minorHAnsi"/>
          <w:i/>
          <w:szCs w:val="20"/>
        </w:rPr>
      </w:pPr>
      <w:r>
        <w:rPr>
          <w:i/>
        </w:rPr>
        <w:t>Ezin du etorkizuneko data bat izan</w:t>
      </w:r>
    </w:p>
    <w:p w14:paraId="7CF061E0" w14:textId="77777777" w:rsidR="000B4D87" w:rsidRDefault="000B4D87" w:rsidP="000B4D87">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FechaHasta</w:t>
      </w:r>
      <w:proofErr w:type="spellEnd"/>
      <w:r>
        <w:rPr>
          <w:i/>
        </w:rPr>
        <w:t xml:space="preserve">: kontsulta zer datara arte egin behar den (Nahitaezkoa). Formatua </w:t>
      </w:r>
      <w:r>
        <w:rPr>
          <w:b/>
          <w:i/>
          <w:color w:val="0000FF"/>
        </w:rPr>
        <w:t>UUUU-HH-EE</w:t>
      </w:r>
    </w:p>
    <w:p w14:paraId="2CE7DB9E" w14:textId="77777777" w:rsidR="000B4D87" w:rsidRPr="006B7033" w:rsidRDefault="000B4D87" w:rsidP="7F164CF4">
      <w:pPr>
        <w:numPr>
          <w:ilvl w:val="2"/>
          <w:numId w:val="13"/>
        </w:numPr>
        <w:autoSpaceDE w:val="0"/>
        <w:autoSpaceDN w:val="0"/>
        <w:adjustRightInd w:val="0"/>
        <w:spacing w:after="0" w:line="240" w:lineRule="auto"/>
        <w:jc w:val="both"/>
        <w:rPr>
          <w:rFonts w:eastAsia="Times New Roman"/>
          <w:i/>
          <w:iCs/>
          <w:strike/>
        </w:rPr>
      </w:pPr>
      <w:r w:rsidRPr="7F164CF4">
        <w:rPr>
          <w:i/>
          <w:iCs/>
          <w:strike/>
        </w:rPr>
        <w:t xml:space="preserve">Ezin du urtebeteko aldea baino gehiago izan </w:t>
      </w:r>
      <w:proofErr w:type="spellStart"/>
      <w:r w:rsidRPr="7F164CF4">
        <w:rPr>
          <w:i/>
          <w:iCs/>
          <w:strike/>
        </w:rPr>
        <w:t>FechaDesde</w:t>
      </w:r>
      <w:proofErr w:type="spellEnd"/>
      <w:r w:rsidRPr="7F164CF4">
        <w:rPr>
          <w:i/>
          <w:iCs/>
          <w:strike/>
        </w:rPr>
        <w:t xml:space="preserve"> eremuko balioarekiko</w:t>
      </w:r>
    </w:p>
    <w:p w14:paraId="55E0FF02" w14:textId="77777777" w:rsidR="000B4D87" w:rsidRDefault="000B4D87" w:rsidP="000B4D87">
      <w:pPr>
        <w:numPr>
          <w:ilvl w:val="2"/>
          <w:numId w:val="13"/>
        </w:numPr>
        <w:autoSpaceDE w:val="0"/>
        <w:autoSpaceDN w:val="0"/>
        <w:adjustRightInd w:val="0"/>
        <w:spacing w:after="0" w:line="240" w:lineRule="auto"/>
        <w:jc w:val="both"/>
        <w:rPr>
          <w:rFonts w:eastAsia="Times New Roman" w:cstheme="minorHAnsi"/>
          <w:i/>
          <w:szCs w:val="20"/>
        </w:rPr>
      </w:pPr>
      <w:r>
        <w:rPr>
          <w:i/>
        </w:rPr>
        <w:t xml:space="preserve">Ezin du </w:t>
      </w:r>
      <w:proofErr w:type="spellStart"/>
      <w:r>
        <w:rPr>
          <w:i/>
        </w:rPr>
        <w:t>FechaDesde</w:t>
      </w:r>
      <w:proofErr w:type="spellEnd"/>
      <w:r>
        <w:rPr>
          <w:i/>
        </w:rPr>
        <w:t xml:space="preserve"> eremuko balioaren berdina izan</w:t>
      </w:r>
    </w:p>
    <w:p w14:paraId="33A3DBED" w14:textId="77777777" w:rsidR="000B4D87" w:rsidRDefault="000B4D87" w:rsidP="000B4D87">
      <w:pPr>
        <w:numPr>
          <w:ilvl w:val="2"/>
          <w:numId w:val="13"/>
        </w:numPr>
        <w:autoSpaceDE w:val="0"/>
        <w:autoSpaceDN w:val="0"/>
        <w:adjustRightInd w:val="0"/>
        <w:spacing w:after="0" w:line="240" w:lineRule="auto"/>
        <w:jc w:val="both"/>
        <w:rPr>
          <w:rFonts w:eastAsia="Times New Roman" w:cstheme="minorHAnsi"/>
          <w:i/>
          <w:szCs w:val="20"/>
        </w:rPr>
      </w:pPr>
      <w:r>
        <w:rPr>
          <w:i/>
        </w:rPr>
        <w:t xml:space="preserve">Ezin du </w:t>
      </w:r>
      <w:proofErr w:type="spellStart"/>
      <w:r>
        <w:rPr>
          <w:i/>
        </w:rPr>
        <w:t>FechaDesde</w:t>
      </w:r>
      <w:proofErr w:type="spellEnd"/>
      <w:r>
        <w:rPr>
          <w:i/>
        </w:rPr>
        <w:t xml:space="preserve"> eremuko balioa baino lehenagokoa izan</w:t>
      </w:r>
    </w:p>
    <w:p w14:paraId="3038D1AA" w14:textId="77777777" w:rsidR="008111F0" w:rsidRPr="000B4D87" w:rsidRDefault="000B4D87" w:rsidP="000B4D87">
      <w:pPr>
        <w:numPr>
          <w:ilvl w:val="2"/>
          <w:numId w:val="13"/>
        </w:numPr>
        <w:autoSpaceDE w:val="0"/>
        <w:autoSpaceDN w:val="0"/>
        <w:adjustRightInd w:val="0"/>
        <w:spacing w:after="0" w:line="240" w:lineRule="auto"/>
        <w:jc w:val="both"/>
        <w:rPr>
          <w:rFonts w:eastAsia="Times New Roman" w:cstheme="minorHAnsi"/>
          <w:i/>
          <w:szCs w:val="20"/>
        </w:rPr>
      </w:pPr>
      <w:r>
        <w:rPr>
          <w:i/>
        </w:rPr>
        <w:t>Ezin du etorkizuneko data bat izan</w:t>
      </w:r>
    </w:p>
    <w:p w14:paraId="0ED033F0" w14:textId="77777777" w:rsidR="000F5D0D" w:rsidRPr="000F5D0D" w:rsidRDefault="000F5D0D" w:rsidP="0031654D">
      <w:pPr>
        <w:pStyle w:val="Titulo2nisae"/>
        <w:rPr>
          <w:b w:val="0"/>
        </w:rPr>
      </w:pPr>
      <w:bookmarkStart w:id="23" w:name="_Toc98334725"/>
      <w:r>
        <w:t>Azken bost urteetako lan-bizitza kontsultatzeko zerbitzuaren erantzun-mezua</w:t>
      </w:r>
      <w:bookmarkEnd w:id="23"/>
    </w:p>
    <w:p w14:paraId="6465351C"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proofErr w:type="spellStart"/>
      <w:r>
        <w:rPr>
          <w:b/>
          <w:i/>
        </w:rPr>
        <w:t>Atributos</w:t>
      </w:r>
      <w:proofErr w:type="spellEnd"/>
      <w:r>
        <w:t>) eta transmisioei dagokienak (</w:t>
      </w:r>
      <w:proofErr w:type="spellStart"/>
      <w:r>
        <w:rPr>
          <w:b/>
          <w:i/>
        </w:rPr>
        <w:t>Transmisiones</w:t>
      </w:r>
      <w:proofErr w:type="spellEnd"/>
      <w:r>
        <w:t xml:space="preserve">). </w:t>
      </w:r>
    </w:p>
    <w:p w14:paraId="19B3527C" w14:textId="77777777" w:rsidR="000F5D0D" w:rsidRPr="000F5D0D" w:rsidRDefault="000F5D0D" w:rsidP="000F5D0D">
      <w:pPr>
        <w:spacing w:before="240" w:after="0" w:line="240" w:lineRule="auto"/>
        <w:jc w:val="both"/>
        <w:rPr>
          <w:rFonts w:eastAsia="Times New Roman" w:cstheme="minorHAnsi"/>
          <w:szCs w:val="20"/>
        </w:rPr>
      </w:pPr>
      <w:proofErr w:type="spellStart"/>
      <w:r>
        <w:rPr>
          <w:i/>
        </w:rPr>
        <w:t>Atributos</w:t>
      </w:r>
      <w:proofErr w:type="spellEnd"/>
      <w:r>
        <w:t xml:space="preserve"> adarrak erantzun orori dagozkion kontrol-datuak eta lortutako erantzunaren egoeraren kodifikazioa biltzen ditu, eta </w:t>
      </w:r>
      <w:proofErr w:type="spellStart"/>
      <w:r>
        <w:rPr>
          <w:i/>
        </w:rPr>
        <w:t>Transmisiones</w:t>
      </w:r>
      <w:proofErr w:type="spellEnd"/>
      <w:r>
        <w:t xml:space="preserve"> adarrak jasotako erantzunaren informazio zehatza biltzen du. </w:t>
      </w:r>
    </w:p>
    <w:p w14:paraId="0F701453" w14:textId="77777777" w:rsidR="000F5D0D" w:rsidRPr="00470D6B" w:rsidRDefault="000F5D0D" w:rsidP="000F5D0D">
      <w:pPr>
        <w:autoSpaceDE w:val="0"/>
        <w:autoSpaceDN w:val="0"/>
        <w:adjustRightInd w:val="0"/>
        <w:spacing w:after="0" w:line="240" w:lineRule="auto"/>
        <w:jc w:val="both"/>
        <w:rPr>
          <w:rFonts w:eastAsia="Times New Roman" w:cstheme="minorHAnsi"/>
          <w:szCs w:val="20"/>
        </w:rPr>
      </w:pPr>
    </w:p>
    <w:p w14:paraId="59C86D3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Transmisiones</w:t>
      </w:r>
      <w:proofErr w:type="spellEnd"/>
      <w:r>
        <w:t xml:space="preserve"> adarrak </w:t>
      </w:r>
      <w:proofErr w:type="spellStart"/>
      <w:r>
        <w:rPr>
          <w:i/>
        </w:rPr>
        <w:t>TransmisionDatos</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14:paraId="7913F37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D6FCD1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blokeko datuek SCSPv3 protokoloan zehaztutako eskemari jarraitzen diote, eta bat etorriko dira eskaera-mezuan bidalitakoekin. Kasu horretan, gainera, transmisioaren identifikatzailea eta sortze-data ere informatuko dira, eta bat etorriko dira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IdTransmision</w:t>
      </w:r>
      <w:proofErr w:type="spellEnd"/>
      <w:r>
        <w:t xml:space="preserve"> eta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FechaGeneracion</w:t>
      </w:r>
      <w:proofErr w:type="spellEnd"/>
      <w:r>
        <w:t xml:space="preserve"> nodoekin.</w:t>
      </w:r>
    </w:p>
    <w:p w14:paraId="151B88F5" w14:textId="77777777" w:rsidR="00864C4E" w:rsidRDefault="000F5D0D" w:rsidP="000F5D0D">
      <w:pPr>
        <w:spacing w:before="240" w:after="0" w:line="240" w:lineRule="auto"/>
        <w:jc w:val="both"/>
        <w:rPr>
          <w:rFonts w:eastAsia="Times New Roman" w:cstheme="minorHAnsi"/>
          <w:szCs w:val="20"/>
        </w:rPr>
      </w:pPr>
      <w:proofErr w:type="spellStart"/>
      <w:r>
        <w:rPr>
          <w:i/>
        </w:rPr>
        <w:t>DatosEspecificos</w:t>
      </w:r>
      <w:proofErr w:type="spellEnd"/>
      <w:r>
        <w:t xml:space="preserve"> adarrak egin den lan-bizitzaren kontsultarako erantzunaren datuen informazioa biltzen du.</w:t>
      </w:r>
    </w:p>
    <w:p w14:paraId="5C61C8D0" w14:textId="77777777" w:rsidR="000F5D0D" w:rsidRPr="000F5D0D" w:rsidRDefault="000F5D0D" w:rsidP="000F5D0D">
      <w:pPr>
        <w:spacing w:before="240" w:after="0" w:line="240" w:lineRule="auto"/>
        <w:jc w:val="both"/>
        <w:rPr>
          <w:rFonts w:eastAsia="Times New Roman" w:cstheme="minorHAnsi"/>
          <w:i/>
          <w:szCs w:val="20"/>
        </w:rPr>
      </w:pPr>
      <w:r>
        <w:t xml:space="preserve">Erantzuna </w:t>
      </w:r>
      <w:proofErr w:type="spellStart"/>
      <w:r>
        <w:rPr>
          <w:i/>
        </w:rPr>
        <w:t>Respuesta</w:t>
      </w:r>
      <w:proofErr w:type="spellEnd"/>
      <w:r>
        <w:rPr>
          <w:i/>
        </w:rPr>
        <w:t>/</w:t>
      </w:r>
      <w:proofErr w:type="spellStart"/>
      <w:r>
        <w:rPr>
          <w:i/>
        </w:rPr>
        <w:t>Atributos</w:t>
      </w:r>
      <w:proofErr w:type="spellEnd"/>
      <w:r>
        <w:rPr>
          <w:i/>
        </w:rPr>
        <w:t>/</w:t>
      </w:r>
      <w:proofErr w:type="spellStart"/>
      <w:r>
        <w:rPr>
          <w:i/>
        </w:rPr>
        <w:t>Estado</w:t>
      </w:r>
      <w:proofErr w:type="spellEnd"/>
      <w:r>
        <w:t xml:space="preserve"> adarrekoak diren </w:t>
      </w:r>
      <w:proofErr w:type="spellStart"/>
      <w:r>
        <w:rPr>
          <w:b/>
          <w:i/>
        </w:rPr>
        <w:t>CodigoEstado</w:t>
      </w:r>
      <w:proofErr w:type="spellEnd"/>
      <w:r>
        <w:t xml:space="preserve"> eta </w:t>
      </w:r>
      <w:proofErr w:type="spellStart"/>
      <w:r>
        <w:rPr>
          <w:b/>
          <w:i/>
        </w:rPr>
        <w:t>LiteralError</w:t>
      </w:r>
      <w:proofErr w:type="spellEnd"/>
      <w:r>
        <w:t xml:space="preserve"> eremuen arabera jasoko da.</w:t>
      </w:r>
    </w:p>
    <w:p w14:paraId="2E61BB0A" w14:textId="77777777" w:rsidR="000F5D0D" w:rsidRPr="000F5D0D" w:rsidRDefault="000F5D0D" w:rsidP="000F5D0D">
      <w:pPr>
        <w:spacing w:before="240" w:after="0" w:line="240" w:lineRule="auto"/>
        <w:jc w:val="both"/>
        <w:rPr>
          <w:rFonts w:eastAsia="Times New Roman" w:cstheme="minorHAnsi"/>
          <w:szCs w:val="20"/>
        </w:rPr>
      </w:pPr>
      <w:r>
        <w:t xml:space="preserve">Baldin eta </w:t>
      </w:r>
      <w:proofErr w:type="spellStart"/>
      <w:r>
        <w:rPr>
          <w:b/>
          <w:bCs/>
          <w:i/>
          <w:iCs/>
        </w:rPr>
        <w:t>CodigoEstado</w:t>
      </w:r>
      <w:proofErr w:type="spellEnd"/>
      <w:r>
        <w:rPr>
          <w:b/>
          <w:bCs/>
          <w:i/>
          <w:iCs/>
        </w:rPr>
        <w:t>=0003</w:t>
      </w:r>
      <w:r>
        <w:t xml:space="preserve"> bada, horrek esan nahi du eskaera behar bezala tramitatu dela, eta, hortaz, </w:t>
      </w:r>
      <w:proofErr w:type="spellStart"/>
      <w:r>
        <w:rPr>
          <w:i/>
        </w:rPr>
        <w:t>DatosEspecificos</w:t>
      </w:r>
      <w:proofErr w:type="spellEnd"/>
      <w:r>
        <w:rPr>
          <w:i/>
        </w:rPr>
        <w:t>/</w:t>
      </w:r>
      <w:proofErr w:type="spellStart"/>
      <w:r>
        <w:rPr>
          <w:i/>
        </w:rPr>
        <w:t>Retorno</w:t>
      </w:r>
      <w:proofErr w:type="spellEnd"/>
      <w:r>
        <w:t xml:space="preserve"> nodoko datuak informatuta etorriko dira.</w:t>
      </w:r>
    </w:p>
    <w:p w14:paraId="7651428D" w14:textId="77777777" w:rsidR="00425872" w:rsidRDefault="00425872" w:rsidP="000F5D0D">
      <w:pPr>
        <w:spacing w:before="240" w:after="0" w:line="240" w:lineRule="auto"/>
        <w:jc w:val="both"/>
        <w:rPr>
          <w:rFonts w:eastAsia="Times New Roman" w:cstheme="minorHAnsi"/>
          <w:szCs w:val="20"/>
          <w:lang w:val="es-ES_tradnl"/>
        </w:rPr>
      </w:pPr>
    </w:p>
    <w:p w14:paraId="267305D9" w14:textId="77777777" w:rsidR="00425872" w:rsidRDefault="00425872" w:rsidP="000F5D0D">
      <w:pPr>
        <w:spacing w:before="240" w:after="0" w:line="240" w:lineRule="auto"/>
        <w:jc w:val="both"/>
        <w:rPr>
          <w:rFonts w:eastAsia="Times New Roman" w:cstheme="minorHAnsi"/>
          <w:szCs w:val="20"/>
          <w:lang w:val="es-ES_tradnl"/>
        </w:rPr>
      </w:pPr>
    </w:p>
    <w:p w14:paraId="25B41B98" w14:textId="77777777" w:rsidR="00EA55B1" w:rsidRDefault="00EA55B1" w:rsidP="000F5D0D">
      <w:pPr>
        <w:spacing w:before="240" w:after="0" w:line="240" w:lineRule="auto"/>
        <w:jc w:val="both"/>
        <w:rPr>
          <w:rFonts w:eastAsia="Times New Roman" w:cstheme="minorHAnsi"/>
          <w:szCs w:val="20"/>
          <w:lang w:val="es-ES_tradnl"/>
        </w:rPr>
      </w:pPr>
    </w:p>
    <w:p w14:paraId="09934DD2" w14:textId="77777777" w:rsid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proofErr w:type="spellStart"/>
      <w:r>
        <w:rPr>
          <w:b/>
          <w:i/>
        </w:rPr>
        <w:t>CodigoEstado</w:t>
      </w:r>
      <w:proofErr w:type="spellEnd"/>
      <w:r>
        <w:t xml:space="preserve"> gisa itzuliko du </w:t>
      </w:r>
      <w:r>
        <w:rPr>
          <w:b/>
          <w:i/>
        </w:rPr>
        <w:t>SCSP errore-kode</w:t>
      </w:r>
      <w:r>
        <w:t xml:space="preserve"> baliokideari dagokiona eta dagokion mezua bilduko duen literala.</w:t>
      </w:r>
    </w:p>
    <w:p w14:paraId="731D1C38" w14:textId="77777777" w:rsidR="00C0028B" w:rsidRPr="000F5D0D" w:rsidRDefault="00C0028B" w:rsidP="000F5D0D">
      <w:pPr>
        <w:spacing w:before="240" w:after="0" w:line="240" w:lineRule="auto"/>
        <w:jc w:val="both"/>
        <w:rPr>
          <w:rFonts w:eastAsia="Times New Roman" w:cstheme="minorHAnsi"/>
          <w:szCs w:val="20"/>
          <w:lang w:val="es-ES_tradnl"/>
        </w:rPr>
      </w:pPr>
    </w:p>
    <w:p w14:paraId="3ED0939E" w14:textId="77777777" w:rsidR="001E1AF0" w:rsidRDefault="000F5D0D" w:rsidP="000F5D0D">
      <w:pPr>
        <w:spacing w:before="240" w:after="0" w:line="240" w:lineRule="atLeast"/>
        <w:rPr>
          <w:rFonts w:eastAsia="Times New Roman" w:cstheme="minorHAnsi"/>
          <w:i/>
          <w:szCs w:val="20"/>
        </w:rPr>
      </w:pPr>
      <w:r>
        <w:rPr>
          <w:i/>
        </w:rPr>
        <w:t>0254: “Ez da eman eskaera tramitatzeko behar den gutxieneko informazioa.”</w:t>
      </w:r>
    </w:p>
    <w:p w14:paraId="62BBF73A"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60085C50"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3BCA46A6" w14:textId="77777777" w:rsidR="004354FC" w:rsidRDefault="00864C4E" w:rsidP="000F5D0D">
      <w:pPr>
        <w:spacing w:before="240" w:after="0" w:line="240" w:lineRule="auto"/>
        <w:jc w:val="both"/>
        <w:rPr>
          <w:rFonts w:eastAsia="Times New Roman" w:cstheme="minorHAnsi"/>
          <w:szCs w:val="20"/>
        </w:rPr>
      </w:pPr>
      <w:r>
        <w:t>…</w:t>
      </w:r>
    </w:p>
    <w:p w14:paraId="5A05231F"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bi iruditan jaso dugu: lehenengoan (</w:t>
      </w:r>
      <w:r>
        <w:rPr>
          <w:i/>
          <w:sz w:val="20"/>
        </w:rPr>
        <w:t>3. irudia</w:t>
      </w:r>
      <w:r>
        <w:t xml:space="preserve">) hedatuta erakusten dira </w:t>
      </w:r>
      <w:proofErr w:type="spellStart"/>
      <w:r>
        <w:rPr>
          <w:i/>
        </w:rPr>
        <w:t>Transmisiones</w:t>
      </w:r>
      <w:proofErr w:type="spellEnd"/>
      <w:r>
        <w:t xml:space="preserve"> adarraren </w:t>
      </w:r>
      <w:proofErr w:type="spellStart"/>
      <w:r>
        <w:rPr>
          <w:i/>
        </w:rPr>
        <w:t>DatosGenericos</w:t>
      </w:r>
      <w:proofErr w:type="spellEnd"/>
      <w:r>
        <w:t xml:space="preserve"> blokeari dagozkion elementuak, eta, bigarrenean (</w:t>
      </w:r>
      <w:r>
        <w:rPr>
          <w:i/>
          <w:sz w:val="20"/>
        </w:rPr>
        <w:t>4. irudia</w:t>
      </w:r>
      <w:r>
        <w:t xml:space="preserve">), hedatuta erakusten dira zerbitzuaren erantzuna jasotzeko definitutako </w:t>
      </w:r>
      <w:proofErr w:type="spellStart"/>
      <w:r>
        <w:rPr>
          <w:i/>
        </w:rPr>
        <w:t>DatosEspecificos</w:t>
      </w:r>
      <w:proofErr w:type="spellEnd"/>
      <w:r>
        <w:t xml:space="preserve"> blokeari dagozkion elementuak:</w:t>
      </w:r>
    </w:p>
    <w:p w14:paraId="12214DC8" w14:textId="77777777" w:rsidR="00874232" w:rsidRPr="00470D6B" w:rsidRDefault="00874232" w:rsidP="00ED41A2">
      <w:pPr>
        <w:spacing w:before="240" w:after="0" w:line="240" w:lineRule="auto"/>
        <w:ind w:left="-567"/>
        <w:jc w:val="center"/>
        <w:rPr>
          <w:rFonts w:eastAsia="Times New Roman" w:cstheme="minorHAnsi"/>
          <w:szCs w:val="20"/>
        </w:rPr>
      </w:pPr>
    </w:p>
    <w:p w14:paraId="22B1AC41" w14:textId="77777777" w:rsidR="00DA4B89" w:rsidRPr="00470D6B" w:rsidRDefault="00DA4B89" w:rsidP="00ED41A2">
      <w:pPr>
        <w:spacing w:before="240" w:after="0" w:line="240" w:lineRule="auto"/>
        <w:ind w:left="-567"/>
        <w:jc w:val="center"/>
        <w:rPr>
          <w:rFonts w:eastAsia="Times New Roman" w:cstheme="minorHAnsi"/>
          <w:szCs w:val="20"/>
        </w:rPr>
      </w:pPr>
    </w:p>
    <w:p w14:paraId="1529EEBE"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04B89A30"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38FFC887" w14:textId="77777777" w:rsidR="000F5D0D" w:rsidRPr="000F5D0D" w:rsidRDefault="0070592F" w:rsidP="0070592F">
      <w:pPr>
        <w:spacing w:before="240" w:after="0" w:line="240" w:lineRule="auto"/>
        <w:jc w:val="center"/>
        <w:rPr>
          <w:rFonts w:eastAsia="Times New Roman" w:cstheme="minorHAnsi"/>
          <w:szCs w:val="20"/>
        </w:rPr>
      </w:pPr>
      <w:r>
        <w:rPr>
          <w:noProof/>
        </w:rPr>
        <w:lastRenderedPageBreak/>
        <w:drawing>
          <wp:inline distT="0" distB="0" distL="0" distR="0" wp14:anchorId="0960282D" wp14:editId="48F1F3FB">
            <wp:extent cx="6217920" cy="7015639"/>
            <wp:effectExtent l="0" t="0" r="0" b="0"/>
            <wp:docPr id="7" name="Imagen 7" descr="D:\DATOS\jpenalos\Desktop\qwertrespues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DATOS\jpenalos\Desktop\qwertrespuesta.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221272" cy="7019421"/>
                    </a:xfrm>
                    <a:prstGeom prst="rect">
                      <a:avLst/>
                    </a:prstGeom>
                    <a:noFill/>
                    <a:ln>
                      <a:noFill/>
                    </a:ln>
                  </pic:spPr>
                </pic:pic>
              </a:graphicData>
            </a:graphic>
          </wp:inline>
        </w:drawing>
      </w:r>
    </w:p>
    <w:p w14:paraId="47BCB983" w14:textId="77777777" w:rsidR="000F5D0D" w:rsidRPr="000F5D0D" w:rsidRDefault="000F5D0D" w:rsidP="00425872">
      <w:pPr>
        <w:spacing w:before="240" w:after="0" w:line="240" w:lineRule="auto"/>
        <w:ind w:left="708"/>
        <w:jc w:val="both"/>
        <w:rPr>
          <w:rFonts w:eastAsia="Times New Roman" w:cstheme="minorHAnsi"/>
          <w:szCs w:val="20"/>
        </w:rPr>
      </w:pPr>
      <w:r>
        <w:rPr>
          <w:i/>
          <w:sz w:val="16"/>
        </w:rPr>
        <w:t>3. irudia</w:t>
      </w:r>
      <w:r>
        <w:rPr>
          <w:sz w:val="16"/>
        </w:rPr>
        <w:t xml:space="preserve">. Azken bost urteetako lan-bizitzaren kontsulta-zerbitzuaren erantzun-mezua. </w:t>
      </w:r>
      <w:r>
        <w:rPr>
          <w:sz w:val="16"/>
          <w:u w:val="single"/>
        </w:rPr>
        <w:t>Datu generikoen</w:t>
      </w:r>
      <w:r>
        <w:rPr>
          <w:sz w:val="16"/>
        </w:rPr>
        <w:t xml:space="preserve"> blokea (SCSPv3)</w:t>
      </w:r>
    </w:p>
    <w:p w14:paraId="2E25A198"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74B5173D" w14:textId="77777777" w:rsidR="00874232" w:rsidRDefault="00874232" w:rsidP="00ED41A2">
      <w:pPr>
        <w:spacing w:before="240" w:after="0" w:line="240" w:lineRule="auto"/>
        <w:ind w:left="-567"/>
        <w:jc w:val="center"/>
        <w:rPr>
          <w:rFonts w:eastAsia="Times New Roman" w:cstheme="minorHAnsi"/>
          <w:szCs w:val="20"/>
          <w:lang w:val="es-ES_tradnl"/>
        </w:rPr>
      </w:pPr>
    </w:p>
    <w:p w14:paraId="624962E3" w14:textId="77777777" w:rsidR="00874232" w:rsidRDefault="00874232" w:rsidP="007B0250">
      <w:pPr>
        <w:spacing w:before="240" w:after="0" w:line="240" w:lineRule="auto"/>
        <w:ind w:left="-567"/>
        <w:rPr>
          <w:rFonts w:eastAsia="Times New Roman" w:cstheme="minorHAnsi"/>
          <w:noProof/>
          <w:szCs w:val="20"/>
          <w:lang w:eastAsia="es-ES"/>
        </w:rPr>
      </w:pPr>
    </w:p>
    <w:p w14:paraId="346395AD" w14:textId="77777777" w:rsidR="007B0250" w:rsidRPr="000F5D0D" w:rsidRDefault="007B0250" w:rsidP="007B0250">
      <w:pPr>
        <w:pStyle w:val="Titulo3nisae"/>
      </w:pPr>
    </w:p>
    <w:p w14:paraId="6B71E74F" w14:textId="77777777" w:rsidR="008953FE" w:rsidRDefault="00425872" w:rsidP="00404AEB">
      <w:pPr>
        <w:spacing w:before="240" w:after="0" w:line="240" w:lineRule="auto"/>
        <w:ind w:left="-567"/>
        <w:jc w:val="center"/>
        <w:rPr>
          <w:rFonts w:eastAsia="Times New Roman" w:cstheme="minorHAnsi"/>
          <w:szCs w:val="20"/>
        </w:rPr>
      </w:pPr>
      <w:r>
        <w:rPr>
          <w:noProof/>
        </w:rPr>
        <w:drawing>
          <wp:inline distT="0" distB="0" distL="0" distR="0" wp14:anchorId="0529AF6A" wp14:editId="2B3B3712">
            <wp:extent cx="6732000" cy="3520800"/>
            <wp:effectExtent l="0" t="0" r="0" b="3810"/>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TGSS_VidaLaboral.png"/>
                    <pic:cNvPicPr/>
                  </pic:nvPicPr>
                  <pic:blipFill>
                    <a:blip r:embed="rId28">
                      <a:extLst>
                        <a:ext uri="{28A0092B-C50C-407E-A947-70E740481C1C}">
                          <a14:useLocalDpi xmlns:a14="http://schemas.microsoft.com/office/drawing/2010/main" val="0"/>
                        </a:ext>
                      </a:extLst>
                    </a:blip>
                    <a:stretch>
                      <a:fillRect/>
                    </a:stretch>
                  </pic:blipFill>
                  <pic:spPr>
                    <a:xfrm>
                      <a:off x="0" y="0"/>
                      <a:ext cx="6732000" cy="3520800"/>
                    </a:xfrm>
                    <a:prstGeom prst="rect">
                      <a:avLst/>
                    </a:prstGeom>
                  </pic:spPr>
                </pic:pic>
              </a:graphicData>
            </a:graphic>
          </wp:inline>
        </w:drawing>
      </w:r>
    </w:p>
    <w:p w14:paraId="0BC3BD42" w14:textId="77777777" w:rsidR="000E1EC6" w:rsidRDefault="000F5D0D" w:rsidP="00425872">
      <w:pPr>
        <w:spacing w:before="240" w:after="0" w:line="240" w:lineRule="auto"/>
        <w:ind w:left="708" w:right="-285" w:firstLine="6"/>
        <w:rPr>
          <w:rFonts w:eastAsia="Times New Roman" w:cstheme="minorHAnsi"/>
          <w:szCs w:val="20"/>
        </w:rPr>
      </w:pPr>
      <w:r>
        <w:rPr>
          <w:i/>
          <w:sz w:val="16"/>
        </w:rPr>
        <w:t>4. irudia</w:t>
      </w:r>
      <w:r>
        <w:rPr>
          <w:sz w:val="16"/>
        </w:rPr>
        <w:t xml:space="preserve">. Azken bost urteetako lan-bizitzaren kontsulta-zerbitzuaren erantzun-mezua. </w:t>
      </w:r>
      <w:r>
        <w:rPr>
          <w:sz w:val="16"/>
          <w:u w:val="single"/>
        </w:rPr>
        <w:t>Datu espezifikoen</w:t>
      </w:r>
      <w:r>
        <w:rPr>
          <w:sz w:val="16"/>
        </w:rPr>
        <w:t xml:space="preserve"> blokea.</w:t>
      </w:r>
    </w:p>
    <w:p w14:paraId="6F4054AE" w14:textId="77777777" w:rsidR="000E1EC6" w:rsidRDefault="000E1EC6" w:rsidP="000F5D0D">
      <w:pPr>
        <w:spacing w:before="240" w:after="0" w:line="240" w:lineRule="auto"/>
        <w:jc w:val="both"/>
        <w:rPr>
          <w:rFonts w:eastAsia="Times New Roman" w:cstheme="minorHAnsi"/>
          <w:szCs w:val="20"/>
          <w:lang w:val="es-ES_tradnl"/>
        </w:rPr>
      </w:pPr>
    </w:p>
    <w:p w14:paraId="11FD90E6"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proofErr w:type="spellStart"/>
      <w:r>
        <w:rPr>
          <w:i/>
        </w:rPr>
        <w:t>DatosEspecificos</w:t>
      </w:r>
      <w:proofErr w:type="spellEnd"/>
      <w:r>
        <w:t xml:space="preserve"> adarrak </w:t>
      </w:r>
      <w:r>
        <w:rPr>
          <w:i/>
        </w:rPr>
        <w:t>/</w:t>
      </w:r>
      <w:proofErr w:type="spellStart"/>
      <w:r>
        <w:rPr>
          <w:i/>
        </w:rPr>
        <w:t>Retorno</w:t>
      </w:r>
      <w:proofErr w:type="spellEnd"/>
      <w:r>
        <w:rPr>
          <w:i/>
        </w:rPr>
        <w:t>/</w:t>
      </w:r>
      <w:r>
        <w:t xml:space="preserve"> nodoa bakarrik izango du informatuta.</w:t>
      </w:r>
    </w:p>
    <w:p w14:paraId="47AC7A6E" w14:textId="77777777" w:rsidR="000F5D0D" w:rsidRPr="000F5D0D" w:rsidRDefault="00CB0350" w:rsidP="000F5D0D">
      <w:pPr>
        <w:spacing w:before="120" w:after="120" w:line="240" w:lineRule="auto"/>
        <w:jc w:val="both"/>
        <w:rPr>
          <w:rFonts w:eastAsia="Times New Roman" w:cstheme="minorHAnsi"/>
          <w:szCs w:val="20"/>
        </w:rPr>
      </w:pPr>
      <w:r>
        <w:t xml:space="preserve">Ondoren xehatzen dira </w:t>
      </w:r>
      <w:proofErr w:type="spellStart"/>
      <w:r>
        <w:rPr>
          <w:i/>
        </w:rPr>
        <w:t>DatosEspecificos</w:t>
      </w:r>
      <w:proofErr w:type="spellEnd"/>
      <w:r>
        <w:rPr>
          <w:i/>
        </w:rPr>
        <w:t>/</w:t>
      </w:r>
      <w:proofErr w:type="spellStart"/>
      <w:r>
        <w:rPr>
          <w:i/>
        </w:rPr>
        <w:t>Retorno</w:t>
      </w:r>
      <w:proofErr w:type="spellEnd"/>
      <w:r>
        <w:t xml:space="preserve"> nodoaren barruan sartutako datuak, azken bost urteetako lan-bizitza kontsultatzeko zerbitzuak itzultzen dituenak: </w:t>
      </w:r>
    </w:p>
    <w:p w14:paraId="3EE1B49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DatosTraza</w:t>
      </w:r>
      <w:proofErr w:type="spellEnd"/>
      <w:r>
        <w:rPr>
          <w:i/>
        </w:rPr>
        <w:t>:</w:t>
      </w:r>
    </w:p>
    <w:p w14:paraId="73DABF07"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color w:val="000000"/>
          <w:sz w:val="20"/>
          <w:szCs w:val="20"/>
        </w:rPr>
      </w:pPr>
      <w:proofErr w:type="spellStart"/>
      <w:r>
        <w:rPr>
          <w:b/>
          <w:i/>
        </w:rPr>
        <w:t>IdTraza</w:t>
      </w:r>
      <w:proofErr w:type="spellEnd"/>
      <w:r>
        <w:rPr>
          <w:i/>
        </w:rPr>
        <w:t xml:space="preserve">: </w:t>
      </w:r>
      <w:proofErr w:type="spellStart"/>
      <w:r>
        <w:rPr>
          <w:i/>
        </w:rPr>
        <w:t>NISAEren</w:t>
      </w:r>
      <w:proofErr w:type="spellEnd"/>
      <w:r>
        <w:rPr>
          <w:i/>
        </w:rPr>
        <w:t xml:space="preserve"> jarduera-sisteman erregistratutako administrazio-aztarnaren identifikatzailea. </w:t>
      </w:r>
      <w:r>
        <w:rPr>
          <w:i/>
          <w:u w:val="single"/>
        </w:rPr>
        <w:t>Nahitaezkoa</w:t>
      </w:r>
      <w:r>
        <w:t xml:space="preserve">. </w:t>
      </w:r>
    </w:p>
    <w:p w14:paraId="29DF6123"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IdSolicitud</w:t>
      </w:r>
      <w:proofErr w:type="spellEnd"/>
      <w:r>
        <w:rPr>
          <w:i/>
        </w:rPr>
        <w:t xml:space="preserve">: tramitatu den eskaerarekin lotutako eskabidearen identifikatzailea. </w:t>
      </w:r>
      <w:r>
        <w:rPr>
          <w:i/>
          <w:u w:val="single"/>
        </w:rPr>
        <w:t>Nahitaezkoa</w:t>
      </w:r>
      <w:r>
        <w:rPr>
          <w:i/>
        </w:rPr>
        <w:t>.</w:t>
      </w:r>
    </w:p>
    <w:p w14:paraId="799E3D46" w14:textId="77777777" w:rsidR="000F5D0D" w:rsidRPr="00A814FC" w:rsidRDefault="000F5D0D" w:rsidP="000E1EC6">
      <w:pPr>
        <w:numPr>
          <w:ilvl w:val="1"/>
          <w:numId w:val="13"/>
        </w:numPr>
        <w:autoSpaceDE w:val="0"/>
        <w:autoSpaceDN w:val="0"/>
        <w:adjustRightInd w:val="0"/>
        <w:spacing w:after="0" w:line="240" w:lineRule="auto"/>
        <w:jc w:val="both"/>
        <w:rPr>
          <w:rFonts w:eastAsia="Times New Roman" w:cstheme="minorHAnsi"/>
          <w:color w:val="000000"/>
          <w:sz w:val="20"/>
          <w:szCs w:val="20"/>
        </w:rPr>
      </w:pPr>
      <w:proofErr w:type="spellStart"/>
      <w:r>
        <w:rPr>
          <w:b/>
          <w:i/>
        </w:rPr>
        <w:t>FechaCertificado</w:t>
      </w:r>
      <w:proofErr w:type="spellEnd"/>
      <w:r>
        <w:rPr>
          <w:i/>
        </w:rPr>
        <w:t xml:space="preserve">: erantzuna igorri den data. </w:t>
      </w:r>
      <w:r>
        <w:rPr>
          <w:i/>
          <w:u w:val="single"/>
        </w:rPr>
        <w:t>Nahitaezkoa</w:t>
      </w:r>
      <w:r>
        <w:t xml:space="preserve">. </w:t>
      </w:r>
    </w:p>
    <w:p w14:paraId="46A1A42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EstadoResultado</w:t>
      </w:r>
      <w:proofErr w:type="spellEnd"/>
      <w:r>
        <w:rPr>
          <w:i/>
        </w:rPr>
        <w:t>:.</w:t>
      </w:r>
    </w:p>
    <w:p w14:paraId="42238AF1" w14:textId="77777777" w:rsidR="000F5D0D" w:rsidRPr="00AB7C90"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Resultado</w:t>
      </w:r>
      <w:proofErr w:type="spellEnd"/>
      <w:r>
        <w:rPr>
          <w:i/>
        </w:rPr>
        <w:t xml:space="preserve">: errore-kodea edo erantzunaren kodea. </w:t>
      </w:r>
      <w:r>
        <w:rPr>
          <w:i/>
          <w:u w:val="single"/>
        </w:rPr>
        <w:t>Nahitaezkoa</w:t>
      </w:r>
      <w:r>
        <w:rPr>
          <w:i/>
        </w:rPr>
        <w:t xml:space="preserve">. Ikus balio posibleak </w:t>
      </w:r>
      <w:hyperlink r:id="rId29" w:anchor="EJ_MAR3" w:history="1">
        <w:r>
          <w:rPr>
            <w:rStyle w:val="Hipervnculo"/>
            <w:b/>
            <w:i/>
          </w:rPr>
          <w:t>1. taulan</w:t>
        </w:r>
      </w:hyperlink>
      <w:r>
        <w:rPr>
          <w:i/>
        </w:rPr>
        <w:t>.</w:t>
      </w:r>
      <w:r>
        <w:t xml:space="preserve"> </w:t>
      </w:r>
    </w:p>
    <w:p w14:paraId="6896156B" w14:textId="77777777" w:rsidR="007E03B3" w:rsidRPr="000F5D0D"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Descripcion</w:t>
      </w:r>
      <w:proofErr w:type="spellEnd"/>
      <w:r>
        <w:rPr>
          <w:i/>
        </w:rPr>
        <w:t xml:space="preserve">: errorearen edo erantzunaren egoeraren deskribapena. </w:t>
      </w:r>
      <w:r>
        <w:rPr>
          <w:i/>
          <w:u w:val="single"/>
        </w:rPr>
        <w:t>Nahitaezkoa</w:t>
      </w:r>
      <w:r>
        <w:rPr>
          <w:i/>
        </w:rPr>
        <w:t xml:space="preserve">. Ikus balio posibleak </w:t>
      </w:r>
      <w:hyperlink r:id="rId30" w:anchor="EJ_MAR3" w:history="1">
        <w:r>
          <w:rPr>
            <w:rStyle w:val="Hipervnculo"/>
            <w:b/>
            <w:i/>
          </w:rPr>
          <w:t>1. taulan</w:t>
        </w:r>
      </w:hyperlink>
      <w:r>
        <w:rPr>
          <w:i/>
        </w:rPr>
        <w:t>.</w:t>
      </w:r>
    </w:p>
    <w:p w14:paraId="60C089DA" w14:textId="77777777" w:rsidR="00D00305" w:rsidRDefault="00D00305" w:rsidP="00D00305">
      <w:pPr>
        <w:pStyle w:val="Default"/>
        <w:numPr>
          <w:ilvl w:val="0"/>
          <w:numId w:val="13"/>
        </w:numPr>
        <w:jc w:val="both"/>
        <w:rPr>
          <w:rFonts w:asciiTheme="minorHAnsi" w:hAnsiTheme="minorHAnsi" w:cstheme="minorHAnsi"/>
          <w:b/>
          <w:i/>
          <w:sz w:val="22"/>
          <w:szCs w:val="22"/>
        </w:rPr>
      </w:pPr>
      <w:proofErr w:type="spellStart"/>
      <w:r>
        <w:rPr>
          <w:rFonts w:asciiTheme="minorHAnsi" w:hAnsiTheme="minorHAnsi"/>
          <w:b/>
          <w:i/>
          <w:sz w:val="22"/>
        </w:rPr>
        <w:t>Consulta</w:t>
      </w:r>
      <w:proofErr w:type="spellEnd"/>
      <w:r>
        <w:rPr>
          <w:rFonts w:asciiTheme="minorHAnsi" w:hAnsiTheme="minorHAnsi"/>
          <w:b/>
          <w:i/>
          <w:sz w:val="22"/>
        </w:rPr>
        <w:t>:</w:t>
      </w:r>
    </w:p>
    <w:p w14:paraId="5575642F" w14:textId="77777777" w:rsidR="00425872" w:rsidRDefault="00D00305" w:rsidP="00D00305">
      <w:pPr>
        <w:pStyle w:val="Default"/>
        <w:numPr>
          <w:ilvl w:val="1"/>
          <w:numId w:val="13"/>
        </w:numPr>
        <w:jc w:val="both"/>
        <w:rPr>
          <w:rFonts w:asciiTheme="minorHAnsi" w:hAnsiTheme="minorHAnsi" w:cstheme="minorHAnsi"/>
          <w:i/>
          <w:sz w:val="22"/>
          <w:szCs w:val="22"/>
        </w:rPr>
      </w:pPr>
      <w:proofErr w:type="spellStart"/>
      <w:r>
        <w:rPr>
          <w:rFonts w:asciiTheme="minorHAnsi" w:hAnsiTheme="minorHAnsi"/>
          <w:b/>
          <w:i/>
          <w:sz w:val="22"/>
        </w:rPr>
        <w:t>FechaDesde</w:t>
      </w:r>
      <w:proofErr w:type="spellEnd"/>
      <w:r>
        <w:rPr>
          <w:rFonts w:asciiTheme="minorHAnsi" w:hAnsiTheme="minorHAnsi"/>
          <w:b/>
          <w:i/>
          <w:sz w:val="22"/>
        </w:rPr>
        <w:t xml:space="preserve">: </w:t>
      </w:r>
      <w:r>
        <w:rPr>
          <w:rFonts w:asciiTheme="minorHAnsi" w:hAnsiTheme="minorHAnsi"/>
          <w:i/>
          <w:sz w:val="22"/>
        </w:rPr>
        <w:t xml:space="preserve">kontsulta zer datatik aurrera egin den. </w:t>
      </w:r>
    </w:p>
    <w:p w14:paraId="13913FCF" w14:textId="77777777" w:rsidR="00D00305" w:rsidRPr="000F4CB5" w:rsidRDefault="00425872" w:rsidP="00425872">
      <w:pPr>
        <w:pStyle w:val="Default"/>
        <w:ind w:left="1440"/>
        <w:jc w:val="both"/>
        <w:rPr>
          <w:rFonts w:asciiTheme="minorHAnsi" w:hAnsiTheme="minorHAnsi" w:cstheme="minorHAnsi"/>
          <w:i/>
          <w:sz w:val="22"/>
          <w:szCs w:val="22"/>
        </w:rPr>
      </w:pPr>
      <w:r>
        <w:rPr>
          <w:rFonts w:asciiTheme="minorHAnsi" w:hAnsiTheme="minorHAnsi"/>
          <w:i/>
          <w:sz w:val="22"/>
        </w:rPr>
        <w:t xml:space="preserve">Formatua </w:t>
      </w:r>
      <w:r>
        <w:rPr>
          <w:rFonts w:asciiTheme="minorHAnsi" w:hAnsiTheme="minorHAnsi"/>
          <w:b/>
          <w:i/>
          <w:color w:val="0000FF"/>
          <w:sz w:val="22"/>
        </w:rPr>
        <w:t>UUUU-HH-EE</w:t>
      </w:r>
    </w:p>
    <w:p w14:paraId="4649AEC8" w14:textId="77777777" w:rsidR="00425872" w:rsidRPr="00425872" w:rsidRDefault="00D00305" w:rsidP="00D00305">
      <w:pPr>
        <w:pStyle w:val="Default"/>
        <w:numPr>
          <w:ilvl w:val="1"/>
          <w:numId w:val="13"/>
        </w:numPr>
        <w:jc w:val="both"/>
        <w:rPr>
          <w:rFonts w:asciiTheme="minorHAnsi" w:hAnsiTheme="minorHAnsi" w:cstheme="minorHAnsi"/>
          <w:b/>
          <w:i/>
          <w:sz w:val="22"/>
          <w:szCs w:val="22"/>
        </w:rPr>
      </w:pPr>
      <w:proofErr w:type="spellStart"/>
      <w:r>
        <w:rPr>
          <w:rFonts w:asciiTheme="minorHAnsi" w:hAnsiTheme="minorHAnsi"/>
          <w:b/>
          <w:i/>
          <w:sz w:val="22"/>
        </w:rPr>
        <w:t>FechaHasta</w:t>
      </w:r>
      <w:proofErr w:type="spellEnd"/>
      <w:r>
        <w:rPr>
          <w:rFonts w:asciiTheme="minorHAnsi" w:hAnsiTheme="minorHAnsi"/>
          <w:b/>
          <w:i/>
          <w:sz w:val="22"/>
        </w:rPr>
        <w:t xml:space="preserve">: </w:t>
      </w:r>
      <w:r>
        <w:rPr>
          <w:rFonts w:asciiTheme="minorHAnsi" w:hAnsiTheme="minorHAnsi"/>
          <w:i/>
          <w:sz w:val="22"/>
        </w:rPr>
        <w:t xml:space="preserve">kontsulta zer datara arte egin den. </w:t>
      </w:r>
    </w:p>
    <w:p w14:paraId="13C30C8B" w14:textId="77777777" w:rsidR="00D00305" w:rsidRPr="0019627E" w:rsidRDefault="00425872" w:rsidP="00425872">
      <w:pPr>
        <w:pStyle w:val="Default"/>
        <w:ind w:left="1440"/>
        <w:jc w:val="both"/>
        <w:rPr>
          <w:rFonts w:asciiTheme="minorHAnsi" w:hAnsiTheme="minorHAnsi" w:cstheme="minorHAnsi"/>
          <w:b/>
          <w:i/>
          <w:sz w:val="22"/>
          <w:szCs w:val="22"/>
        </w:rPr>
      </w:pPr>
      <w:r>
        <w:rPr>
          <w:rFonts w:asciiTheme="minorHAnsi" w:hAnsiTheme="minorHAnsi"/>
          <w:i/>
          <w:sz w:val="22"/>
        </w:rPr>
        <w:t xml:space="preserve">Formatua </w:t>
      </w:r>
      <w:r>
        <w:rPr>
          <w:rFonts w:asciiTheme="minorHAnsi" w:hAnsiTheme="minorHAnsi"/>
          <w:b/>
          <w:i/>
          <w:color w:val="0000FF"/>
          <w:sz w:val="22"/>
        </w:rPr>
        <w:t>UUUU-HH-EE</w:t>
      </w:r>
    </w:p>
    <w:p w14:paraId="3CC4FAD3" w14:textId="77777777" w:rsidR="00D00305" w:rsidRDefault="00D00305" w:rsidP="00D00305">
      <w:pPr>
        <w:pStyle w:val="Default"/>
        <w:ind w:left="1440"/>
        <w:jc w:val="both"/>
        <w:rPr>
          <w:rFonts w:asciiTheme="minorHAnsi" w:hAnsiTheme="minorHAnsi" w:cstheme="minorHAnsi"/>
          <w:b/>
          <w:i/>
          <w:sz w:val="22"/>
          <w:szCs w:val="22"/>
        </w:rPr>
      </w:pPr>
    </w:p>
    <w:p w14:paraId="6BD751AF" w14:textId="77777777" w:rsidR="00C829CB" w:rsidRPr="002E2850" w:rsidRDefault="00D00305" w:rsidP="00C829CB">
      <w:pPr>
        <w:pStyle w:val="Default"/>
        <w:numPr>
          <w:ilvl w:val="0"/>
          <w:numId w:val="13"/>
        </w:numPr>
        <w:jc w:val="both"/>
        <w:rPr>
          <w:rFonts w:asciiTheme="minorHAnsi" w:hAnsiTheme="minorHAnsi" w:cstheme="minorHAnsi"/>
          <w:i/>
          <w:color w:val="auto"/>
          <w:sz w:val="22"/>
          <w:szCs w:val="20"/>
        </w:rPr>
      </w:pPr>
      <w:proofErr w:type="spellStart"/>
      <w:r>
        <w:rPr>
          <w:rFonts w:asciiTheme="minorHAnsi" w:hAnsiTheme="minorHAnsi"/>
          <w:b/>
          <w:i/>
          <w:sz w:val="22"/>
        </w:rPr>
        <w:t>VidaLaboral</w:t>
      </w:r>
      <w:proofErr w:type="spellEnd"/>
      <w:r>
        <w:rPr>
          <w:rFonts w:asciiTheme="minorHAnsi" w:hAnsiTheme="minorHAnsi"/>
          <w:b/>
          <w:i/>
          <w:sz w:val="22"/>
        </w:rPr>
        <w:t>:</w:t>
      </w:r>
      <w:r>
        <w:rPr>
          <w:rFonts w:asciiTheme="minorHAnsi" w:hAnsiTheme="minorHAnsi"/>
          <w:i/>
          <w:color w:val="auto"/>
          <w:sz w:val="22"/>
        </w:rPr>
        <w:t xml:space="preserve"> kontsulta egin zaion titularraren datuak aurkitu diren informatuko da.</w:t>
      </w:r>
    </w:p>
    <w:p w14:paraId="3E658908" w14:textId="77777777" w:rsidR="00C829CB" w:rsidRDefault="00C829CB" w:rsidP="00C829CB">
      <w:pPr>
        <w:pStyle w:val="Default"/>
        <w:ind w:left="720"/>
        <w:jc w:val="both"/>
        <w:rPr>
          <w:rFonts w:asciiTheme="minorHAnsi" w:hAnsiTheme="minorHAnsi" w:cstheme="minorHAnsi"/>
          <w:i/>
          <w:color w:val="auto"/>
          <w:sz w:val="22"/>
          <w:szCs w:val="20"/>
        </w:rPr>
      </w:pPr>
      <w:r>
        <w:rPr>
          <w:rFonts w:asciiTheme="minorHAnsi" w:hAnsiTheme="minorHAnsi"/>
          <w:i/>
          <w:color w:val="auto"/>
          <w:sz w:val="22"/>
        </w:rPr>
        <w:lastRenderedPageBreak/>
        <w:t>Ondorengo irudietan jasotzen da kontsultatutako daten arteko lan-bizitzaren informazioa zer datutan xehatzen den.</w:t>
      </w:r>
    </w:p>
    <w:p w14:paraId="5846C575" w14:textId="77777777" w:rsidR="00C829CB" w:rsidRDefault="00C829CB" w:rsidP="00C829CB">
      <w:pPr>
        <w:pStyle w:val="Default"/>
        <w:ind w:left="720"/>
        <w:jc w:val="both"/>
        <w:rPr>
          <w:rFonts w:asciiTheme="minorHAnsi" w:hAnsiTheme="minorHAnsi" w:cstheme="minorHAnsi"/>
          <w:b/>
          <w:i/>
          <w:sz w:val="22"/>
          <w:szCs w:val="22"/>
        </w:rPr>
      </w:pPr>
    </w:p>
    <w:p w14:paraId="2E11F345" w14:textId="77777777" w:rsidR="00C829CB" w:rsidRDefault="00C829CB" w:rsidP="00C829CB">
      <w:pPr>
        <w:pStyle w:val="Default"/>
        <w:ind w:left="-567"/>
        <w:jc w:val="both"/>
        <w:rPr>
          <w:rFonts w:asciiTheme="minorHAnsi" w:hAnsiTheme="minorHAnsi" w:cstheme="minorHAnsi"/>
          <w:b/>
          <w:i/>
          <w:sz w:val="22"/>
          <w:szCs w:val="22"/>
        </w:rPr>
      </w:pPr>
      <w:r>
        <w:rPr>
          <w:rFonts w:asciiTheme="minorHAnsi" w:hAnsiTheme="minorHAnsi"/>
          <w:b/>
          <w:i/>
          <w:noProof/>
          <w:sz w:val="22"/>
        </w:rPr>
        <w:drawing>
          <wp:inline distT="0" distB="0" distL="0" distR="0" wp14:anchorId="19BC84E8" wp14:editId="70438A2D">
            <wp:extent cx="6018963" cy="6475181"/>
            <wp:effectExtent l="0" t="0" r="1270" b="190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18963" cy="6475181"/>
                    </a:xfrm>
                    <a:prstGeom prst="rect">
                      <a:avLst/>
                    </a:prstGeom>
                    <a:noFill/>
                    <a:ln>
                      <a:noFill/>
                    </a:ln>
                  </pic:spPr>
                </pic:pic>
              </a:graphicData>
            </a:graphic>
          </wp:inline>
        </w:drawing>
      </w:r>
    </w:p>
    <w:p w14:paraId="01AE68C6" w14:textId="77777777" w:rsidR="00C829CB" w:rsidRDefault="00C829CB" w:rsidP="00C829CB">
      <w:pPr>
        <w:pStyle w:val="Default"/>
        <w:ind w:left="720"/>
        <w:jc w:val="both"/>
        <w:rPr>
          <w:rFonts w:asciiTheme="minorHAnsi" w:hAnsiTheme="minorHAnsi" w:cstheme="minorHAnsi"/>
          <w:b/>
          <w:i/>
          <w:sz w:val="22"/>
          <w:szCs w:val="22"/>
        </w:rPr>
      </w:pPr>
    </w:p>
    <w:p w14:paraId="1AF62B14" w14:textId="77777777" w:rsidR="00C829CB" w:rsidRDefault="00C829CB" w:rsidP="00C829CB">
      <w:pPr>
        <w:pStyle w:val="Default"/>
        <w:ind w:left="720"/>
        <w:jc w:val="both"/>
        <w:rPr>
          <w:rFonts w:asciiTheme="minorHAnsi" w:hAnsiTheme="minorHAnsi" w:cstheme="minorHAnsi"/>
          <w:b/>
          <w:i/>
          <w:sz w:val="22"/>
          <w:szCs w:val="22"/>
        </w:rPr>
      </w:pPr>
    </w:p>
    <w:p w14:paraId="70DF6C1E" w14:textId="77777777" w:rsidR="00C829CB" w:rsidRDefault="00C829CB" w:rsidP="00C829CB">
      <w:pPr>
        <w:pStyle w:val="Default"/>
        <w:ind w:left="720"/>
        <w:jc w:val="both"/>
        <w:rPr>
          <w:rFonts w:asciiTheme="minorHAnsi" w:hAnsiTheme="minorHAnsi" w:cstheme="minorHAnsi"/>
          <w:b/>
          <w:i/>
          <w:sz w:val="22"/>
          <w:szCs w:val="22"/>
        </w:rPr>
      </w:pPr>
    </w:p>
    <w:p w14:paraId="4643A12D" w14:textId="77777777" w:rsidR="00C829CB" w:rsidRDefault="00C829CB" w:rsidP="00C829CB">
      <w:pPr>
        <w:pStyle w:val="Default"/>
        <w:ind w:left="-993"/>
        <w:jc w:val="both"/>
        <w:rPr>
          <w:rFonts w:asciiTheme="minorHAnsi" w:hAnsiTheme="minorHAnsi" w:cstheme="minorHAnsi"/>
          <w:b/>
          <w:i/>
          <w:sz w:val="22"/>
          <w:szCs w:val="22"/>
        </w:rPr>
      </w:pPr>
      <w:r>
        <w:rPr>
          <w:rFonts w:asciiTheme="minorHAnsi" w:hAnsiTheme="minorHAnsi"/>
          <w:b/>
          <w:i/>
          <w:noProof/>
          <w:sz w:val="22"/>
        </w:rPr>
        <w:lastRenderedPageBreak/>
        <w:drawing>
          <wp:inline distT="0" distB="0" distL="0" distR="0" wp14:anchorId="6A18CEA4" wp14:editId="54BC51CD">
            <wp:extent cx="6890445" cy="8119068"/>
            <wp:effectExtent l="0" t="0" r="5715"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901388" cy="8131962"/>
                    </a:xfrm>
                    <a:prstGeom prst="rect">
                      <a:avLst/>
                    </a:prstGeom>
                    <a:noFill/>
                    <a:ln>
                      <a:noFill/>
                    </a:ln>
                  </pic:spPr>
                </pic:pic>
              </a:graphicData>
            </a:graphic>
          </wp:inline>
        </w:drawing>
      </w:r>
    </w:p>
    <w:p w14:paraId="2B8B12F1" w14:textId="77777777" w:rsidR="00C829CB" w:rsidRDefault="00C829CB" w:rsidP="00C829CB">
      <w:pPr>
        <w:pStyle w:val="Default"/>
        <w:ind w:left="720"/>
        <w:jc w:val="both"/>
        <w:rPr>
          <w:rFonts w:asciiTheme="minorHAnsi" w:hAnsiTheme="minorHAnsi" w:cstheme="minorHAnsi"/>
          <w:b/>
          <w:i/>
          <w:sz w:val="22"/>
          <w:szCs w:val="22"/>
        </w:rPr>
      </w:pPr>
    </w:p>
    <w:p w14:paraId="116267FE" w14:textId="77777777" w:rsidR="00C829CB" w:rsidRDefault="00C829CB" w:rsidP="00C829CB">
      <w:pPr>
        <w:pStyle w:val="Default"/>
        <w:ind w:left="360"/>
        <w:jc w:val="both"/>
        <w:rPr>
          <w:rFonts w:asciiTheme="minorHAnsi" w:hAnsiTheme="minorHAnsi" w:cstheme="minorHAnsi"/>
          <w:b/>
          <w:i/>
          <w:sz w:val="22"/>
          <w:szCs w:val="22"/>
        </w:rPr>
      </w:pPr>
    </w:p>
    <w:p w14:paraId="073C36D8" w14:textId="77777777" w:rsidR="00C829CB" w:rsidRDefault="00C829CB" w:rsidP="00C829CB">
      <w:pPr>
        <w:pStyle w:val="Default"/>
        <w:jc w:val="both"/>
        <w:rPr>
          <w:rFonts w:asciiTheme="minorHAnsi" w:hAnsiTheme="minorHAnsi" w:cstheme="minorHAnsi"/>
          <w:b/>
          <w:i/>
          <w:sz w:val="22"/>
          <w:szCs w:val="22"/>
        </w:rPr>
      </w:pPr>
    </w:p>
    <w:p w14:paraId="2C10BF75" w14:textId="77777777" w:rsidR="00C829CB" w:rsidRDefault="00C829CB" w:rsidP="00C829CB">
      <w:pPr>
        <w:pStyle w:val="Default"/>
        <w:jc w:val="both"/>
        <w:rPr>
          <w:rFonts w:asciiTheme="minorHAnsi" w:hAnsiTheme="minorHAnsi" w:cstheme="minorHAnsi"/>
          <w:b/>
          <w:i/>
          <w:sz w:val="22"/>
          <w:szCs w:val="22"/>
        </w:rPr>
      </w:pPr>
    </w:p>
    <w:p w14:paraId="198DADD1" w14:textId="77777777" w:rsidR="00C829CB" w:rsidRDefault="00C829CB" w:rsidP="00C829CB">
      <w:pPr>
        <w:pStyle w:val="Default"/>
        <w:numPr>
          <w:ilvl w:val="0"/>
          <w:numId w:val="13"/>
        </w:numPr>
        <w:jc w:val="both"/>
        <w:rPr>
          <w:rFonts w:asciiTheme="minorHAnsi" w:hAnsiTheme="minorHAnsi" w:cstheme="minorHAnsi"/>
          <w:b/>
          <w:i/>
          <w:sz w:val="22"/>
          <w:szCs w:val="22"/>
        </w:rPr>
      </w:pPr>
      <w:proofErr w:type="spellStart"/>
      <w:r>
        <w:rPr>
          <w:rFonts w:asciiTheme="minorHAnsi" w:hAnsiTheme="minorHAnsi"/>
          <w:b/>
          <w:i/>
          <w:sz w:val="22"/>
        </w:rPr>
        <w:lastRenderedPageBreak/>
        <w:t>VidaLaboral</w:t>
      </w:r>
      <w:proofErr w:type="spellEnd"/>
      <w:r>
        <w:rPr>
          <w:rFonts w:asciiTheme="minorHAnsi" w:hAnsiTheme="minorHAnsi"/>
          <w:b/>
          <w:i/>
          <w:sz w:val="22"/>
        </w:rPr>
        <w:t>:</w:t>
      </w:r>
    </w:p>
    <w:p w14:paraId="6B51FB3F" w14:textId="77777777" w:rsidR="000366B7" w:rsidRPr="00DD78EB" w:rsidRDefault="000366B7" w:rsidP="000366B7">
      <w:pPr>
        <w:pStyle w:val="Default"/>
        <w:numPr>
          <w:ilvl w:val="1"/>
          <w:numId w:val="13"/>
        </w:numPr>
        <w:jc w:val="both"/>
        <w:rPr>
          <w:rFonts w:asciiTheme="minorHAnsi" w:hAnsiTheme="minorHAnsi" w:cstheme="minorHAnsi"/>
          <w:i/>
          <w:color w:val="auto"/>
          <w:sz w:val="22"/>
          <w:szCs w:val="20"/>
        </w:rPr>
      </w:pPr>
      <w:proofErr w:type="spellStart"/>
      <w:r>
        <w:rPr>
          <w:rFonts w:asciiTheme="minorHAnsi" w:hAnsiTheme="minorHAnsi"/>
          <w:b/>
          <w:i/>
          <w:sz w:val="22"/>
        </w:rPr>
        <w:t>NumeroSituaciones</w:t>
      </w:r>
      <w:proofErr w:type="spellEnd"/>
      <w:r>
        <w:rPr>
          <w:rFonts w:asciiTheme="minorHAnsi" w:hAnsiTheme="minorHAnsi"/>
          <w:b/>
          <w:i/>
          <w:sz w:val="22"/>
        </w:rPr>
        <w:t xml:space="preserve">: </w:t>
      </w:r>
      <w:r>
        <w:rPr>
          <w:rFonts w:asciiTheme="minorHAnsi" w:hAnsiTheme="minorHAnsi"/>
          <w:i/>
          <w:sz w:val="22"/>
        </w:rPr>
        <w:t>erantzunean itzulitako egoera kopurua, kontsultatutako aldiaren arabera.</w:t>
      </w:r>
    </w:p>
    <w:p w14:paraId="4320954D" w14:textId="77777777" w:rsidR="000366B7" w:rsidRDefault="000366B7" w:rsidP="000366B7">
      <w:pPr>
        <w:pStyle w:val="Default"/>
        <w:numPr>
          <w:ilvl w:val="1"/>
          <w:numId w:val="13"/>
        </w:numPr>
        <w:jc w:val="both"/>
        <w:rPr>
          <w:rFonts w:asciiTheme="minorHAnsi" w:hAnsiTheme="minorHAnsi" w:cstheme="minorHAnsi"/>
          <w:sz w:val="22"/>
          <w:szCs w:val="22"/>
        </w:rPr>
      </w:pPr>
      <w:proofErr w:type="spellStart"/>
      <w:r>
        <w:rPr>
          <w:rFonts w:asciiTheme="minorHAnsi" w:hAnsiTheme="minorHAnsi"/>
          <w:b/>
          <w:i/>
          <w:sz w:val="22"/>
        </w:rPr>
        <w:t>Cabecera</w:t>
      </w:r>
      <w:proofErr w:type="spellEnd"/>
      <w:r>
        <w:rPr>
          <w:rFonts w:asciiTheme="minorHAnsi" w:hAnsiTheme="minorHAnsi"/>
          <w:sz w:val="22"/>
        </w:rPr>
        <w:t>: kontsultatu den titularraren gaineko informazio orokorra jasotzen du.</w:t>
      </w:r>
    </w:p>
    <w:p w14:paraId="540C76B9" w14:textId="77777777" w:rsidR="000366B7" w:rsidRDefault="000366B7" w:rsidP="000366B7">
      <w:pPr>
        <w:pStyle w:val="Default"/>
        <w:numPr>
          <w:ilvl w:val="2"/>
          <w:numId w:val="13"/>
        </w:numPr>
        <w:jc w:val="both"/>
        <w:rPr>
          <w:rFonts w:asciiTheme="minorHAnsi" w:hAnsiTheme="minorHAnsi" w:cstheme="minorHAnsi"/>
          <w:sz w:val="22"/>
          <w:szCs w:val="22"/>
        </w:rPr>
      </w:pPr>
      <w:proofErr w:type="spellStart"/>
      <w:r>
        <w:rPr>
          <w:rFonts w:asciiTheme="minorHAnsi" w:hAnsiTheme="minorHAnsi"/>
          <w:b/>
          <w:i/>
          <w:sz w:val="22"/>
        </w:rPr>
        <w:t>ListaNumerosAfiliación</w:t>
      </w:r>
      <w:proofErr w:type="spellEnd"/>
      <w:r>
        <w:rPr>
          <w:rFonts w:asciiTheme="minorHAnsi" w:hAnsiTheme="minorHAnsi"/>
          <w:sz w:val="22"/>
        </w:rPr>
        <w:t xml:space="preserve">: kontsultatu den titularraren gizarte-segurantzako afiliazio-zenbakien zerrenda jasotzen du. </w:t>
      </w:r>
    </w:p>
    <w:p w14:paraId="7D33898B" w14:textId="77777777" w:rsidR="000366B7" w:rsidRPr="003838FF" w:rsidRDefault="000366B7" w:rsidP="000366B7">
      <w:pPr>
        <w:pStyle w:val="Default"/>
        <w:ind w:left="2160"/>
        <w:jc w:val="both"/>
        <w:rPr>
          <w:rFonts w:asciiTheme="minorHAnsi" w:hAnsiTheme="minorHAnsi" w:cstheme="minorHAnsi"/>
          <w:sz w:val="22"/>
          <w:szCs w:val="22"/>
        </w:rPr>
      </w:pPr>
      <w:r>
        <w:rPr>
          <w:rFonts w:asciiTheme="minorHAnsi" w:hAnsiTheme="minorHAnsi"/>
          <w:i/>
          <w:sz w:val="22"/>
        </w:rPr>
        <w:t>Gehienez 10 itzul daitezke.</w:t>
      </w:r>
    </w:p>
    <w:p w14:paraId="3D30A0BE" w14:textId="77777777" w:rsidR="000366B7" w:rsidRPr="003838FF" w:rsidRDefault="000366B7" w:rsidP="000366B7">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sz w:val="22"/>
        </w:rPr>
        <w:t>NumeroAfiliacion</w:t>
      </w:r>
      <w:proofErr w:type="spellEnd"/>
      <w:r>
        <w:rPr>
          <w:rFonts w:asciiTheme="minorHAnsi" w:hAnsiTheme="minorHAnsi"/>
          <w:b/>
          <w:i/>
          <w:sz w:val="22"/>
        </w:rPr>
        <w:t xml:space="preserve">: </w:t>
      </w:r>
      <w:r>
        <w:rPr>
          <w:rFonts w:asciiTheme="minorHAnsi" w:hAnsiTheme="minorHAnsi"/>
          <w:i/>
          <w:sz w:val="22"/>
        </w:rPr>
        <w:t>kontsultatu den titularraren afiliazio-zenbakiak.</w:t>
      </w:r>
    </w:p>
    <w:p w14:paraId="0D936D9F" w14:textId="77777777" w:rsidR="000366B7" w:rsidRPr="003A5BD5" w:rsidRDefault="000366B7" w:rsidP="000366B7">
      <w:pPr>
        <w:pStyle w:val="Default"/>
        <w:numPr>
          <w:ilvl w:val="2"/>
          <w:numId w:val="13"/>
        </w:numPr>
        <w:jc w:val="both"/>
        <w:rPr>
          <w:rFonts w:asciiTheme="minorHAnsi" w:hAnsiTheme="minorHAnsi" w:cstheme="minorHAnsi"/>
          <w:b/>
          <w:i/>
          <w:sz w:val="22"/>
          <w:szCs w:val="22"/>
        </w:rPr>
      </w:pPr>
      <w:proofErr w:type="spellStart"/>
      <w:r>
        <w:rPr>
          <w:rFonts w:asciiTheme="minorHAnsi" w:hAnsiTheme="minorHAnsi"/>
          <w:b/>
          <w:i/>
          <w:sz w:val="22"/>
        </w:rPr>
        <w:t>FechaNacimiento</w:t>
      </w:r>
      <w:proofErr w:type="spellEnd"/>
      <w:r>
        <w:rPr>
          <w:rFonts w:asciiTheme="minorHAnsi" w:hAnsiTheme="minorHAnsi"/>
          <w:b/>
          <w:i/>
          <w:sz w:val="22"/>
        </w:rPr>
        <w:t xml:space="preserve">: </w:t>
      </w:r>
      <w:r>
        <w:rPr>
          <w:rFonts w:asciiTheme="minorHAnsi" w:hAnsiTheme="minorHAnsi"/>
          <w:i/>
          <w:sz w:val="22"/>
        </w:rPr>
        <w:t xml:space="preserve">kontsultatu den titularraren jaiotze-data. Formatua </w:t>
      </w:r>
      <w:r>
        <w:rPr>
          <w:rFonts w:asciiTheme="minorHAnsi" w:hAnsiTheme="minorHAnsi"/>
          <w:b/>
          <w:i/>
          <w:color w:val="0000FF"/>
          <w:sz w:val="22"/>
        </w:rPr>
        <w:t>UUUU-HH-EE</w:t>
      </w:r>
    </w:p>
    <w:p w14:paraId="6BE12302" w14:textId="77777777" w:rsidR="000366B7" w:rsidRDefault="000366B7" w:rsidP="000366B7">
      <w:pPr>
        <w:pStyle w:val="Default"/>
        <w:numPr>
          <w:ilvl w:val="2"/>
          <w:numId w:val="13"/>
        </w:numPr>
        <w:jc w:val="both"/>
        <w:rPr>
          <w:rFonts w:asciiTheme="minorHAnsi" w:hAnsiTheme="minorHAnsi" w:cstheme="minorHAnsi"/>
          <w:i/>
          <w:sz w:val="22"/>
          <w:szCs w:val="22"/>
        </w:rPr>
      </w:pPr>
      <w:proofErr w:type="spellStart"/>
      <w:r>
        <w:rPr>
          <w:rFonts w:asciiTheme="minorHAnsi" w:hAnsiTheme="minorHAnsi"/>
          <w:b/>
          <w:i/>
          <w:sz w:val="22"/>
        </w:rPr>
        <w:t>TransferenciaDerechosCEE</w:t>
      </w:r>
      <w:proofErr w:type="spellEnd"/>
      <w:r>
        <w:rPr>
          <w:rFonts w:asciiTheme="minorHAnsi" w:hAnsiTheme="minorHAnsi"/>
          <w:b/>
          <w:i/>
          <w:sz w:val="22"/>
        </w:rPr>
        <w:t xml:space="preserve">: </w:t>
      </w:r>
      <w:r>
        <w:rPr>
          <w:rFonts w:asciiTheme="minorHAnsi" w:hAnsiTheme="minorHAnsi"/>
          <w:i/>
          <w:sz w:val="22"/>
        </w:rPr>
        <w:t xml:space="preserve">eskubideak Europar Batasuneko herrialdeetara eskualdatzearen adierazlea. Balio posibleak: </w:t>
      </w:r>
    </w:p>
    <w:p w14:paraId="3708F10C" w14:textId="77777777" w:rsidR="000366B7" w:rsidRDefault="000366B7" w:rsidP="000366B7">
      <w:pPr>
        <w:pStyle w:val="Default"/>
        <w:numPr>
          <w:ilvl w:val="3"/>
          <w:numId w:val="13"/>
        </w:numPr>
        <w:jc w:val="both"/>
        <w:rPr>
          <w:rFonts w:asciiTheme="minorHAnsi" w:hAnsiTheme="minorHAnsi" w:cstheme="minorHAnsi"/>
          <w:i/>
          <w:sz w:val="22"/>
          <w:szCs w:val="22"/>
        </w:rPr>
      </w:pPr>
      <w:r>
        <w:rPr>
          <w:rFonts w:asciiTheme="minorHAnsi" w:hAnsiTheme="minorHAnsi"/>
          <w:b/>
          <w:i/>
          <w:color w:val="0000FF"/>
          <w:sz w:val="22"/>
        </w:rPr>
        <w:t>S</w:t>
      </w:r>
      <w:r>
        <w:rPr>
          <w:rFonts w:asciiTheme="minorHAnsi" w:hAnsiTheme="minorHAnsi"/>
          <w:i/>
          <w:sz w:val="22"/>
        </w:rPr>
        <w:t xml:space="preserve"> (Eskubideak EBko herrialdeetara eskualdatu dira) </w:t>
      </w:r>
    </w:p>
    <w:p w14:paraId="6D1433CC" w14:textId="77777777" w:rsidR="000366B7" w:rsidRDefault="000366B7" w:rsidP="000366B7">
      <w:pPr>
        <w:pStyle w:val="Default"/>
        <w:numPr>
          <w:ilvl w:val="3"/>
          <w:numId w:val="13"/>
        </w:numPr>
        <w:jc w:val="both"/>
        <w:rPr>
          <w:rFonts w:asciiTheme="minorHAnsi" w:hAnsiTheme="minorHAnsi" w:cstheme="minorHAnsi"/>
          <w:i/>
          <w:sz w:val="22"/>
          <w:szCs w:val="22"/>
        </w:rPr>
      </w:pPr>
      <w:r>
        <w:rPr>
          <w:rFonts w:asciiTheme="minorHAnsi" w:hAnsiTheme="minorHAnsi"/>
          <w:b/>
          <w:i/>
          <w:color w:val="0000FF"/>
          <w:sz w:val="22"/>
        </w:rPr>
        <w:t>N</w:t>
      </w:r>
    </w:p>
    <w:p w14:paraId="3B13FC2A" w14:textId="77777777" w:rsidR="000366B7" w:rsidRDefault="000366B7" w:rsidP="000366B7">
      <w:pPr>
        <w:pStyle w:val="Default"/>
        <w:ind w:left="2160"/>
        <w:jc w:val="both"/>
        <w:rPr>
          <w:rFonts w:asciiTheme="minorHAnsi" w:hAnsiTheme="minorHAnsi" w:cstheme="minorHAnsi"/>
          <w:i/>
          <w:sz w:val="22"/>
          <w:szCs w:val="22"/>
        </w:rPr>
      </w:pPr>
      <w:r>
        <w:rPr>
          <w:rFonts w:asciiTheme="minorHAnsi" w:hAnsiTheme="minorHAnsi"/>
          <w:i/>
          <w:sz w:val="22"/>
        </w:rPr>
        <w:t>‘</w:t>
      </w:r>
      <w:r>
        <w:rPr>
          <w:rFonts w:asciiTheme="minorHAnsi" w:hAnsiTheme="minorHAnsi"/>
          <w:b/>
          <w:i/>
          <w:color w:val="0000FF"/>
          <w:sz w:val="22"/>
        </w:rPr>
        <w:t>S</w:t>
      </w:r>
      <w:r>
        <w:rPr>
          <w:rFonts w:asciiTheme="minorHAnsi" w:hAnsiTheme="minorHAnsi"/>
          <w:i/>
          <w:sz w:val="22"/>
        </w:rPr>
        <w:t xml:space="preserve">’ balioa izanez gero, honakoa adierazten du: </w:t>
      </w:r>
    </w:p>
    <w:p w14:paraId="08BDB632" w14:textId="77777777" w:rsidR="000366B7" w:rsidRDefault="000366B7" w:rsidP="000366B7">
      <w:pPr>
        <w:pStyle w:val="Default"/>
        <w:ind w:left="2160"/>
        <w:jc w:val="both"/>
        <w:rPr>
          <w:rFonts w:asciiTheme="minorHAnsi" w:hAnsiTheme="minorHAnsi" w:cstheme="minorHAnsi"/>
          <w:i/>
          <w:sz w:val="22"/>
          <w:szCs w:val="22"/>
        </w:rPr>
      </w:pPr>
      <w:r>
        <w:rPr>
          <w:rFonts w:asciiTheme="minorHAnsi" w:hAnsiTheme="minorHAnsi"/>
          <w:i/>
          <w:sz w:val="22"/>
        </w:rPr>
        <w:t>“Txosten honetan ageri diren alta egoerako egunak kontingentzia arruntetatik eratorritako ezintasun iraunkorragatiko prestazio ekonomikoa jasotzeko baino ez dira hartuko kontuan; izan ere, erretiroko eta heriotza eta biziraupenerako prestazioak ordaintzera bideratutako kuotaren frakzioak, kontingentzia arruntetatik eratorriak, Europako Erkidegoetako langileen aurreikuspen-sistemara eskualdatu dira.”</w:t>
      </w:r>
    </w:p>
    <w:p w14:paraId="710354F5" w14:textId="77777777" w:rsidR="000366B7" w:rsidRPr="00EB448D" w:rsidRDefault="000366B7" w:rsidP="000366B7">
      <w:pPr>
        <w:pStyle w:val="Default"/>
        <w:ind w:left="2160"/>
        <w:jc w:val="both"/>
        <w:rPr>
          <w:rFonts w:asciiTheme="minorHAnsi" w:hAnsiTheme="minorHAnsi" w:cstheme="minorHAnsi"/>
          <w:i/>
          <w:sz w:val="22"/>
          <w:szCs w:val="22"/>
        </w:rPr>
      </w:pPr>
    </w:p>
    <w:p w14:paraId="27DF2F12" w14:textId="77777777" w:rsidR="000366B7" w:rsidRDefault="000366B7" w:rsidP="000366B7">
      <w:pPr>
        <w:pStyle w:val="Default"/>
        <w:numPr>
          <w:ilvl w:val="1"/>
          <w:numId w:val="13"/>
        </w:numPr>
        <w:jc w:val="both"/>
        <w:rPr>
          <w:rFonts w:asciiTheme="minorHAnsi" w:hAnsiTheme="minorHAnsi" w:cstheme="minorHAnsi"/>
          <w:sz w:val="22"/>
          <w:szCs w:val="22"/>
        </w:rPr>
      </w:pPr>
      <w:r>
        <w:rPr>
          <w:rFonts w:asciiTheme="minorHAnsi" w:hAnsiTheme="minorHAnsi"/>
          <w:b/>
          <w:i/>
          <w:sz w:val="22"/>
        </w:rPr>
        <w:t>Resumen</w:t>
      </w:r>
      <w:r>
        <w:rPr>
          <w:rFonts w:asciiTheme="minorHAnsi" w:hAnsiTheme="minorHAnsi"/>
          <w:sz w:val="22"/>
        </w:rPr>
        <w:t>: kontsultatutako aldian kotizatutako egunen laburpen bat jasotzen du.</w:t>
      </w:r>
    </w:p>
    <w:p w14:paraId="381D86F4" w14:textId="77777777" w:rsidR="000366B7" w:rsidRDefault="000366B7" w:rsidP="000366B7">
      <w:pPr>
        <w:pStyle w:val="Default"/>
        <w:numPr>
          <w:ilvl w:val="2"/>
          <w:numId w:val="13"/>
        </w:numPr>
        <w:jc w:val="both"/>
        <w:rPr>
          <w:rFonts w:asciiTheme="minorHAnsi" w:hAnsiTheme="minorHAnsi" w:cstheme="minorHAnsi"/>
          <w:sz w:val="22"/>
          <w:szCs w:val="22"/>
        </w:rPr>
      </w:pPr>
      <w:proofErr w:type="spellStart"/>
      <w:r>
        <w:rPr>
          <w:rFonts w:asciiTheme="minorHAnsi" w:hAnsiTheme="minorHAnsi"/>
          <w:b/>
          <w:i/>
          <w:sz w:val="22"/>
        </w:rPr>
        <w:t>Totales</w:t>
      </w:r>
      <w:proofErr w:type="spellEnd"/>
      <w:r>
        <w:rPr>
          <w:rFonts w:asciiTheme="minorHAnsi" w:hAnsiTheme="minorHAnsi"/>
          <w:sz w:val="22"/>
        </w:rPr>
        <w:t xml:space="preserve">: </w:t>
      </w:r>
      <w:r>
        <w:rPr>
          <w:rFonts w:asciiTheme="minorHAnsi" w:hAnsiTheme="minorHAnsi"/>
          <w:i/>
          <w:sz w:val="22"/>
        </w:rPr>
        <w:t xml:space="preserve">altan egondako egun guztien laburpena, enplegu edo jarduera anitzeko egunak </w:t>
      </w:r>
      <w:r>
        <w:rPr>
          <w:rFonts w:asciiTheme="minorHAnsi" w:hAnsiTheme="minorHAnsi"/>
          <w:i/>
          <w:sz w:val="22"/>
          <w:u w:val="single"/>
        </w:rPr>
        <w:t>BARNE</w:t>
      </w:r>
      <w:r>
        <w:rPr>
          <w:rFonts w:asciiTheme="minorHAnsi" w:hAnsiTheme="minorHAnsi"/>
          <w:i/>
          <w:sz w:val="22"/>
        </w:rPr>
        <w:t>.</w:t>
      </w:r>
    </w:p>
    <w:p w14:paraId="5FCF0812" w14:textId="77777777" w:rsidR="000366B7" w:rsidRDefault="000366B7" w:rsidP="000366B7">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sz w:val="22"/>
        </w:rPr>
        <w:t>TotalDiasAlta</w:t>
      </w:r>
      <w:proofErr w:type="spellEnd"/>
      <w:r>
        <w:rPr>
          <w:rFonts w:asciiTheme="minorHAnsi" w:hAnsiTheme="minorHAnsi"/>
          <w:sz w:val="22"/>
        </w:rPr>
        <w:t xml:space="preserve">: </w:t>
      </w:r>
      <w:r>
        <w:rPr>
          <w:rFonts w:asciiTheme="minorHAnsi" w:hAnsiTheme="minorHAnsi"/>
          <w:i/>
          <w:sz w:val="22"/>
        </w:rPr>
        <w:t xml:space="preserve">kontsultatutako aldian altan egondako egunen guztikoa, enplegu edo jarduera anitzeko egunak </w:t>
      </w:r>
      <w:r>
        <w:rPr>
          <w:rFonts w:asciiTheme="minorHAnsi" w:hAnsiTheme="minorHAnsi"/>
          <w:i/>
          <w:sz w:val="22"/>
          <w:u w:val="single"/>
        </w:rPr>
        <w:t>barne</w:t>
      </w:r>
      <w:r>
        <w:rPr>
          <w:rFonts w:asciiTheme="minorHAnsi" w:hAnsiTheme="minorHAnsi"/>
          <w:i/>
          <w:sz w:val="22"/>
        </w:rPr>
        <w:t>.</w:t>
      </w:r>
    </w:p>
    <w:p w14:paraId="247574AE" w14:textId="77777777" w:rsidR="000366B7" w:rsidRDefault="000366B7" w:rsidP="000366B7">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sz w:val="22"/>
        </w:rPr>
        <w:t>DiasPluriempleo</w:t>
      </w:r>
      <w:proofErr w:type="spellEnd"/>
      <w:r>
        <w:rPr>
          <w:rFonts w:asciiTheme="minorHAnsi" w:hAnsiTheme="minorHAnsi"/>
          <w:sz w:val="22"/>
        </w:rPr>
        <w:t xml:space="preserve">: </w:t>
      </w:r>
      <w:r>
        <w:rPr>
          <w:rFonts w:asciiTheme="minorHAnsi" w:hAnsiTheme="minorHAnsi"/>
          <w:i/>
          <w:sz w:val="22"/>
        </w:rPr>
        <w:t>enplegu anitzeko egoeran altan egondako egunak.</w:t>
      </w:r>
    </w:p>
    <w:p w14:paraId="4909FE65" w14:textId="77777777" w:rsidR="000366B7" w:rsidRPr="002913A3" w:rsidRDefault="000366B7" w:rsidP="000366B7">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sz w:val="22"/>
        </w:rPr>
        <w:t>AniosAlta</w:t>
      </w:r>
      <w:proofErr w:type="spellEnd"/>
      <w:r>
        <w:rPr>
          <w:rFonts w:asciiTheme="minorHAnsi" w:hAnsiTheme="minorHAnsi"/>
          <w:sz w:val="22"/>
        </w:rPr>
        <w:t xml:space="preserve">: </w:t>
      </w:r>
      <w:r>
        <w:rPr>
          <w:rFonts w:asciiTheme="minorHAnsi" w:hAnsiTheme="minorHAnsi"/>
          <w:i/>
          <w:sz w:val="22"/>
        </w:rPr>
        <w:t xml:space="preserve">kontsultatutako aldian altan egondako urteak, enplegu edo jarduera anitzeko urteak </w:t>
      </w:r>
      <w:r>
        <w:rPr>
          <w:rFonts w:asciiTheme="minorHAnsi" w:hAnsiTheme="minorHAnsi"/>
          <w:i/>
          <w:sz w:val="22"/>
          <w:u w:val="single"/>
        </w:rPr>
        <w:t>barne</w:t>
      </w:r>
      <w:r>
        <w:rPr>
          <w:rFonts w:asciiTheme="minorHAnsi" w:hAnsiTheme="minorHAnsi"/>
          <w:i/>
          <w:sz w:val="22"/>
        </w:rPr>
        <w:t xml:space="preserve">. </w:t>
      </w:r>
    </w:p>
    <w:p w14:paraId="1F713199" w14:textId="77777777" w:rsidR="000366B7" w:rsidRDefault="000366B7" w:rsidP="000366B7">
      <w:pPr>
        <w:pStyle w:val="Default"/>
        <w:ind w:left="2880"/>
        <w:jc w:val="both"/>
        <w:rPr>
          <w:rFonts w:asciiTheme="minorHAnsi" w:hAnsiTheme="minorHAnsi" w:cstheme="minorHAnsi"/>
          <w:sz w:val="22"/>
          <w:szCs w:val="22"/>
        </w:rPr>
      </w:pPr>
      <w:r>
        <w:rPr>
          <w:rFonts w:asciiTheme="minorHAnsi" w:hAnsiTheme="minorHAnsi"/>
        </w:rPr>
        <w:t xml:space="preserve">Adibidez: </w:t>
      </w:r>
      <w:r>
        <w:rPr>
          <w:rFonts w:asciiTheme="minorHAnsi" w:hAnsiTheme="minorHAnsi"/>
          <w:color w:val="0000FF"/>
        </w:rPr>
        <w:t>1 urte, 2 hilabete, 3 egun</w:t>
      </w:r>
      <w:r>
        <w:rPr>
          <w:rFonts w:asciiTheme="minorHAnsi" w:hAnsiTheme="minorHAnsi"/>
        </w:rPr>
        <w:t xml:space="preserve"> </w:t>
      </w:r>
      <w:r>
        <w:rPr>
          <w:rFonts w:asciiTheme="minorHAnsi" w:eastAsia="Wingdings" w:hAnsiTheme="minorHAnsi" w:cs="Wingdings"/>
        </w:rPr>
        <w:t>à</w:t>
      </w:r>
      <w:r>
        <w:rPr>
          <w:rFonts w:asciiTheme="minorHAnsi" w:hAnsiTheme="minorHAnsi"/>
        </w:rPr>
        <w:t xml:space="preserve"> Balio hau itzuliko luke: </w:t>
      </w:r>
      <w:r>
        <w:rPr>
          <w:rFonts w:asciiTheme="minorHAnsi" w:hAnsiTheme="minorHAnsi"/>
          <w:b/>
          <w:i/>
          <w:color w:val="0000FF"/>
        </w:rPr>
        <w:t>1</w:t>
      </w:r>
      <w:r>
        <w:rPr>
          <w:rFonts w:asciiTheme="minorHAnsi" w:hAnsiTheme="minorHAnsi"/>
        </w:rPr>
        <w:t>.</w:t>
      </w:r>
    </w:p>
    <w:p w14:paraId="54888A4E" w14:textId="77777777" w:rsidR="000366B7" w:rsidRPr="002913A3" w:rsidRDefault="000366B7" w:rsidP="000366B7">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sz w:val="22"/>
        </w:rPr>
        <w:t>MesesAlta</w:t>
      </w:r>
      <w:proofErr w:type="spellEnd"/>
      <w:r>
        <w:rPr>
          <w:rFonts w:asciiTheme="minorHAnsi" w:hAnsiTheme="minorHAnsi"/>
          <w:sz w:val="22"/>
        </w:rPr>
        <w:t xml:space="preserve">: </w:t>
      </w:r>
      <w:r>
        <w:rPr>
          <w:rFonts w:asciiTheme="minorHAnsi" w:hAnsiTheme="minorHAnsi"/>
          <w:i/>
          <w:sz w:val="22"/>
        </w:rPr>
        <w:t xml:space="preserve">kontsultatutako aldian altan egondako hilabeteak, enplegu edo jarduera anitzeko urteak </w:t>
      </w:r>
      <w:r>
        <w:rPr>
          <w:rFonts w:asciiTheme="minorHAnsi" w:hAnsiTheme="minorHAnsi"/>
          <w:i/>
          <w:sz w:val="22"/>
          <w:u w:val="single"/>
        </w:rPr>
        <w:t>barne</w:t>
      </w:r>
      <w:r>
        <w:rPr>
          <w:rFonts w:asciiTheme="minorHAnsi" w:hAnsiTheme="minorHAnsi"/>
          <w:i/>
          <w:sz w:val="22"/>
        </w:rPr>
        <w:t>.</w:t>
      </w:r>
    </w:p>
    <w:p w14:paraId="152EB65E" w14:textId="77777777" w:rsidR="000366B7" w:rsidRDefault="000366B7" w:rsidP="000366B7">
      <w:pPr>
        <w:pStyle w:val="Default"/>
        <w:ind w:left="2880"/>
        <w:jc w:val="both"/>
        <w:rPr>
          <w:rFonts w:asciiTheme="minorHAnsi" w:hAnsiTheme="minorHAnsi" w:cstheme="minorHAnsi"/>
          <w:sz w:val="22"/>
          <w:szCs w:val="22"/>
        </w:rPr>
      </w:pPr>
      <w:r>
        <w:rPr>
          <w:rFonts w:asciiTheme="minorHAnsi" w:hAnsiTheme="minorHAnsi"/>
        </w:rPr>
        <w:t xml:space="preserve">Adibidez: </w:t>
      </w:r>
      <w:r>
        <w:rPr>
          <w:rFonts w:asciiTheme="minorHAnsi" w:hAnsiTheme="minorHAnsi"/>
          <w:color w:val="0000FF"/>
        </w:rPr>
        <w:t>1 urte, 2 hilabete, 3 egun</w:t>
      </w:r>
      <w:r>
        <w:rPr>
          <w:rFonts w:asciiTheme="minorHAnsi" w:hAnsiTheme="minorHAnsi"/>
        </w:rPr>
        <w:t xml:space="preserve"> </w:t>
      </w:r>
      <w:r>
        <w:rPr>
          <w:rFonts w:asciiTheme="minorHAnsi" w:eastAsia="Wingdings" w:hAnsiTheme="minorHAnsi" w:cs="Wingdings"/>
        </w:rPr>
        <w:t>à</w:t>
      </w:r>
      <w:r>
        <w:rPr>
          <w:rFonts w:asciiTheme="minorHAnsi" w:hAnsiTheme="minorHAnsi"/>
        </w:rPr>
        <w:t xml:space="preserve"> Balio hau itzuliko luke: </w:t>
      </w:r>
      <w:r>
        <w:rPr>
          <w:rFonts w:asciiTheme="minorHAnsi" w:hAnsiTheme="minorHAnsi"/>
          <w:b/>
          <w:i/>
          <w:color w:val="0000FF"/>
        </w:rPr>
        <w:t>2</w:t>
      </w:r>
      <w:r>
        <w:rPr>
          <w:rFonts w:asciiTheme="minorHAnsi" w:hAnsiTheme="minorHAnsi"/>
        </w:rPr>
        <w:t>.</w:t>
      </w:r>
    </w:p>
    <w:p w14:paraId="3C16FA6F" w14:textId="77777777" w:rsidR="000366B7" w:rsidRPr="002913A3" w:rsidRDefault="000366B7" w:rsidP="000366B7">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sz w:val="22"/>
        </w:rPr>
        <w:t>DiasAlta</w:t>
      </w:r>
      <w:proofErr w:type="spellEnd"/>
      <w:r>
        <w:rPr>
          <w:rFonts w:asciiTheme="minorHAnsi" w:hAnsiTheme="minorHAnsi"/>
          <w:sz w:val="22"/>
        </w:rPr>
        <w:t>:</w:t>
      </w:r>
      <w:r>
        <w:rPr>
          <w:rFonts w:asciiTheme="minorHAnsi" w:hAnsiTheme="minorHAnsi"/>
          <w:i/>
          <w:sz w:val="22"/>
        </w:rPr>
        <w:t xml:space="preserve"> kontsultatutako aldian altan egondako egunak, enplegu edo jarduera anitzeko urteak </w:t>
      </w:r>
      <w:r>
        <w:rPr>
          <w:rFonts w:asciiTheme="minorHAnsi" w:hAnsiTheme="minorHAnsi"/>
          <w:i/>
          <w:sz w:val="22"/>
          <w:u w:val="single"/>
        </w:rPr>
        <w:t>barne</w:t>
      </w:r>
      <w:r>
        <w:rPr>
          <w:rFonts w:asciiTheme="minorHAnsi" w:hAnsiTheme="minorHAnsi"/>
          <w:i/>
          <w:sz w:val="22"/>
        </w:rPr>
        <w:t>.</w:t>
      </w:r>
    </w:p>
    <w:p w14:paraId="58923656" w14:textId="77777777" w:rsidR="000366B7" w:rsidRDefault="000366B7" w:rsidP="000366B7">
      <w:pPr>
        <w:pStyle w:val="Default"/>
        <w:ind w:left="2880"/>
        <w:jc w:val="both"/>
        <w:rPr>
          <w:rFonts w:asciiTheme="minorHAnsi" w:hAnsiTheme="minorHAnsi" w:cstheme="minorHAnsi"/>
          <w:b/>
          <w:i/>
          <w:color w:val="0000FF"/>
          <w:sz w:val="22"/>
          <w:szCs w:val="20"/>
        </w:rPr>
      </w:pPr>
      <w:r>
        <w:rPr>
          <w:rFonts w:asciiTheme="minorHAnsi" w:hAnsiTheme="minorHAnsi"/>
        </w:rPr>
        <w:t xml:space="preserve">Adibidez: </w:t>
      </w:r>
      <w:r>
        <w:rPr>
          <w:rFonts w:asciiTheme="minorHAnsi" w:hAnsiTheme="minorHAnsi"/>
          <w:color w:val="0000FF"/>
        </w:rPr>
        <w:t>1 urte, 2 hilabete, 3 egun</w:t>
      </w:r>
      <w:r>
        <w:rPr>
          <w:rFonts w:asciiTheme="minorHAnsi" w:hAnsiTheme="minorHAnsi"/>
        </w:rPr>
        <w:t xml:space="preserve"> </w:t>
      </w:r>
      <w:r>
        <w:rPr>
          <w:rFonts w:asciiTheme="minorHAnsi" w:eastAsia="Wingdings" w:hAnsiTheme="minorHAnsi" w:cs="Wingdings"/>
        </w:rPr>
        <w:t>à</w:t>
      </w:r>
      <w:r>
        <w:rPr>
          <w:rFonts w:asciiTheme="minorHAnsi" w:hAnsiTheme="minorHAnsi"/>
        </w:rPr>
        <w:t xml:space="preserve"> Balio hau itzuliko luke: </w:t>
      </w:r>
      <w:r>
        <w:rPr>
          <w:rFonts w:asciiTheme="minorHAnsi" w:hAnsiTheme="minorHAnsi"/>
          <w:b/>
          <w:i/>
          <w:color w:val="0000FF"/>
        </w:rPr>
        <w:t>3</w:t>
      </w:r>
      <w:r>
        <w:rPr>
          <w:rFonts w:asciiTheme="minorHAnsi" w:hAnsiTheme="minorHAnsi"/>
        </w:rPr>
        <w:t>.</w:t>
      </w:r>
    </w:p>
    <w:p w14:paraId="7C3B5C0D" w14:textId="77777777" w:rsidR="000366B7" w:rsidRDefault="000366B7" w:rsidP="000366B7">
      <w:pPr>
        <w:pStyle w:val="Default"/>
        <w:ind w:left="2880"/>
        <w:jc w:val="both"/>
        <w:rPr>
          <w:rFonts w:asciiTheme="minorHAnsi" w:hAnsiTheme="minorHAnsi" w:cstheme="minorHAnsi"/>
          <w:sz w:val="22"/>
          <w:szCs w:val="22"/>
        </w:rPr>
      </w:pPr>
    </w:p>
    <w:p w14:paraId="0C47649F" w14:textId="77777777" w:rsidR="000366B7" w:rsidRPr="00994825" w:rsidRDefault="000366B7" w:rsidP="000366B7">
      <w:pPr>
        <w:pStyle w:val="Default"/>
        <w:numPr>
          <w:ilvl w:val="2"/>
          <w:numId w:val="13"/>
        </w:numPr>
        <w:jc w:val="both"/>
        <w:rPr>
          <w:rFonts w:asciiTheme="minorHAnsi" w:hAnsiTheme="minorHAnsi" w:cstheme="minorHAnsi"/>
          <w:sz w:val="22"/>
          <w:szCs w:val="22"/>
        </w:rPr>
      </w:pPr>
      <w:proofErr w:type="spellStart"/>
      <w:r>
        <w:rPr>
          <w:rFonts w:asciiTheme="minorHAnsi" w:hAnsiTheme="minorHAnsi"/>
          <w:b/>
          <w:i/>
          <w:sz w:val="22"/>
        </w:rPr>
        <w:t>Pluriempleo</w:t>
      </w:r>
      <w:proofErr w:type="spellEnd"/>
      <w:r>
        <w:rPr>
          <w:rFonts w:asciiTheme="minorHAnsi" w:hAnsiTheme="minorHAnsi"/>
          <w:b/>
          <w:i/>
          <w:sz w:val="22"/>
        </w:rPr>
        <w:t xml:space="preserve">: </w:t>
      </w:r>
      <w:r>
        <w:rPr>
          <w:rFonts w:asciiTheme="minorHAnsi" w:hAnsiTheme="minorHAnsi"/>
          <w:i/>
          <w:sz w:val="22"/>
        </w:rPr>
        <w:t xml:space="preserve">altan egondako egun guztien laburpena, enplegu edo jarduera anitzeko egunak </w:t>
      </w:r>
      <w:r>
        <w:rPr>
          <w:rFonts w:asciiTheme="minorHAnsi" w:hAnsiTheme="minorHAnsi"/>
          <w:i/>
          <w:sz w:val="22"/>
          <w:u w:val="single"/>
        </w:rPr>
        <w:t>KONTUAN HARTU GABE</w:t>
      </w:r>
      <w:r>
        <w:rPr>
          <w:rFonts w:asciiTheme="minorHAnsi" w:hAnsiTheme="minorHAnsi"/>
          <w:i/>
          <w:sz w:val="22"/>
        </w:rPr>
        <w:t>.</w:t>
      </w:r>
    </w:p>
    <w:p w14:paraId="29EBF204" w14:textId="77777777" w:rsidR="000366B7" w:rsidRPr="003F6500" w:rsidRDefault="000366B7" w:rsidP="000366B7">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sz w:val="22"/>
        </w:rPr>
        <w:lastRenderedPageBreak/>
        <w:t>TotalDiasAlta</w:t>
      </w:r>
      <w:proofErr w:type="spellEnd"/>
      <w:r>
        <w:rPr>
          <w:rFonts w:asciiTheme="minorHAnsi" w:hAnsiTheme="minorHAnsi"/>
          <w:b/>
          <w:i/>
          <w:sz w:val="22"/>
        </w:rPr>
        <w:t xml:space="preserve">: </w:t>
      </w:r>
      <w:r>
        <w:rPr>
          <w:rFonts w:asciiTheme="minorHAnsi" w:hAnsiTheme="minorHAnsi"/>
          <w:i/>
          <w:sz w:val="22"/>
        </w:rPr>
        <w:t>kontsultatutako aldian altan egondako egunen guztikoa, enplegu edo jarduera anitzeko egunak KONTUAN HARTU GABE.</w:t>
      </w:r>
    </w:p>
    <w:p w14:paraId="5BB05D84" w14:textId="77777777" w:rsidR="000366B7" w:rsidRPr="003F6500" w:rsidRDefault="000366B7" w:rsidP="000366B7">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sz w:val="22"/>
        </w:rPr>
        <w:t>AniosAlta</w:t>
      </w:r>
      <w:proofErr w:type="spellEnd"/>
      <w:r>
        <w:rPr>
          <w:rFonts w:asciiTheme="minorHAnsi" w:hAnsiTheme="minorHAnsi"/>
          <w:b/>
          <w:i/>
          <w:sz w:val="22"/>
        </w:rPr>
        <w:t xml:space="preserve">: </w:t>
      </w:r>
      <w:r>
        <w:rPr>
          <w:rFonts w:asciiTheme="minorHAnsi" w:hAnsiTheme="minorHAnsi"/>
          <w:i/>
          <w:sz w:val="22"/>
        </w:rPr>
        <w:t>kontsultatutako aldian altan egondako urteak, enplegu edo jarduera anitzeko urteak KONTUAN HARTU GABE.</w:t>
      </w:r>
    </w:p>
    <w:p w14:paraId="18007788" w14:textId="77777777" w:rsidR="000366B7" w:rsidRPr="002B53F3" w:rsidRDefault="000366B7" w:rsidP="000366B7">
      <w:pPr>
        <w:pStyle w:val="Default"/>
        <w:ind w:left="2880"/>
        <w:jc w:val="both"/>
        <w:rPr>
          <w:rFonts w:asciiTheme="minorHAnsi" w:hAnsiTheme="minorHAnsi" w:cstheme="minorHAnsi"/>
          <w:color w:val="auto"/>
          <w:sz w:val="22"/>
          <w:szCs w:val="22"/>
        </w:rPr>
      </w:pPr>
      <w:r>
        <w:rPr>
          <w:rFonts w:asciiTheme="minorHAnsi" w:hAnsiTheme="minorHAnsi"/>
        </w:rPr>
        <w:t xml:space="preserve">Adibidez: </w:t>
      </w:r>
      <w:r>
        <w:rPr>
          <w:rFonts w:asciiTheme="minorHAnsi" w:hAnsiTheme="minorHAnsi"/>
          <w:color w:val="0000FF"/>
        </w:rPr>
        <w:t>1 urte, 2 hilabete, 3 egun</w:t>
      </w:r>
      <w:r>
        <w:rPr>
          <w:rFonts w:asciiTheme="minorHAnsi" w:hAnsiTheme="minorHAnsi"/>
        </w:rPr>
        <w:t xml:space="preserve"> </w:t>
      </w:r>
      <w:r>
        <w:rPr>
          <w:rFonts w:asciiTheme="minorHAnsi" w:eastAsia="Wingdings" w:hAnsiTheme="minorHAnsi" w:cs="Wingdings"/>
        </w:rPr>
        <w:t>à</w:t>
      </w:r>
      <w:r>
        <w:rPr>
          <w:rFonts w:asciiTheme="minorHAnsi" w:hAnsiTheme="minorHAnsi"/>
        </w:rPr>
        <w:t xml:space="preserve"> Balio hau itzuliko luke: </w:t>
      </w:r>
      <w:r>
        <w:rPr>
          <w:rFonts w:asciiTheme="minorHAnsi" w:hAnsiTheme="minorHAnsi"/>
          <w:b/>
          <w:i/>
          <w:color w:val="0000FF"/>
        </w:rPr>
        <w:t>1</w:t>
      </w:r>
      <w:r>
        <w:rPr>
          <w:rFonts w:asciiTheme="minorHAnsi" w:hAnsiTheme="minorHAnsi"/>
        </w:rPr>
        <w:t>.</w:t>
      </w:r>
    </w:p>
    <w:p w14:paraId="64F6696E" w14:textId="77777777" w:rsidR="000366B7" w:rsidRPr="003F6500" w:rsidRDefault="000366B7" w:rsidP="000366B7">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sz w:val="22"/>
        </w:rPr>
        <w:t>MesesAlta</w:t>
      </w:r>
      <w:proofErr w:type="spellEnd"/>
      <w:r>
        <w:rPr>
          <w:rFonts w:asciiTheme="minorHAnsi" w:hAnsiTheme="minorHAnsi"/>
          <w:b/>
          <w:i/>
          <w:sz w:val="22"/>
        </w:rPr>
        <w:t>:</w:t>
      </w:r>
      <w:r>
        <w:rPr>
          <w:rFonts w:asciiTheme="minorHAnsi" w:hAnsiTheme="minorHAnsi"/>
          <w:i/>
          <w:sz w:val="22"/>
        </w:rPr>
        <w:t xml:space="preserve"> kontsultatutako aldian altan egondako hilabeteak, enplegu edo jarduera anitzeko urteak KONTUAN HARTU GABE.</w:t>
      </w:r>
    </w:p>
    <w:p w14:paraId="5C3796AC" w14:textId="77777777" w:rsidR="000366B7" w:rsidRPr="007035E6" w:rsidRDefault="000366B7" w:rsidP="000366B7">
      <w:pPr>
        <w:pStyle w:val="Default"/>
        <w:ind w:left="2880"/>
        <w:jc w:val="both"/>
        <w:rPr>
          <w:rFonts w:asciiTheme="minorHAnsi" w:hAnsiTheme="minorHAnsi" w:cstheme="minorHAnsi"/>
          <w:sz w:val="22"/>
          <w:szCs w:val="22"/>
        </w:rPr>
      </w:pPr>
      <w:r>
        <w:rPr>
          <w:rFonts w:asciiTheme="minorHAnsi" w:hAnsiTheme="minorHAnsi"/>
        </w:rPr>
        <w:t xml:space="preserve">Adibidez: </w:t>
      </w:r>
      <w:r>
        <w:rPr>
          <w:rFonts w:asciiTheme="minorHAnsi" w:hAnsiTheme="minorHAnsi"/>
          <w:color w:val="0000FF"/>
        </w:rPr>
        <w:t>1 urte, 2 hilabete, 3 egun</w:t>
      </w:r>
      <w:r>
        <w:rPr>
          <w:rFonts w:asciiTheme="minorHAnsi" w:hAnsiTheme="minorHAnsi"/>
        </w:rPr>
        <w:t xml:space="preserve"> </w:t>
      </w:r>
      <w:r>
        <w:rPr>
          <w:rFonts w:asciiTheme="minorHAnsi" w:eastAsia="Wingdings" w:hAnsiTheme="minorHAnsi" w:cs="Wingdings"/>
        </w:rPr>
        <w:t>à</w:t>
      </w:r>
      <w:r>
        <w:rPr>
          <w:rFonts w:asciiTheme="minorHAnsi" w:hAnsiTheme="minorHAnsi"/>
        </w:rPr>
        <w:t xml:space="preserve"> Balio hau itzuliko luke: </w:t>
      </w:r>
      <w:r>
        <w:rPr>
          <w:rFonts w:asciiTheme="minorHAnsi" w:hAnsiTheme="minorHAnsi"/>
          <w:b/>
          <w:i/>
          <w:color w:val="0000FF"/>
        </w:rPr>
        <w:t>2</w:t>
      </w:r>
      <w:r>
        <w:rPr>
          <w:rFonts w:asciiTheme="minorHAnsi" w:hAnsiTheme="minorHAnsi"/>
        </w:rPr>
        <w:t>.</w:t>
      </w:r>
    </w:p>
    <w:p w14:paraId="5B9C2C09" w14:textId="77777777" w:rsidR="000366B7" w:rsidRPr="003F6500" w:rsidRDefault="000366B7" w:rsidP="000366B7">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sz w:val="22"/>
        </w:rPr>
        <w:t>DiasAlta</w:t>
      </w:r>
      <w:proofErr w:type="spellEnd"/>
      <w:r>
        <w:rPr>
          <w:rFonts w:asciiTheme="minorHAnsi" w:hAnsiTheme="minorHAnsi"/>
          <w:b/>
          <w:i/>
          <w:sz w:val="22"/>
        </w:rPr>
        <w:t>:</w:t>
      </w:r>
      <w:r>
        <w:rPr>
          <w:rFonts w:asciiTheme="minorHAnsi" w:hAnsiTheme="minorHAnsi"/>
          <w:i/>
          <w:sz w:val="22"/>
        </w:rPr>
        <w:t xml:space="preserve"> kontsultatutako aldian altan egondako egunak, enplegu edo jarduera anitzeko urteak KONTUAN HARTU GABE.</w:t>
      </w:r>
    </w:p>
    <w:p w14:paraId="11523029" w14:textId="77777777" w:rsidR="000366B7" w:rsidRDefault="000366B7" w:rsidP="000366B7">
      <w:pPr>
        <w:pStyle w:val="Default"/>
        <w:ind w:left="2880"/>
        <w:jc w:val="both"/>
        <w:rPr>
          <w:rFonts w:asciiTheme="minorHAnsi" w:hAnsiTheme="minorHAnsi" w:cstheme="minorHAnsi"/>
          <w:b/>
          <w:i/>
          <w:color w:val="0000FF"/>
          <w:sz w:val="22"/>
          <w:szCs w:val="20"/>
        </w:rPr>
      </w:pPr>
      <w:r>
        <w:rPr>
          <w:rFonts w:asciiTheme="minorHAnsi" w:hAnsiTheme="minorHAnsi"/>
        </w:rPr>
        <w:t xml:space="preserve">Adibidez: </w:t>
      </w:r>
      <w:r>
        <w:rPr>
          <w:rFonts w:asciiTheme="minorHAnsi" w:hAnsiTheme="minorHAnsi"/>
          <w:color w:val="0000FF"/>
        </w:rPr>
        <w:t>1 urte, 2 hilabete, 3 egun</w:t>
      </w:r>
      <w:r>
        <w:rPr>
          <w:rFonts w:asciiTheme="minorHAnsi" w:hAnsiTheme="minorHAnsi"/>
        </w:rPr>
        <w:t xml:space="preserve"> </w:t>
      </w:r>
      <w:r>
        <w:rPr>
          <w:rFonts w:asciiTheme="minorHAnsi" w:eastAsia="Wingdings" w:hAnsiTheme="minorHAnsi" w:cs="Wingdings"/>
        </w:rPr>
        <w:t>à</w:t>
      </w:r>
      <w:r>
        <w:rPr>
          <w:rFonts w:asciiTheme="minorHAnsi" w:hAnsiTheme="minorHAnsi"/>
        </w:rPr>
        <w:t xml:space="preserve"> Balio hau itzuliko luke: </w:t>
      </w:r>
      <w:r>
        <w:rPr>
          <w:rFonts w:asciiTheme="minorHAnsi" w:hAnsiTheme="minorHAnsi"/>
          <w:b/>
          <w:i/>
          <w:color w:val="0000FF"/>
        </w:rPr>
        <w:t>3</w:t>
      </w:r>
      <w:r>
        <w:rPr>
          <w:rFonts w:asciiTheme="minorHAnsi" w:hAnsiTheme="minorHAnsi"/>
        </w:rPr>
        <w:t>.</w:t>
      </w:r>
    </w:p>
    <w:p w14:paraId="190E5509" w14:textId="77777777" w:rsidR="000366B7" w:rsidRPr="00577EC1" w:rsidRDefault="000366B7" w:rsidP="000366B7">
      <w:pPr>
        <w:pStyle w:val="Default"/>
        <w:ind w:left="2880"/>
        <w:jc w:val="both"/>
        <w:rPr>
          <w:rFonts w:asciiTheme="minorHAnsi" w:hAnsiTheme="minorHAnsi" w:cstheme="minorHAnsi"/>
          <w:sz w:val="22"/>
          <w:szCs w:val="22"/>
        </w:rPr>
      </w:pPr>
    </w:p>
    <w:p w14:paraId="55E10054" w14:textId="77777777" w:rsidR="000366B7" w:rsidRDefault="000366B7" w:rsidP="000366B7">
      <w:pPr>
        <w:pStyle w:val="Default"/>
        <w:numPr>
          <w:ilvl w:val="1"/>
          <w:numId w:val="13"/>
        </w:numPr>
        <w:jc w:val="both"/>
        <w:rPr>
          <w:rFonts w:asciiTheme="minorHAnsi" w:hAnsiTheme="minorHAnsi" w:cstheme="minorHAnsi"/>
          <w:sz w:val="22"/>
          <w:szCs w:val="22"/>
        </w:rPr>
      </w:pPr>
      <w:proofErr w:type="spellStart"/>
      <w:r>
        <w:rPr>
          <w:rFonts w:asciiTheme="minorHAnsi" w:hAnsiTheme="minorHAnsi"/>
          <w:b/>
          <w:i/>
          <w:sz w:val="22"/>
        </w:rPr>
        <w:t>ListaSituaciones</w:t>
      </w:r>
      <w:proofErr w:type="spellEnd"/>
      <w:r>
        <w:rPr>
          <w:rFonts w:asciiTheme="minorHAnsi" w:hAnsiTheme="minorHAnsi"/>
          <w:sz w:val="22"/>
        </w:rPr>
        <w:t>:</w:t>
      </w:r>
    </w:p>
    <w:p w14:paraId="33D669FD" w14:textId="77777777" w:rsidR="000366B7" w:rsidRPr="00C7368B" w:rsidRDefault="000366B7" w:rsidP="000366B7">
      <w:pPr>
        <w:pStyle w:val="Default"/>
        <w:numPr>
          <w:ilvl w:val="2"/>
          <w:numId w:val="13"/>
        </w:numPr>
        <w:jc w:val="both"/>
        <w:rPr>
          <w:rFonts w:asciiTheme="minorHAnsi" w:hAnsiTheme="minorHAnsi" w:cstheme="minorHAnsi"/>
          <w:i/>
          <w:sz w:val="22"/>
          <w:szCs w:val="22"/>
        </w:rPr>
      </w:pPr>
      <w:proofErr w:type="spellStart"/>
      <w:r>
        <w:rPr>
          <w:rFonts w:asciiTheme="minorHAnsi" w:hAnsiTheme="minorHAnsi"/>
          <w:b/>
          <w:i/>
          <w:sz w:val="22"/>
        </w:rPr>
        <w:t>Situacion</w:t>
      </w:r>
      <w:proofErr w:type="spellEnd"/>
      <w:r>
        <w:rPr>
          <w:rFonts w:asciiTheme="minorHAnsi" w:hAnsiTheme="minorHAnsi"/>
          <w:sz w:val="22"/>
        </w:rPr>
        <w:t xml:space="preserve">: </w:t>
      </w:r>
      <w:r>
        <w:rPr>
          <w:rFonts w:asciiTheme="minorHAnsi" w:hAnsiTheme="minorHAnsi"/>
          <w:i/>
          <w:sz w:val="22"/>
        </w:rPr>
        <w:t>kontsultatutako titularraren egoera bakoitzaren datuak jasotzen ditu.</w:t>
      </w:r>
    </w:p>
    <w:p w14:paraId="43ACCFB9" w14:textId="77777777" w:rsidR="00D03CAA" w:rsidRPr="00D03CAA" w:rsidRDefault="000366B7" w:rsidP="008B2B6D">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sz w:val="22"/>
        </w:rPr>
        <w:t>NumeroAfiliacion</w:t>
      </w:r>
      <w:proofErr w:type="spellEnd"/>
      <w:r>
        <w:rPr>
          <w:rFonts w:asciiTheme="minorHAnsi" w:hAnsiTheme="minorHAnsi"/>
          <w:sz w:val="22"/>
        </w:rPr>
        <w:t>:</w:t>
      </w:r>
      <w:r>
        <w:t xml:space="preserve"> </w:t>
      </w:r>
      <w:r>
        <w:rPr>
          <w:rFonts w:asciiTheme="minorHAnsi" w:hAnsiTheme="minorHAnsi"/>
          <w:i/>
          <w:sz w:val="22"/>
        </w:rPr>
        <w:t>itzulitako egoeraren gizarte-segurantzako afiliazio-zenbakia.</w:t>
      </w:r>
    </w:p>
    <w:p w14:paraId="57A9CA9E" w14:textId="77777777" w:rsidR="000366B7" w:rsidRDefault="000366B7" w:rsidP="000366B7">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sz w:val="22"/>
        </w:rPr>
        <w:t>Regimen</w:t>
      </w:r>
      <w:proofErr w:type="spellEnd"/>
      <w:r>
        <w:rPr>
          <w:rFonts w:asciiTheme="minorHAnsi" w:hAnsiTheme="minorHAnsi"/>
          <w:sz w:val="22"/>
        </w:rPr>
        <w:t xml:space="preserve">: itzulitako egoeraren gizarte-segurantzako erregimena. Balio posibleak: </w:t>
      </w:r>
    </w:p>
    <w:p w14:paraId="27CEE425" w14:textId="77777777" w:rsidR="000366B7" w:rsidRPr="003F6500" w:rsidRDefault="000366B7" w:rsidP="000366B7">
      <w:pPr>
        <w:pStyle w:val="Default"/>
        <w:numPr>
          <w:ilvl w:val="4"/>
          <w:numId w:val="13"/>
        </w:numPr>
        <w:jc w:val="both"/>
        <w:rPr>
          <w:rFonts w:asciiTheme="minorHAnsi" w:hAnsiTheme="minorHAnsi" w:cstheme="minorHAnsi"/>
          <w:b/>
          <w:i/>
          <w:color w:val="0000FF"/>
          <w:sz w:val="22"/>
          <w:szCs w:val="20"/>
        </w:rPr>
      </w:pPr>
      <w:r>
        <w:rPr>
          <w:rFonts w:asciiTheme="minorHAnsi" w:hAnsiTheme="minorHAnsi"/>
          <w:b/>
          <w:i/>
          <w:color w:val="0000FF"/>
          <w:sz w:val="22"/>
        </w:rPr>
        <w:t>OROKORRA</w:t>
      </w:r>
    </w:p>
    <w:p w14:paraId="471323A0" w14:textId="77777777" w:rsidR="000366B7" w:rsidRPr="003F6500" w:rsidRDefault="000366B7" w:rsidP="000366B7">
      <w:pPr>
        <w:pStyle w:val="Default"/>
        <w:numPr>
          <w:ilvl w:val="4"/>
          <w:numId w:val="13"/>
        </w:numPr>
        <w:jc w:val="both"/>
        <w:rPr>
          <w:rFonts w:asciiTheme="minorHAnsi" w:hAnsiTheme="minorHAnsi" w:cstheme="minorHAnsi"/>
          <w:i/>
          <w:color w:val="0000FF"/>
          <w:sz w:val="22"/>
          <w:szCs w:val="20"/>
        </w:rPr>
      </w:pPr>
      <w:r>
        <w:rPr>
          <w:rFonts w:asciiTheme="minorHAnsi" w:hAnsiTheme="minorHAnsi"/>
          <w:b/>
          <w:i/>
          <w:color w:val="0000FF"/>
          <w:sz w:val="22"/>
        </w:rPr>
        <w:t xml:space="preserve">AGENTE KOMERTZIALAK </w:t>
      </w:r>
      <w:r>
        <w:rPr>
          <w:rFonts w:asciiTheme="minorHAnsi" w:hAnsiTheme="minorHAnsi"/>
          <w:i/>
          <w:color w:val="0000FF"/>
          <w:sz w:val="22"/>
        </w:rPr>
        <w:t>(0112 erregimeneko lan-egoerak, erregimen orokorrekoak edo erregularizazioak ere badira)</w:t>
      </w:r>
    </w:p>
    <w:p w14:paraId="444A9634" w14:textId="77777777" w:rsidR="000366B7" w:rsidRPr="003F6500" w:rsidRDefault="000366B7" w:rsidP="000366B7">
      <w:pPr>
        <w:pStyle w:val="Default"/>
        <w:numPr>
          <w:ilvl w:val="4"/>
          <w:numId w:val="13"/>
        </w:numPr>
        <w:jc w:val="both"/>
        <w:rPr>
          <w:rFonts w:asciiTheme="minorHAnsi" w:hAnsiTheme="minorHAnsi" w:cstheme="minorHAnsi"/>
          <w:b/>
          <w:i/>
          <w:color w:val="0000FF"/>
          <w:sz w:val="22"/>
          <w:szCs w:val="20"/>
        </w:rPr>
      </w:pPr>
      <w:r>
        <w:rPr>
          <w:rFonts w:asciiTheme="minorHAnsi" w:hAnsiTheme="minorHAnsi"/>
          <w:b/>
          <w:i/>
          <w:color w:val="0000FF"/>
          <w:sz w:val="22"/>
        </w:rPr>
        <w:t xml:space="preserve"> ARTISTAK </w:t>
      </w:r>
    </w:p>
    <w:p w14:paraId="7C712400" w14:textId="77777777" w:rsidR="000366B7" w:rsidRPr="003F6500" w:rsidRDefault="000366B7" w:rsidP="000366B7">
      <w:pPr>
        <w:pStyle w:val="Default"/>
        <w:numPr>
          <w:ilvl w:val="4"/>
          <w:numId w:val="13"/>
        </w:numPr>
        <w:jc w:val="both"/>
        <w:rPr>
          <w:rFonts w:asciiTheme="minorHAnsi" w:hAnsiTheme="minorHAnsi" w:cstheme="minorHAnsi"/>
          <w:b/>
          <w:i/>
          <w:color w:val="0000FF"/>
          <w:sz w:val="22"/>
          <w:szCs w:val="20"/>
        </w:rPr>
      </w:pPr>
      <w:r>
        <w:rPr>
          <w:rFonts w:asciiTheme="minorHAnsi" w:hAnsiTheme="minorHAnsi"/>
          <w:b/>
          <w:i/>
          <w:color w:val="0000FF"/>
          <w:sz w:val="22"/>
        </w:rPr>
        <w:t>ZEZENKETA ARLOKOAK (</w:t>
      </w:r>
      <w:r>
        <w:rPr>
          <w:rFonts w:asciiTheme="minorHAnsi" w:hAnsiTheme="minorHAnsi"/>
          <w:i/>
          <w:color w:val="0000FF"/>
          <w:sz w:val="22"/>
        </w:rPr>
        <w:t>Erregularizazioak)</w:t>
      </w:r>
      <w:r>
        <w:rPr>
          <w:rFonts w:asciiTheme="minorHAnsi" w:hAnsiTheme="minorHAnsi"/>
          <w:b/>
          <w:i/>
          <w:color w:val="0000FF"/>
          <w:sz w:val="22"/>
        </w:rPr>
        <w:t xml:space="preserve"> </w:t>
      </w:r>
    </w:p>
    <w:p w14:paraId="1B7F0F69" w14:textId="77777777" w:rsidR="000366B7" w:rsidRPr="003F6500" w:rsidRDefault="000366B7" w:rsidP="000366B7">
      <w:pPr>
        <w:pStyle w:val="Default"/>
        <w:numPr>
          <w:ilvl w:val="4"/>
          <w:numId w:val="13"/>
        </w:numPr>
        <w:jc w:val="both"/>
        <w:rPr>
          <w:rFonts w:asciiTheme="minorHAnsi" w:hAnsiTheme="minorHAnsi" w:cstheme="minorHAnsi"/>
          <w:b/>
          <w:i/>
          <w:color w:val="0000FF"/>
          <w:sz w:val="22"/>
          <w:szCs w:val="20"/>
        </w:rPr>
      </w:pPr>
      <w:r>
        <w:rPr>
          <w:rFonts w:asciiTheme="minorHAnsi" w:hAnsiTheme="minorHAnsi"/>
          <w:b/>
          <w:i/>
          <w:color w:val="0000FF"/>
          <w:sz w:val="22"/>
        </w:rPr>
        <w:t xml:space="preserve">AUTONOMOAK </w:t>
      </w:r>
    </w:p>
    <w:p w14:paraId="747EE8E9" w14:textId="77777777" w:rsidR="000366B7" w:rsidRPr="003F6500" w:rsidRDefault="000366B7" w:rsidP="000366B7">
      <w:pPr>
        <w:pStyle w:val="Default"/>
        <w:numPr>
          <w:ilvl w:val="4"/>
          <w:numId w:val="13"/>
        </w:numPr>
        <w:jc w:val="both"/>
        <w:rPr>
          <w:rFonts w:asciiTheme="minorHAnsi" w:hAnsiTheme="minorHAnsi" w:cstheme="minorHAnsi"/>
          <w:b/>
          <w:i/>
          <w:color w:val="0000FF"/>
          <w:sz w:val="22"/>
          <w:szCs w:val="20"/>
        </w:rPr>
      </w:pPr>
      <w:r>
        <w:rPr>
          <w:rFonts w:asciiTheme="minorHAnsi" w:hAnsiTheme="minorHAnsi"/>
          <w:b/>
          <w:i/>
          <w:color w:val="0000FF"/>
          <w:sz w:val="22"/>
        </w:rPr>
        <w:t xml:space="preserve">NEKAZARITZA </w:t>
      </w:r>
    </w:p>
    <w:p w14:paraId="43BA3492" w14:textId="77777777" w:rsidR="000366B7" w:rsidRPr="003F6500" w:rsidRDefault="000366B7" w:rsidP="000366B7">
      <w:pPr>
        <w:pStyle w:val="Default"/>
        <w:numPr>
          <w:ilvl w:val="4"/>
          <w:numId w:val="13"/>
        </w:numPr>
        <w:jc w:val="both"/>
        <w:rPr>
          <w:rFonts w:asciiTheme="minorHAnsi" w:hAnsiTheme="minorHAnsi" w:cstheme="minorHAnsi"/>
          <w:b/>
          <w:i/>
          <w:color w:val="0000FF"/>
          <w:sz w:val="22"/>
          <w:szCs w:val="20"/>
        </w:rPr>
      </w:pPr>
      <w:r>
        <w:rPr>
          <w:rFonts w:asciiTheme="minorHAnsi" w:hAnsiTheme="minorHAnsi"/>
          <w:b/>
          <w:i/>
          <w:color w:val="0000FF"/>
          <w:sz w:val="22"/>
        </w:rPr>
        <w:t xml:space="preserve">ITSASOA </w:t>
      </w:r>
    </w:p>
    <w:p w14:paraId="597F9DAE" w14:textId="77777777" w:rsidR="000366B7" w:rsidRPr="003F6500" w:rsidRDefault="000366B7" w:rsidP="000366B7">
      <w:pPr>
        <w:pStyle w:val="Default"/>
        <w:numPr>
          <w:ilvl w:val="4"/>
          <w:numId w:val="13"/>
        </w:numPr>
        <w:jc w:val="both"/>
        <w:rPr>
          <w:rFonts w:asciiTheme="minorHAnsi" w:hAnsiTheme="minorHAnsi" w:cstheme="minorHAnsi"/>
          <w:b/>
          <w:i/>
          <w:color w:val="0000FF"/>
          <w:sz w:val="22"/>
          <w:szCs w:val="20"/>
        </w:rPr>
      </w:pPr>
      <w:r>
        <w:rPr>
          <w:rFonts w:asciiTheme="minorHAnsi" w:hAnsiTheme="minorHAnsi"/>
          <w:b/>
          <w:i/>
          <w:color w:val="0000FF"/>
          <w:sz w:val="22"/>
        </w:rPr>
        <w:t xml:space="preserve">IKAZKINTZA </w:t>
      </w:r>
    </w:p>
    <w:p w14:paraId="0FD0F17C" w14:textId="77777777" w:rsidR="000366B7" w:rsidRPr="003F6500" w:rsidRDefault="000366B7" w:rsidP="000366B7">
      <w:pPr>
        <w:pStyle w:val="Default"/>
        <w:numPr>
          <w:ilvl w:val="4"/>
          <w:numId w:val="13"/>
        </w:numPr>
        <w:jc w:val="both"/>
        <w:rPr>
          <w:rFonts w:asciiTheme="minorHAnsi" w:hAnsiTheme="minorHAnsi" w:cstheme="minorHAnsi"/>
          <w:b/>
          <w:i/>
          <w:color w:val="0000FF"/>
          <w:sz w:val="22"/>
          <w:szCs w:val="20"/>
        </w:rPr>
      </w:pPr>
      <w:r>
        <w:rPr>
          <w:rFonts w:asciiTheme="minorHAnsi" w:hAnsiTheme="minorHAnsi"/>
          <w:b/>
          <w:i/>
          <w:color w:val="0000FF"/>
          <w:sz w:val="22"/>
        </w:rPr>
        <w:t xml:space="preserve">ETXEKO LANGILEAK </w:t>
      </w:r>
    </w:p>
    <w:p w14:paraId="5DCCCA48" w14:textId="77777777" w:rsidR="000366B7" w:rsidRDefault="000366B7" w:rsidP="000366B7">
      <w:pPr>
        <w:pStyle w:val="Default"/>
        <w:numPr>
          <w:ilvl w:val="4"/>
          <w:numId w:val="13"/>
        </w:numPr>
        <w:jc w:val="both"/>
        <w:rPr>
          <w:rFonts w:asciiTheme="minorHAnsi" w:hAnsiTheme="minorHAnsi" w:cstheme="minorHAnsi"/>
          <w:i/>
          <w:color w:val="0000FF"/>
          <w:sz w:val="22"/>
          <w:szCs w:val="20"/>
        </w:rPr>
      </w:pPr>
      <w:r>
        <w:rPr>
          <w:rFonts w:asciiTheme="minorHAnsi" w:hAnsiTheme="minorHAnsi"/>
          <w:b/>
          <w:i/>
          <w:color w:val="0000FF"/>
          <w:sz w:val="22"/>
        </w:rPr>
        <w:t xml:space="preserve">ZEZENKETA ARLOKO PROFESIONALAK </w:t>
      </w:r>
      <w:r>
        <w:rPr>
          <w:rFonts w:asciiTheme="minorHAnsi" w:hAnsiTheme="minorHAnsi"/>
          <w:i/>
          <w:color w:val="0000FF"/>
          <w:sz w:val="22"/>
        </w:rPr>
        <w:t>(Zezenketa Arloko Profesionalak – Altarekin parekatutako egoera (I.T. )).</w:t>
      </w:r>
    </w:p>
    <w:p w14:paraId="14791AC1" w14:textId="77777777" w:rsidR="000366B7" w:rsidRPr="003F6500" w:rsidRDefault="000366B7" w:rsidP="000366B7">
      <w:pPr>
        <w:pStyle w:val="Default"/>
        <w:ind w:left="3600"/>
        <w:jc w:val="both"/>
        <w:rPr>
          <w:rFonts w:asciiTheme="minorHAnsi" w:hAnsiTheme="minorHAnsi" w:cstheme="minorHAnsi"/>
          <w:i/>
          <w:color w:val="0000FF"/>
          <w:sz w:val="22"/>
          <w:szCs w:val="20"/>
          <w:lang w:val="es-ES" w:eastAsia="en-US"/>
        </w:rPr>
      </w:pPr>
    </w:p>
    <w:p w14:paraId="0504157D" w14:textId="77777777" w:rsidR="00AB41E4" w:rsidRPr="00573A27" w:rsidRDefault="000366B7" w:rsidP="00AB41E4">
      <w:pPr>
        <w:pStyle w:val="Default"/>
        <w:numPr>
          <w:ilvl w:val="3"/>
          <w:numId w:val="13"/>
        </w:numPr>
        <w:jc w:val="both"/>
        <w:rPr>
          <w:rFonts w:asciiTheme="minorHAnsi" w:hAnsiTheme="minorHAnsi" w:cstheme="minorHAnsi"/>
          <w:i/>
          <w:sz w:val="22"/>
          <w:szCs w:val="22"/>
        </w:rPr>
      </w:pPr>
      <w:proofErr w:type="spellStart"/>
      <w:r>
        <w:rPr>
          <w:rFonts w:asciiTheme="minorHAnsi" w:hAnsiTheme="minorHAnsi"/>
          <w:b/>
          <w:i/>
          <w:sz w:val="22"/>
        </w:rPr>
        <w:t>Empresa</w:t>
      </w:r>
      <w:proofErr w:type="spellEnd"/>
      <w:r>
        <w:rPr>
          <w:rFonts w:asciiTheme="minorHAnsi" w:hAnsiTheme="minorHAnsi"/>
          <w:sz w:val="22"/>
        </w:rPr>
        <w:t xml:space="preserve">: </w:t>
      </w:r>
      <w:r>
        <w:rPr>
          <w:rFonts w:asciiTheme="minorHAnsi" w:hAnsiTheme="minorHAnsi"/>
          <w:i/>
          <w:sz w:val="22"/>
        </w:rPr>
        <w:t>itzulitako egoerari dagokion enpresaren izen soziala</w:t>
      </w:r>
      <w:r w:rsidRPr="00573A27">
        <w:rPr>
          <w:rFonts w:asciiTheme="minorHAnsi" w:hAnsiTheme="minorHAnsi"/>
          <w:i/>
          <w:sz w:val="22"/>
        </w:rPr>
        <w:t xml:space="preserve">/izena. Baldin </w:t>
      </w:r>
      <w:proofErr w:type="spellStart"/>
      <w:r w:rsidRPr="00573A27">
        <w:rPr>
          <w:rFonts w:asciiTheme="minorHAnsi" w:hAnsiTheme="minorHAnsi"/>
          <w:i/>
          <w:sz w:val="22"/>
        </w:rPr>
        <w:t>eta</w:t>
      </w:r>
      <w:r w:rsidRPr="00573A27">
        <w:rPr>
          <w:rFonts w:asciiTheme="minorHAnsi" w:hAnsiTheme="minorHAnsi"/>
          <w:b/>
          <w:i/>
          <w:color w:val="0000FF"/>
          <w:sz w:val="22"/>
        </w:rPr>
        <w:t>Erregimena</w:t>
      </w:r>
      <w:proofErr w:type="spellEnd"/>
      <w:r w:rsidRPr="00573A27">
        <w:rPr>
          <w:rFonts w:asciiTheme="minorHAnsi" w:hAnsiTheme="minorHAnsi"/>
          <w:b/>
          <w:i/>
          <w:color w:val="0000FF"/>
          <w:sz w:val="22"/>
        </w:rPr>
        <w:t xml:space="preserve"> = AUTONOMOAK:</w:t>
      </w:r>
    </w:p>
    <w:p w14:paraId="08B918CE" w14:textId="77777777" w:rsidR="00AB41E4" w:rsidRPr="00573A27" w:rsidRDefault="00AB41E4" w:rsidP="00AB41E4">
      <w:pPr>
        <w:pStyle w:val="Default"/>
        <w:numPr>
          <w:ilvl w:val="4"/>
          <w:numId w:val="13"/>
        </w:numPr>
        <w:jc w:val="both"/>
        <w:rPr>
          <w:rFonts w:asciiTheme="minorHAnsi" w:hAnsiTheme="minorHAnsi" w:cstheme="minorHAnsi"/>
          <w:i/>
          <w:sz w:val="22"/>
          <w:szCs w:val="22"/>
        </w:rPr>
      </w:pPr>
      <w:r w:rsidRPr="00573A27">
        <w:rPr>
          <w:rFonts w:asciiTheme="minorHAnsi" w:hAnsiTheme="minorHAnsi"/>
          <w:i/>
          <w:sz w:val="22"/>
        </w:rPr>
        <w:t xml:space="preserve">Kontsultaren xede den titularrak lan egiten duen </w:t>
      </w:r>
      <w:r w:rsidRPr="00573A27">
        <w:rPr>
          <w:rFonts w:asciiTheme="minorHAnsi" w:hAnsiTheme="minorHAnsi"/>
          <w:i/>
          <w:sz w:val="22"/>
          <w:u w:val="single"/>
        </w:rPr>
        <w:t>Probintzia</w:t>
      </w:r>
      <w:r w:rsidRPr="00573A27">
        <w:rPr>
          <w:rFonts w:asciiTheme="minorHAnsi" w:hAnsiTheme="minorHAnsi"/>
          <w:i/>
          <w:sz w:val="22"/>
        </w:rPr>
        <w:t xml:space="preserve"> itzuliko da.</w:t>
      </w:r>
    </w:p>
    <w:p w14:paraId="3FF959BF" w14:textId="77777777" w:rsidR="00AB41E4" w:rsidRPr="007758F8" w:rsidRDefault="00AB41E4" w:rsidP="7F164CF4">
      <w:pPr>
        <w:pStyle w:val="Default"/>
        <w:numPr>
          <w:ilvl w:val="4"/>
          <w:numId w:val="13"/>
        </w:numPr>
        <w:jc w:val="both"/>
        <w:rPr>
          <w:rFonts w:asciiTheme="minorHAnsi" w:hAnsiTheme="minorHAnsi" w:cstheme="minorBidi"/>
          <w:i/>
          <w:iCs/>
          <w:strike/>
          <w:sz w:val="22"/>
          <w:szCs w:val="22"/>
        </w:rPr>
      </w:pPr>
      <w:r w:rsidRPr="7F164CF4">
        <w:rPr>
          <w:rFonts w:asciiTheme="minorHAnsi" w:hAnsiTheme="minorHAnsi"/>
          <w:i/>
          <w:iCs/>
          <w:strike/>
          <w:sz w:val="22"/>
          <w:szCs w:val="22"/>
        </w:rPr>
        <w:t xml:space="preserve">Autonomoak egiten duen </w:t>
      </w:r>
      <w:r w:rsidRPr="7F164CF4">
        <w:rPr>
          <w:rFonts w:asciiTheme="minorHAnsi" w:hAnsiTheme="minorHAnsi"/>
          <w:i/>
          <w:iCs/>
          <w:strike/>
          <w:sz w:val="22"/>
          <w:szCs w:val="22"/>
          <w:u w:val="single"/>
        </w:rPr>
        <w:t>jarduera ekonomikoa</w:t>
      </w:r>
      <w:r w:rsidRPr="7F164CF4">
        <w:rPr>
          <w:rFonts w:asciiTheme="minorHAnsi" w:hAnsiTheme="minorHAnsi"/>
          <w:i/>
          <w:iCs/>
          <w:strike/>
          <w:sz w:val="22"/>
          <w:szCs w:val="22"/>
        </w:rPr>
        <w:t xml:space="preserve"> jasotzen duen Egoeraren beste erregistro bat itzuliko da.</w:t>
      </w:r>
    </w:p>
    <w:p w14:paraId="5BF4D618" w14:textId="1BB7A37E" w:rsidR="00AB41E4" w:rsidRPr="007758F8" w:rsidRDefault="00573A27" w:rsidP="7F164CF4">
      <w:pPr>
        <w:pStyle w:val="Default"/>
        <w:numPr>
          <w:ilvl w:val="4"/>
          <w:numId w:val="13"/>
        </w:numPr>
        <w:jc w:val="both"/>
        <w:rPr>
          <w:rFonts w:asciiTheme="minorHAnsi" w:hAnsiTheme="minorHAnsi" w:cstheme="minorBidi"/>
          <w:i/>
          <w:iCs/>
          <w:sz w:val="22"/>
          <w:szCs w:val="22"/>
        </w:rPr>
      </w:pPr>
      <w:r w:rsidRPr="7F164CF4">
        <w:rPr>
          <w:rFonts w:asciiTheme="minorHAnsi" w:hAnsiTheme="minorHAnsi" w:cstheme="minorBidi"/>
          <w:i/>
          <w:iCs/>
          <w:sz w:val="22"/>
          <w:szCs w:val="22"/>
        </w:rPr>
        <w:t>EZ  da beste egoerarik itzuliko autonomoak egiten duen jarduera ekonomikoarekin</w:t>
      </w:r>
    </w:p>
    <w:p w14:paraId="5AC62B29" w14:textId="77777777" w:rsidR="009F2013" w:rsidRPr="000F1E5C" w:rsidRDefault="000366B7" w:rsidP="009F2013">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sz w:val="22"/>
        </w:rPr>
        <w:t>CodigoCuentaCotizacion</w:t>
      </w:r>
      <w:proofErr w:type="spellEnd"/>
      <w:r>
        <w:rPr>
          <w:rFonts w:asciiTheme="minorHAnsi" w:hAnsiTheme="minorHAnsi"/>
          <w:sz w:val="22"/>
        </w:rPr>
        <w:t xml:space="preserve">: </w:t>
      </w:r>
      <w:r>
        <w:rPr>
          <w:rFonts w:asciiTheme="minorHAnsi" w:hAnsiTheme="minorHAnsi"/>
          <w:i/>
          <w:sz w:val="22"/>
        </w:rPr>
        <w:t xml:space="preserve">enpresaren kotizazio-kontuaren kodea. Balio hauek har ditzake: </w:t>
      </w:r>
    </w:p>
    <w:p w14:paraId="7F72B8EE" w14:textId="77777777" w:rsidR="009F2013" w:rsidRDefault="009F2013" w:rsidP="009F2013">
      <w:pPr>
        <w:pStyle w:val="Default"/>
        <w:numPr>
          <w:ilvl w:val="4"/>
          <w:numId w:val="13"/>
        </w:numPr>
        <w:jc w:val="both"/>
        <w:rPr>
          <w:rFonts w:asciiTheme="minorHAnsi" w:hAnsiTheme="minorHAnsi" w:cstheme="minorHAnsi"/>
          <w:i/>
          <w:sz w:val="22"/>
          <w:szCs w:val="22"/>
        </w:rPr>
      </w:pPr>
      <w:r>
        <w:rPr>
          <w:rFonts w:asciiTheme="minorHAnsi" w:hAnsiTheme="minorHAnsi"/>
          <w:i/>
          <w:sz w:val="22"/>
        </w:rPr>
        <w:t xml:space="preserve">BESTEREN KONTURA </w:t>
      </w:r>
    </w:p>
    <w:p w14:paraId="6F2D7805" w14:textId="77777777" w:rsidR="009F2013" w:rsidRDefault="009F2013" w:rsidP="009F2013">
      <w:pPr>
        <w:pStyle w:val="Default"/>
        <w:numPr>
          <w:ilvl w:val="4"/>
          <w:numId w:val="13"/>
        </w:numPr>
        <w:jc w:val="both"/>
        <w:rPr>
          <w:rFonts w:asciiTheme="minorHAnsi" w:hAnsiTheme="minorHAnsi" w:cstheme="minorHAnsi"/>
          <w:i/>
          <w:sz w:val="22"/>
          <w:szCs w:val="22"/>
        </w:rPr>
      </w:pPr>
      <w:r>
        <w:rPr>
          <w:rFonts w:asciiTheme="minorHAnsi" w:hAnsiTheme="minorHAnsi"/>
          <w:i/>
          <w:sz w:val="22"/>
        </w:rPr>
        <w:lastRenderedPageBreak/>
        <w:t xml:space="preserve">NORBERAREN KONTURA </w:t>
      </w:r>
    </w:p>
    <w:p w14:paraId="3E6257DF" w14:textId="77777777" w:rsidR="009F2013" w:rsidRDefault="009F2013" w:rsidP="009F2013">
      <w:pPr>
        <w:pStyle w:val="Default"/>
        <w:numPr>
          <w:ilvl w:val="4"/>
          <w:numId w:val="13"/>
        </w:numPr>
        <w:jc w:val="both"/>
        <w:rPr>
          <w:rFonts w:asciiTheme="minorHAnsi" w:hAnsiTheme="minorHAnsi" w:cstheme="minorHAnsi"/>
          <w:i/>
          <w:sz w:val="22"/>
          <w:szCs w:val="22"/>
        </w:rPr>
      </w:pPr>
      <w:r>
        <w:rPr>
          <w:rFonts w:asciiTheme="minorHAnsi" w:hAnsiTheme="minorHAnsi"/>
          <w:i/>
          <w:sz w:val="22"/>
        </w:rPr>
        <w:t>JARDUERA</w:t>
      </w:r>
    </w:p>
    <w:p w14:paraId="5DD1C9D2" w14:textId="77777777" w:rsidR="009F2013" w:rsidRDefault="009F2013" w:rsidP="009F2013">
      <w:pPr>
        <w:pStyle w:val="Default"/>
        <w:numPr>
          <w:ilvl w:val="4"/>
          <w:numId w:val="13"/>
        </w:numPr>
        <w:jc w:val="both"/>
        <w:rPr>
          <w:rFonts w:asciiTheme="minorHAnsi" w:hAnsiTheme="minorHAnsi" w:cstheme="minorHAnsi"/>
          <w:i/>
          <w:sz w:val="22"/>
          <w:szCs w:val="22"/>
        </w:rPr>
      </w:pPr>
      <w:r>
        <w:rPr>
          <w:rFonts w:asciiTheme="minorHAnsi" w:hAnsiTheme="minorHAnsi"/>
          <w:i/>
          <w:sz w:val="22"/>
        </w:rPr>
        <w:t>Kotizazio-kontuaren kodea</w:t>
      </w:r>
    </w:p>
    <w:p w14:paraId="543865E3" w14:textId="77777777" w:rsidR="009F2013" w:rsidRPr="00641B91" w:rsidRDefault="009F2013" w:rsidP="009F2013">
      <w:pPr>
        <w:pStyle w:val="Default"/>
        <w:ind w:left="3240"/>
        <w:jc w:val="both"/>
        <w:rPr>
          <w:rFonts w:asciiTheme="minorHAnsi" w:hAnsiTheme="minorHAnsi" w:cstheme="minorHAnsi"/>
          <w:i/>
          <w:sz w:val="22"/>
          <w:szCs w:val="22"/>
        </w:rPr>
      </w:pPr>
    </w:p>
    <w:p w14:paraId="12A9A530" w14:textId="77777777" w:rsidR="000366B7" w:rsidRPr="00C763A9" w:rsidRDefault="000366B7" w:rsidP="000366B7">
      <w:pPr>
        <w:pStyle w:val="Default"/>
        <w:numPr>
          <w:ilvl w:val="3"/>
          <w:numId w:val="13"/>
        </w:numPr>
        <w:jc w:val="both"/>
        <w:rPr>
          <w:rFonts w:asciiTheme="minorHAnsi" w:hAnsiTheme="minorHAnsi" w:cstheme="minorHAnsi"/>
          <w:i/>
          <w:sz w:val="22"/>
          <w:szCs w:val="22"/>
        </w:rPr>
      </w:pPr>
      <w:proofErr w:type="spellStart"/>
      <w:r>
        <w:rPr>
          <w:rFonts w:asciiTheme="minorHAnsi" w:hAnsiTheme="minorHAnsi"/>
          <w:b/>
          <w:i/>
          <w:sz w:val="22"/>
        </w:rPr>
        <w:t>Provincia</w:t>
      </w:r>
      <w:proofErr w:type="spellEnd"/>
      <w:r>
        <w:rPr>
          <w:rFonts w:asciiTheme="minorHAnsi" w:hAnsiTheme="minorHAnsi"/>
          <w:sz w:val="22"/>
        </w:rPr>
        <w:t xml:space="preserve">: </w:t>
      </w:r>
      <w:r>
        <w:rPr>
          <w:rFonts w:asciiTheme="minorHAnsi" w:hAnsiTheme="minorHAnsi"/>
          <w:i/>
          <w:sz w:val="22"/>
        </w:rPr>
        <w:t xml:space="preserve">enpresari dagokion probintzia eta kotizazio-kontuaren kodea. </w:t>
      </w:r>
    </w:p>
    <w:p w14:paraId="1132CF3F" w14:textId="77777777" w:rsidR="000366B7" w:rsidRPr="000F1E5C" w:rsidRDefault="000366B7" w:rsidP="000366B7">
      <w:pPr>
        <w:pStyle w:val="Default"/>
        <w:ind w:left="2880"/>
        <w:jc w:val="both"/>
        <w:rPr>
          <w:rFonts w:asciiTheme="minorHAnsi" w:hAnsiTheme="minorHAnsi" w:cstheme="minorHAnsi"/>
          <w:sz w:val="22"/>
          <w:szCs w:val="22"/>
        </w:rPr>
      </w:pPr>
      <w:r>
        <w:rPr>
          <w:rFonts w:asciiTheme="minorHAnsi" w:hAnsiTheme="minorHAnsi"/>
          <w:i/>
          <w:sz w:val="22"/>
        </w:rPr>
        <w:t xml:space="preserve">Kotizazio-kontuaren kodea hauetako bat denean baino ezin da itzuli: </w:t>
      </w:r>
    </w:p>
    <w:p w14:paraId="65456F30" w14:textId="77777777" w:rsidR="000366B7" w:rsidRDefault="000366B7" w:rsidP="000366B7">
      <w:pPr>
        <w:pStyle w:val="Default"/>
        <w:numPr>
          <w:ilvl w:val="4"/>
          <w:numId w:val="13"/>
        </w:numPr>
        <w:jc w:val="both"/>
        <w:rPr>
          <w:rFonts w:asciiTheme="minorHAnsi" w:hAnsiTheme="minorHAnsi" w:cstheme="minorHAnsi"/>
          <w:i/>
          <w:sz w:val="22"/>
          <w:szCs w:val="22"/>
        </w:rPr>
      </w:pPr>
      <w:r>
        <w:rPr>
          <w:rFonts w:asciiTheme="minorHAnsi" w:hAnsiTheme="minorHAnsi"/>
          <w:i/>
          <w:sz w:val="22"/>
        </w:rPr>
        <w:t xml:space="preserve">BESTEREN KONTURA </w:t>
      </w:r>
    </w:p>
    <w:p w14:paraId="33C77355" w14:textId="77777777" w:rsidR="000366B7" w:rsidRDefault="000366B7" w:rsidP="000366B7">
      <w:pPr>
        <w:pStyle w:val="Default"/>
        <w:numPr>
          <w:ilvl w:val="4"/>
          <w:numId w:val="13"/>
        </w:numPr>
        <w:jc w:val="both"/>
        <w:rPr>
          <w:rFonts w:asciiTheme="minorHAnsi" w:hAnsiTheme="minorHAnsi" w:cstheme="minorHAnsi"/>
          <w:i/>
          <w:sz w:val="22"/>
          <w:szCs w:val="22"/>
        </w:rPr>
      </w:pPr>
      <w:r>
        <w:rPr>
          <w:rFonts w:asciiTheme="minorHAnsi" w:hAnsiTheme="minorHAnsi"/>
          <w:i/>
          <w:sz w:val="22"/>
        </w:rPr>
        <w:t xml:space="preserve">NORBERAREN KONTURA </w:t>
      </w:r>
    </w:p>
    <w:p w14:paraId="05A05721" w14:textId="77777777" w:rsidR="000366B7" w:rsidRDefault="000366B7" w:rsidP="000366B7">
      <w:pPr>
        <w:pStyle w:val="Default"/>
        <w:numPr>
          <w:ilvl w:val="4"/>
          <w:numId w:val="13"/>
        </w:numPr>
        <w:jc w:val="both"/>
        <w:rPr>
          <w:rFonts w:asciiTheme="minorHAnsi" w:hAnsiTheme="minorHAnsi" w:cstheme="minorHAnsi"/>
          <w:i/>
          <w:sz w:val="22"/>
          <w:szCs w:val="22"/>
        </w:rPr>
      </w:pPr>
      <w:r>
        <w:rPr>
          <w:rFonts w:asciiTheme="minorHAnsi" w:hAnsiTheme="minorHAnsi"/>
          <w:i/>
          <w:sz w:val="22"/>
        </w:rPr>
        <w:t>Zehazten ez bada.</w:t>
      </w:r>
    </w:p>
    <w:p w14:paraId="733B38E5" w14:textId="77777777" w:rsidR="000366B7" w:rsidRPr="00641B91" w:rsidRDefault="000366B7" w:rsidP="000366B7">
      <w:pPr>
        <w:pStyle w:val="Default"/>
        <w:ind w:left="3240"/>
        <w:jc w:val="both"/>
        <w:rPr>
          <w:rFonts w:asciiTheme="minorHAnsi" w:hAnsiTheme="minorHAnsi" w:cstheme="minorHAnsi"/>
          <w:i/>
          <w:sz w:val="22"/>
          <w:szCs w:val="22"/>
        </w:rPr>
      </w:pPr>
    </w:p>
    <w:p w14:paraId="420293F7" w14:textId="77777777" w:rsidR="000366B7" w:rsidRPr="00C763A9" w:rsidRDefault="000366B7" w:rsidP="000366B7">
      <w:pPr>
        <w:pStyle w:val="Default"/>
        <w:numPr>
          <w:ilvl w:val="3"/>
          <w:numId w:val="13"/>
        </w:numPr>
        <w:jc w:val="both"/>
        <w:rPr>
          <w:rFonts w:asciiTheme="minorHAnsi" w:hAnsiTheme="minorHAnsi" w:cstheme="minorHAnsi"/>
          <w:i/>
          <w:sz w:val="22"/>
          <w:szCs w:val="22"/>
        </w:rPr>
      </w:pPr>
      <w:proofErr w:type="spellStart"/>
      <w:r>
        <w:rPr>
          <w:rFonts w:asciiTheme="minorHAnsi" w:hAnsiTheme="minorHAnsi"/>
          <w:b/>
          <w:i/>
          <w:sz w:val="22"/>
        </w:rPr>
        <w:t>FechaAlta</w:t>
      </w:r>
      <w:proofErr w:type="spellEnd"/>
      <w:r>
        <w:rPr>
          <w:rFonts w:asciiTheme="minorHAnsi" w:hAnsiTheme="minorHAnsi"/>
          <w:sz w:val="22"/>
        </w:rPr>
        <w:t xml:space="preserve">: </w:t>
      </w:r>
      <w:r>
        <w:rPr>
          <w:rFonts w:asciiTheme="minorHAnsi" w:hAnsiTheme="minorHAnsi"/>
          <w:i/>
          <w:sz w:val="22"/>
        </w:rPr>
        <w:t xml:space="preserve">lan-jardueraren hasiera-data. </w:t>
      </w:r>
    </w:p>
    <w:p w14:paraId="77F33E6C" w14:textId="77777777" w:rsidR="000366B7" w:rsidRPr="00D60E37" w:rsidRDefault="000366B7" w:rsidP="000366B7">
      <w:pPr>
        <w:pStyle w:val="Default"/>
        <w:ind w:left="2880"/>
        <w:jc w:val="both"/>
        <w:rPr>
          <w:rFonts w:asciiTheme="minorHAnsi" w:hAnsiTheme="minorHAnsi" w:cstheme="minorHAnsi"/>
          <w:sz w:val="22"/>
          <w:szCs w:val="22"/>
        </w:rPr>
      </w:pPr>
      <w:r>
        <w:rPr>
          <w:rFonts w:asciiTheme="minorHAnsi" w:hAnsiTheme="minorHAnsi"/>
          <w:i/>
          <w:sz w:val="22"/>
        </w:rPr>
        <w:t xml:space="preserve">Formatua </w:t>
      </w:r>
      <w:r>
        <w:rPr>
          <w:rFonts w:asciiTheme="minorHAnsi" w:hAnsiTheme="minorHAnsi"/>
          <w:b/>
          <w:i/>
          <w:color w:val="0000FF"/>
          <w:sz w:val="22"/>
        </w:rPr>
        <w:t>UUUU-HH-EE</w:t>
      </w:r>
    </w:p>
    <w:p w14:paraId="49AEB151" w14:textId="77777777" w:rsidR="00D03CAA" w:rsidRPr="00D03CAA" w:rsidRDefault="00D03CAA" w:rsidP="00D03CAA">
      <w:pPr>
        <w:pStyle w:val="Default"/>
        <w:ind w:left="2880"/>
        <w:jc w:val="both"/>
        <w:rPr>
          <w:rFonts w:asciiTheme="minorHAnsi" w:hAnsiTheme="minorHAnsi" w:cstheme="minorHAnsi"/>
          <w:sz w:val="22"/>
          <w:szCs w:val="22"/>
        </w:rPr>
      </w:pPr>
    </w:p>
    <w:p w14:paraId="4DD54279" w14:textId="77777777" w:rsidR="000366B7" w:rsidRPr="00EF22B7" w:rsidRDefault="000366B7" w:rsidP="000366B7">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sz w:val="22"/>
        </w:rPr>
        <w:t>FechaEfectos</w:t>
      </w:r>
      <w:proofErr w:type="spellEnd"/>
      <w:r>
        <w:rPr>
          <w:rFonts w:asciiTheme="minorHAnsi" w:hAnsiTheme="minorHAnsi"/>
          <w:sz w:val="22"/>
        </w:rPr>
        <w:t xml:space="preserve">: </w:t>
      </w:r>
      <w:r>
        <w:rPr>
          <w:rFonts w:asciiTheme="minorHAnsi" w:hAnsiTheme="minorHAnsi"/>
          <w:i/>
          <w:iCs/>
          <w:sz w:val="22"/>
        </w:rPr>
        <w:t>Altak data honetatik aurrera du eragina, Gizarte Segurantzaren sistemako prestazioak jasotzeko eskubidea izateari dagokionez, egoera hauetatik eratorritako prestazioetarako salbu: laneko istripuak eta gaixotasun profesionalak, gaixotasun arruntak, amatasuna eta lanez kanpoko istripuak. Kasu horietan altaren efektu-data bat etorriko da alta-datarekin.</w:t>
      </w:r>
      <w:r>
        <w:rPr>
          <w:rFonts w:asciiTheme="minorHAnsi" w:hAnsiTheme="minorHAnsi"/>
          <w:sz w:val="22"/>
        </w:rPr>
        <w:t xml:space="preserve"> </w:t>
      </w:r>
      <w:r>
        <w:rPr>
          <w:rFonts w:asciiTheme="minorHAnsi" w:hAnsiTheme="minorHAnsi"/>
          <w:i/>
          <w:iCs/>
          <w:sz w:val="22"/>
        </w:rPr>
        <w:t xml:space="preserve">Formatua </w:t>
      </w:r>
      <w:r>
        <w:rPr>
          <w:rFonts w:asciiTheme="minorHAnsi" w:hAnsiTheme="minorHAnsi"/>
          <w:b/>
          <w:i/>
          <w:iCs/>
          <w:color w:val="0000FF"/>
          <w:sz w:val="22"/>
        </w:rPr>
        <w:t>UUUU-HH-EE.</w:t>
      </w:r>
    </w:p>
    <w:p w14:paraId="0963F1D4" w14:textId="77777777" w:rsidR="00D03CAA" w:rsidRPr="00D03CAA" w:rsidRDefault="00D03CAA" w:rsidP="00D03CAA">
      <w:pPr>
        <w:pStyle w:val="Default"/>
        <w:ind w:left="2880"/>
        <w:jc w:val="both"/>
        <w:rPr>
          <w:rFonts w:asciiTheme="minorHAnsi" w:hAnsiTheme="minorHAnsi" w:cstheme="minorHAnsi"/>
          <w:sz w:val="22"/>
          <w:szCs w:val="22"/>
        </w:rPr>
      </w:pPr>
    </w:p>
    <w:p w14:paraId="5A410BA2" w14:textId="77777777" w:rsidR="000366B7" w:rsidRPr="000F1E5C" w:rsidRDefault="000366B7" w:rsidP="000366B7">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sz w:val="22"/>
        </w:rPr>
        <w:t>FechaBaja</w:t>
      </w:r>
      <w:proofErr w:type="spellEnd"/>
      <w:r>
        <w:rPr>
          <w:rFonts w:asciiTheme="minorHAnsi" w:hAnsiTheme="minorHAnsi"/>
          <w:sz w:val="22"/>
        </w:rPr>
        <w:t xml:space="preserve">: </w:t>
      </w:r>
      <w:r>
        <w:rPr>
          <w:rFonts w:asciiTheme="minorHAnsi" w:hAnsiTheme="minorHAnsi"/>
          <w:i/>
          <w:sz w:val="22"/>
        </w:rPr>
        <w:t xml:space="preserve">lan-jardueraren amaiera-data. </w:t>
      </w:r>
      <w:r>
        <w:rPr>
          <w:rFonts w:asciiTheme="minorHAnsi" w:hAnsiTheme="minorHAnsi"/>
          <w:i/>
          <w:iCs/>
        </w:rPr>
        <w:t xml:space="preserve">Formatua </w:t>
      </w:r>
      <w:r>
        <w:rPr>
          <w:rFonts w:asciiTheme="minorHAnsi" w:hAnsiTheme="minorHAnsi"/>
          <w:b/>
          <w:i/>
          <w:iCs/>
          <w:color w:val="0000FF"/>
        </w:rPr>
        <w:t>UUUU-HH-EE.</w:t>
      </w:r>
    </w:p>
    <w:p w14:paraId="0C6839D8" w14:textId="77777777" w:rsidR="000366B7" w:rsidRPr="00EF22B7" w:rsidRDefault="000366B7" w:rsidP="000366B7">
      <w:pPr>
        <w:pStyle w:val="Default"/>
        <w:ind w:left="2880"/>
        <w:jc w:val="both"/>
        <w:rPr>
          <w:rFonts w:asciiTheme="minorHAnsi" w:hAnsiTheme="minorHAnsi" w:cstheme="minorHAnsi"/>
          <w:sz w:val="22"/>
          <w:szCs w:val="22"/>
        </w:rPr>
      </w:pPr>
    </w:p>
    <w:p w14:paraId="157FCDD7" w14:textId="77777777" w:rsidR="000366B7" w:rsidRDefault="000366B7" w:rsidP="000366B7">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sz w:val="22"/>
        </w:rPr>
        <w:t>ContratoTrabajo</w:t>
      </w:r>
      <w:proofErr w:type="spellEnd"/>
      <w:r>
        <w:rPr>
          <w:rFonts w:asciiTheme="minorHAnsi" w:hAnsiTheme="minorHAnsi"/>
          <w:sz w:val="22"/>
        </w:rPr>
        <w:t xml:space="preserve">: </w:t>
      </w:r>
      <w:r>
        <w:rPr>
          <w:rFonts w:asciiTheme="minorHAnsi" w:hAnsiTheme="minorHAnsi"/>
          <w:i/>
          <w:sz w:val="22"/>
        </w:rPr>
        <w:t xml:space="preserve">lan-kontratuaren identifikatzailea. </w:t>
      </w:r>
      <w:r>
        <w:rPr>
          <w:rFonts w:asciiTheme="minorHAnsi" w:hAnsiTheme="minorHAnsi"/>
          <w:i/>
          <w:iCs/>
          <w:sz w:val="22"/>
        </w:rPr>
        <w:t xml:space="preserve">Ikus </w:t>
      </w:r>
      <w:r>
        <w:rPr>
          <w:rFonts w:asciiTheme="minorHAnsi" w:hAnsiTheme="minorHAnsi"/>
          <w:b/>
          <w:i/>
          <w:iCs/>
          <w:color w:val="0000FF"/>
          <w:sz w:val="22"/>
          <w:u w:val="single"/>
        </w:rPr>
        <w:t>2. taula.</w:t>
      </w:r>
    </w:p>
    <w:p w14:paraId="630877B0" w14:textId="77777777" w:rsidR="00D03CAA" w:rsidRPr="00D03CAA" w:rsidRDefault="00D03CAA" w:rsidP="00D03CAA">
      <w:pPr>
        <w:pStyle w:val="Default"/>
        <w:ind w:left="2880"/>
        <w:jc w:val="both"/>
        <w:rPr>
          <w:rFonts w:asciiTheme="minorHAnsi" w:hAnsiTheme="minorHAnsi" w:cstheme="minorHAnsi"/>
          <w:sz w:val="22"/>
          <w:szCs w:val="22"/>
        </w:rPr>
      </w:pPr>
    </w:p>
    <w:p w14:paraId="56E478D2" w14:textId="77777777" w:rsidR="000366B7" w:rsidRDefault="000366B7" w:rsidP="000366B7">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sz w:val="22"/>
        </w:rPr>
        <w:t>ContratoTiempoParcial</w:t>
      </w:r>
      <w:proofErr w:type="spellEnd"/>
      <w:r>
        <w:rPr>
          <w:rFonts w:asciiTheme="minorHAnsi" w:hAnsiTheme="minorHAnsi"/>
          <w:sz w:val="22"/>
        </w:rPr>
        <w:t xml:space="preserve">: </w:t>
      </w:r>
      <w:r>
        <w:rPr>
          <w:rFonts w:asciiTheme="minorHAnsi" w:hAnsiTheme="minorHAnsi"/>
          <w:i/>
          <w:sz w:val="22"/>
        </w:rPr>
        <w:t>Lanaldiaren ehunekoaren identifikatzailea, lanaldi partzialeko kontratuetarako.</w:t>
      </w:r>
      <w:r>
        <w:rPr>
          <w:rFonts w:asciiTheme="minorHAnsi" w:hAnsiTheme="minorHAnsi"/>
          <w:sz w:val="22"/>
        </w:rPr>
        <w:t xml:space="preserve"> </w:t>
      </w:r>
    </w:p>
    <w:p w14:paraId="15FC00FC" w14:textId="77777777" w:rsidR="000366B7" w:rsidRDefault="000366B7" w:rsidP="000366B7">
      <w:pPr>
        <w:pStyle w:val="Default"/>
        <w:ind w:left="2880"/>
        <w:jc w:val="both"/>
        <w:rPr>
          <w:rFonts w:asciiTheme="minorHAnsi" w:hAnsiTheme="minorHAnsi" w:cstheme="minorHAnsi"/>
          <w:sz w:val="22"/>
          <w:szCs w:val="22"/>
        </w:rPr>
      </w:pPr>
      <w:r>
        <w:rPr>
          <w:rFonts w:asciiTheme="minorHAnsi" w:hAnsiTheme="minorHAnsi"/>
          <w:i/>
          <w:iCs/>
          <w:sz w:val="22"/>
        </w:rPr>
        <w:t>Aplikagarria den hitzarmen kolektiboan ezarritako lanaldi osoarekin alderatuta, edo, halakorik ez balitz, legezko gehieneko lanaldi arruntarekin alderatuta, langileak betetzen duen edo bete izan duen ehunekoa adierazten du.</w:t>
      </w:r>
      <w:r>
        <w:rPr>
          <w:rFonts w:asciiTheme="minorHAnsi" w:hAnsiTheme="minorHAnsi"/>
          <w:sz w:val="22"/>
        </w:rPr>
        <w:t xml:space="preserve"> Formatua </w:t>
      </w:r>
      <w:proofErr w:type="spellStart"/>
      <w:r>
        <w:rPr>
          <w:rFonts w:asciiTheme="minorHAnsi" w:hAnsiTheme="minorHAnsi"/>
          <w:b/>
          <w:i/>
          <w:color w:val="0000FF"/>
          <w:sz w:val="22"/>
        </w:rPr>
        <w:t>zz,z</w:t>
      </w:r>
      <w:proofErr w:type="spellEnd"/>
      <w:r>
        <w:rPr>
          <w:rFonts w:asciiTheme="minorHAnsi" w:hAnsiTheme="minorHAnsi"/>
          <w:b/>
          <w:i/>
          <w:color w:val="0000FF"/>
          <w:sz w:val="22"/>
        </w:rPr>
        <w:t>.</w:t>
      </w:r>
    </w:p>
    <w:p w14:paraId="7FBE7E36" w14:textId="77777777" w:rsidR="00D03CAA" w:rsidRPr="00D03CAA" w:rsidRDefault="00D03CAA" w:rsidP="00D03CAA">
      <w:pPr>
        <w:pStyle w:val="Default"/>
        <w:ind w:left="2880"/>
        <w:jc w:val="both"/>
        <w:rPr>
          <w:rFonts w:asciiTheme="minorHAnsi" w:hAnsiTheme="minorHAnsi" w:cstheme="minorHAnsi"/>
          <w:sz w:val="22"/>
          <w:szCs w:val="22"/>
        </w:rPr>
      </w:pPr>
    </w:p>
    <w:p w14:paraId="49FCE670" w14:textId="77777777" w:rsidR="000366B7" w:rsidRDefault="000366B7" w:rsidP="000366B7">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sz w:val="22"/>
        </w:rPr>
        <w:t>GrupoCotizacion</w:t>
      </w:r>
      <w:proofErr w:type="spellEnd"/>
      <w:r>
        <w:rPr>
          <w:rFonts w:asciiTheme="minorHAnsi" w:hAnsiTheme="minorHAnsi"/>
          <w:sz w:val="22"/>
        </w:rPr>
        <w:t xml:space="preserve">: </w:t>
      </w:r>
      <w:r>
        <w:rPr>
          <w:rFonts w:asciiTheme="minorHAnsi" w:hAnsiTheme="minorHAnsi"/>
          <w:i/>
          <w:sz w:val="22"/>
        </w:rPr>
        <w:t xml:space="preserve">kotizazio-taldea. </w:t>
      </w:r>
      <w:r>
        <w:rPr>
          <w:rFonts w:asciiTheme="minorHAnsi" w:hAnsiTheme="minorHAnsi"/>
          <w:i/>
          <w:iCs/>
          <w:sz w:val="22"/>
        </w:rPr>
        <w:t xml:space="preserve">Ikus </w:t>
      </w:r>
      <w:r>
        <w:rPr>
          <w:rFonts w:asciiTheme="minorHAnsi" w:hAnsiTheme="minorHAnsi"/>
          <w:b/>
          <w:i/>
          <w:iCs/>
          <w:color w:val="0000FF"/>
          <w:sz w:val="22"/>
          <w:u w:val="single"/>
        </w:rPr>
        <w:t>3. taula.</w:t>
      </w:r>
    </w:p>
    <w:p w14:paraId="0621243E" w14:textId="77777777" w:rsidR="00D03CAA" w:rsidRPr="00D03CAA" w:rsidRDefault="00D03CAA" w:rsidP="00D03CAA">
      <w:pPr>
        <w:pStyle w:val="Default"/>
        <w:ind w:left="2880"/>
        <w:jc w:val="both"/>
        <w:rPr>
          <w:rFonts w:asciiTheme="minorHAnsi" w:hAnsiTheme="minorHAnsi" w:cstheme="minorHAnsi"/>
          <w:sz w:val="22"/>
          <w:szCs w:val="22"/>
        </w:rPr>
      </w:pPr>
    </w:p>
    <w:p w14:paraId="407811ED" w14:textId="77777777" w:rsidR="000366B7" w:rsidRPr="000F1E5C" w:rsidRDefault="000366B7" w:rsidP="000366B7">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sz w:val="22"/>
        </w:rPr>
        <w:t>DiasAlta</w:t>
      </w:r>
      <w:proofErr w:type="spellEnd"/>
      <w:r>
        <w:rPr>
          <w:rFonts w:asciiTheme="minorHAnsi" w:hAnsiTheme="minorHAnsi"/>
          <w:sz w:val="22"/>
        </w:rPr>
        <w:t xml:space="preserve">: </w:t>
      </w:r>
      <w:r>
        <w:rPr>
          <w:rFonts w:asciiTheme="minorHAnsi" w:hAnsiTheme="minorHAnsi"/>
          <w:i/>
          <w:sz w:val="22"/>
        </w:rPr>
        <w:t>itzulitako egoerarako altan egondako egunak. Ikus:</w:t>
      </w:r>
      <w:r>
        <w:rPr>
          <w:rFonts w:asciiTheme="minorHAnsi" w:hAnsiTheme="minorHAnsi"/>
          <w:sz w:val="22"/>
        </w:rPr>
        <w:t xml:space="preserve"> </w:t>
      </w:r>
      <w:r>
        <w:rPr>
          <w:rFonts w:asciiTheme="minorHAnsi" w:hAnsiTheme="minorHAnsi"/>
          <w:i/>
          <w:color w:val="0000FF"/>
          <w:sz w:val="22"/>
        </w:rPr>
        <w:t>‘II. eranskina: Egoera batean altan egondako egunen argibidea’.</w:t>
      </w:r>
    </w:p>
    <w:p w14:paraId="59547BCD" w14:textId="77777777" w:rsidR="000366B7" w:rsidRPr="00701580" w:rsidRDefault="000366B7" w:rsidP="000366B7">
      <w:pPr>
        <w:pStyle w:val="Default"/>
        <w:jc w:val="both"/>
        <w:rPr>
          <w:rFonts w:asciiTheme="minorHAnsi" w:hAnsiTheme="minorHAnsi" w:cstheme="minorHAnsi"/>
          <w:sz w:val="22"/>
          <w:szCs w:val="22"/>
        </w:rPr>
      </w:pPr>
    </w:p>
    <w:p w14:paraId="79F9CD7E" w14:textId="77777777" w:rsidR="005B66E7" w:rsidRDefault="005B66E7" w:rsidP="00D00305">
      <w:pPr>
        <w:autoSpaceDE w:val="0"/>
        <w:autoSpaceDN w:val="0"/>
        <w:adjustRightInd w:val="0"/>
        <w:spacing w:before="240" w:after="0" w:line="240" w:lineRule="auto"/>
        <w:jc w:val="both"/>
      </w:pPr>
    </w:p>
    <w:p w14:paraId="54A54635" w14:textId="77777777" w:rsidR="005B66E7" w:rsidRDefault="005B66E7" w:rsidP="00D00305">
      <w:pPr>
        <w:autoSpaceDE w:val="0"/>
        <w:autoSpaceDN w:val="0"/>
        <w:adjustRightInd w:val="0"/>
        <w:spacing w:before="240" w:after="0" w:line="240" w:lineRule="auto"/>
        <w:jc w:val="both"/>
      </w:pPr>
    </w:p>
    <w:p w14:paraId="191E44FC" w14:textId="7F4D543B" w:rsidR="00D00305" w:rsidRPr="000F5D0D" w:rsidRDefault="000366B7" w:rsidP="00D00305">
      <w:pPr>
        <w:autoSpaceDE w:val="0"/>
        <w:autoSpaceDN w:val="0"/>
        <w:adjustRightInd w:val="0"/>
        <w:spacing w:before="240" w:after="0" w:line="240" w:lineRule="auto"/>
        <w:jc w:val="both"/>
        <w:rPr>
          <w:rFonts w:eastAsia="Times New Roman" w:cstheme="minorHAnsi"/>
          <w:szCs w:val="20"/>
        </w:rPr>
      </w:pPr>
      <w:r>
        <w:t xml:space="preserve">Azken bost urteetako lan-bizitza kontsultatzeko zerbitzuak </w:t>
      </w:r>
      <w:proofErr w:type="spellStart"/>
      <w:r>
        <w:rPr>
          <w:i/>
        </w:rPr>
        <w:t>DatosEspecificos</w:t>
      </w:r>
      <w:proofErr w:type="spellEnd"/>
      <w:r>
        <w:rPr>
          <w:i/>
        </w:rPr>
        <w:t>/</w:t>
      </w:r>
      <w:proofErr w:type="spellStart"/>
      <w:r>
        <w:rPr>
          <w:i/>
        </w:rPr>
        <w:t>Retorno</w:t>
      </w:r>
      <w:proofErr w:type="spellEnd"/>
      <w:r>
        <w:rPr>
          <w:i/>
        </w:rPr>
        <w:t>/</w:t>
      </w:r>
      <w:proofErr w:type="spellStart"/>
      <w:r>
        <w:rPr>
          <w:i/>
        </w:rPr>
        <w:t>EstadoResultado</w:t>
      </w:r>
      <w:proofErr w:type="spellEnd"/>
      <w:r>
        <w:t xml:space="preserve"> nodoan itzulitako egoerak deskribatzen dira taulan (</w:t>
      </w:r>
      <w:r>
        <w:rPr>
          <w:i/>
          <w:color w:val="0000FF"/>
        </w:rPr>
        <w:t>1.taula</w:t>
      </w:r>
      <w:r>
        <w:t>).</w:t>
      </w:r>
    </w:p>
    <w:p w14:paraId="39494566" w14:textId="77777777" w:rsidR="00D00305" w:rsidRPr="00470D6B" w:rsidRDefault="00D00305" w:rsidP="00D00305">
      <w:pPr>
        <w:autoSpaceDE w:val="0"/>
        <w:autoSpaceDN w:val="0"/>
        <w:adjustRightInd w:val="0"/>
        <w:spacing w:after="0" w:line="240" w:lineRule="auto"/>
        <w:rPr>
          <w:rFonts w:eastAsia="Times New Roman" w:cstheme="minorHAnsi"/>
          <w:szCs w:val="20"/>
        </w:rPr>
      </w:pPr>
    </w:p>
    <w:tbl>
      <w:tblPr>
        <w:tblW w:w="6204" w:type="dxa"/>
        <w:tblInd w:w="708"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000" w:firstRow="0" w:lastRow="0" w:firstColumn="0" w:lastColumn="0" w:noHBand="0" w:noVBand="0"/>
      </w:tblPr>
      <w:tblGrid>
        <w:gridCol w:w="2235"/>
        <w:gridCol w:w="3969"/>
      </w:tblGrid>
      <w:tr w:rsidR="00D00305" w:rsidRPr="000F5D0D" w14:paraId="65180A17" w14:textId="77777777" w:rsidTr="7F164CF4">
        <w:trPr>
          <w:trHeight w:val="221"/>
        </w:trPr>
        <w:tc>
          <w:tcPr>
            <w:tcW w:w="2235" w:type="dxa"/>
            <w:shd w:val="clear" w:color="auto" w:fill="auto"/>
          </w:tcPr>
          <w:p w14:paraId="4AF82954" w14:textId="77777777" w:rsidR="00D00305" w:rsidRPr="000F5D0D" w:rsidRDefault="00D00305" w:rsidP="00CD7231">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969" w:type="dxa"/>
            <w:shd w:val="clear" w:color="auto" w:fill="auto"/>
          </w:tcPr>
          <w:p w14:paraId="2D565C1A" w14:textId="77777777" w:rsidR="00D00305" w:rsidRPr="000F5D0D" w:rsidRDefault="00D00305" w:rsidP="00CD7231">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r>
      <w:tr w:rsidR="00D00305" w:rsidRPr="000F5D0D" w14:paraId="15935234" w14:textId="77777777" w:rsidTr="7F164CF4">
        <w:trPr>
          <w:trHeight w:val="754"/>
        </w:trPr>
        <w:tc>
          <w:tcPr>
            <w:tcW w:w="2235" w:type="dxa"/>
            <w:shd w:val="clear" w:color="auto" w:fill="auto"/>
          </w:tcPr>
          <w:p w14:paraId="6647FA7B" w14:textId="77777777" w:rsidR="00D00305" w:rsidRPr="002308D3" w:rsidRDefault="00D00305" w:rsidP="00CD7231">
            <w:pPr>
              <w:autoSpaceDE w:val="0"/>
              <w:autoSpaceDN w:val="0"/>
              <w:adjustRightInd w:val="0"/>
              <w:jc w:val="center"/>
              <w:rPr>
                <w:rFonts w:cs="Arial"/>
                <w:b/>
                <w:color w:val="0000FF"/>
                <w:sz w:val="20"/>
              </w:rPr>
            </w:pPr>
            <w:r>
              <w:rPr>
                <w:b/>
                <w:color w:val="0000FF"/>
                <w:sz w:val="20"/>
              </w:rPr>
              <w:t>0000</w:t>
            </w:r>
          </w:p>
        </w:tc>
        <w:tc>
          <w:tcPr>
            <w:tcW w:w="3969" w:type="dxa"/>
            <w:shd w:val="clear" w:color="auto" w:fill="auto"/>
          </w:tcPr>
          <w:p w14:paraId="726130A0" w14:textId="77777777" w:rsidR="00D00305" w:rsidRPr="002308D3" w:rsidRDefault="00D00305" w:rsidP="00CD7231">
            <w:pPr>
              <w:autoSpaceDE w:val="0"/>
              <w:autoSpaceDN w:val="0"/>
              <w:adjustRightInd w:val="0"/>
              <w:rPr>
                <w:rFonts w:cs="Arial"/>
                <w:color w:val="000000"/>
                <w:sz w:val="20"/>
              </w:rPr>
            </w:pPr>
            <w:r>
              <w:rPr>
                <w:color w:val="000000"/>
                <w:sz w:val="20"/>
              </w:rPr>
              <w:t>Funtzionamendu egokia</w:t>
            </w:r>
          </w:p>
        </w:tc>
      </w:tr>
      <w:tr w:rsidR="00D00305" w:rsidRPr="000F5D0D" w14:paraId="48A577D7" w14:textId="77777777" w:rsidTr="7F164CF4">
        <w:trPr>
          <w:trHeight w:val="754"/>
        </w:trPr>
        <w:tc>
          <w:tcPr>
            <w:tcW w:w="2235" w:type="dxa"/>
            <w:shd w:val="clear" w:color="auto" w:fill="auto"/>
          </w:tcPr>
          <w:p w14:paraId="4FC553E8" w14:textId="77777777" w:rsidR="00D00305" w:rsidRPr="002308D3" w:rsidRDefault="00D00305" w:rsidP="00CD7231">
            <w:pPr>
              <w:autoSpaceDE w:val="0"/>
              <w:autoSpaceDN w:val="0"/>
              <w:adjustRightInd w:val="0"/>
              <w:jc w:val="center"/>
              <w:rPr>
                <w:rFonts w:cs="Arial"/>
                <w:b/>
                <w:color w:val="0000FF"/>
                <w:sz w:val="20"/>
              </w:rPr>
            </w:pPr>
            <w:r>
              <w:rPr>
                <w:b/>
                <w:color w:val="0000FF"/>
                <w:sz w:val="20"/>
              </w:rPr>
              <w:t>0001</w:t>
            </w:r>
          </w:p>
        </w:tc>
        <w:tc>
          <w:tcPr>
            <w:tcW w:w="3969" w:type="dxa"/>
            <w:shd w:val="clear" w:color="auto" w:fill="auto"/>
          </w:tcPr>
          <w:p w14:paraId="6030BBE7" w14:textId="77777777" w:rsidR="00D00305" w:rsidRPr="00992313" w:rsidRDefault="00D00305" w:rsidP="00CD7231">
            <w:pPr>
              <w:autoSpaceDE w:val="0"/>
              <w:autoSpaceDN w:val="0"/>
              <w:adjustRightInd w:val="0"/>
              <w:rPr>
                <w:rFonts w:cs="Arial"/>
                <w:color w:val="000000"/>
                <w:sz w:val="20"/>
              </w:rPr>
            </w:pPr>
            <w:r>
              <w:rPr>
                <w:color w:val="000000"/>
                <w:sz w:val="20"/>
              </w:rPr>
              <w:t>Identitate-dokumentua ez da existitzen</w:t>
            </w:r>
          </w:p>
        </w:tc>
      </w:tr>
      <w:tr w:rsidR="00D00305" w:rsidRPr="000F5D0D" w14:paraId="338D3B9F" w14:textId="77777777" w:rsidTr="7F164CF4">
        <w:trPr>
          <w:trHeight w:val="194"/>
        </w:trPr>
        <w:tc>
          <w:tcPr>
            <w:tcW w:w="2235" w:type="dxa"/>
            <w:shd w:val="clear" w:color="auto" w:fill="auto"/>
          </w:tcPr>
          <w:p w14:paraId="0EF354AA" w14:textId="77777777" w:rsidR="00D00305" w:rsidRPr="0074202D" w:rsidRDefault="00D00305" w:rsidP="00CD7231">
            <w:pPr>
              <w:tabs>
                <w:tab w:val="left" w:pos="411"/>
                <w:tab w:val="center" w:pos="1009"/>
              </w:tabs>
              <w:autoSpaceDE w:val="0"/>
              <w:autoSpaceDN w:val="0"/>
              <w:adjustRightInd w:val="0"/>
              <w:spacing w:after="0" w:line="240" w:lineRule="auto"/>
              <w:jc w:val="center"/>
              <w:rPr>
                <w:rFonts w:cs="Arial"/>
                <w:b/>
                <w:color w:val="0000FF"/>
                <w:sz w:val="20"/>
              </w:rPr>
            </w:pPr>
            <w:r>
              <w:rPr>
                <w:b/>
                <w:color w:val="0000FF"/>
                <w:sz w:val="20"/>
              </w:rPr>
              <w:t>0002</w:t>
            </w:r>
          </w:p>
        </w:tc>
        <w:tc>
          <w:tcPr>
            <w:tcW w:w="3969" w:type="dxa"/>
            <w:shd w:val="clear" w:color="auto" w:fill="auto"/>
          </w:tcPr>
          <w:p w14:paraId="2803C444" w14:textId="77777777" w:rsidR="00D00305" w:rsidRDefault="00D00305" w:rsidP="00CD7231">
            <w:pPr>
              <w:autoSpaceDE w:val="0"/>
              <w:autoSpaceDN w:val="0"/>
              <w:adjustRightInd w:val="0"/>
              <w:rPr>
                <w:rFonts w:cs="Arial"/>
                <w:color w:val="000000"/>
                <w:sz w:val="20"/>
              </w:rPr>
            </w:pPr>
            <w:r>
              <w:rPr>
                <w:color w:val="000000"/>
                <w:sz w:val="20"/>
              </w:rPr>
              <w:t>Identitate-dokumentua bikoiztuta dago Gizarte Segurantzako datu-basean</w:t>
            </w:r>
          </w:p>
        </w:tc>
      </w:tr>
      <w:tr w:rsidR="00D00305" w:rsidRPr="000F5D0D" w14:paraId="16F2BE57" w14:textId="77777777" w:rsidTr="7F164CF4">
        <w:trPr>
          <w:trHeight w:val="194"/>
        </w:trPr>
        <w:tc>
          <w:tcPr>
            <w:tcW w:w="2235" w:type="dxa"/>
            <w:shd w:val="clear" w:color="auto" w:fill="auto"/>
          </w:tcPr>
          <w:p w14:paraId="4C351136" w14:textId="77777777" w:rsidR="00D00305" w:rsidRDefault="00D00305" w:rsidP="00CD7231">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0005</w:t>
            </w:r>
          </w:p>
        </w:tc>
        <w:tc>
          <w:tcPr>
            <w:tcW w:w="3969" w:type="dxa"/>
            <w:shd w:val="clear" w:color="auto" w:fill="auto"/>
          </w:tcPr>
          <w:p w14:paraId="2AE22547" w14:textId="77777777" w:rsidR="009714F2" w:rsidRDefault="009714F2" w:rsidP="009714F2">
            <w:pPr>
              <w:autoSpaceDE w:val="0"/>
              <w:autoSpaceDN w:val="0"/>
              <w:adjustRightInd w:val="0"/>
              <w:rPr>
                <w:rFonts w:cs="Arial"/>
                <w:color w:val="000000"/>
                <w:sz w:val="20"/>
              </w:rPr>
            </w:pPr>
            <w:r>
              <w:rPr>
                <w:color w:val="000000"/>
                <w:sz w:val="20"/>
              </w:rPr>
              <w:t>Deskribapen desberdinak:</w:t>
            </w:r>
          </w:p>
          <w:p w14:paraId="40BCD468" w14:textId="77777777" w:rsidR="009714F2" w:rsidRDefault="009714F2" w:rsidP="009714F2">
            <w:pPr>
              <w:autoSpaceDE w:val="0"/>
              <w:autoSpaceDN w:val="0"/>
              <w:adjustRightInd w:val="0"/>
              <w:rPr>
                <w:rFonts w:cs="Arial"/>
                <w:color w:val="000000"/>
                <w:sz w:val="20"/>
              </w:rPr>
            </w:pPr>
            <w:r>
              <w:rPr>
                <w:color w:val="000000"/>
                <w:sz w:val="20"/>
              </w:rPr>
              <w:t>- Lan-bizitzak egoera gehiegi ditu, mugatu bilaketaren parametroak.</w:t>
            </w:r>
          </w:p>
          <w:p w14:paraId="272D7BCA" w14:textId="77777777" w:rsidR="00D00305" w:rsidRPr="00992313" w:rsidRDefault="009714F2" w:rsidP="009714F2">
            <w:pPr>
              <w:autoSpaceDE w:val="0"/>
              <w:autoSpaceDN w:val="0"/>
              <w:adjustRightInd w:val="0"/>
              <w:rPr>
                <w:rFonts w:cs="Arial"/>
                <w:color w:val="000000"/>
                <w:sz w:val="20"/>
              </w:rPr>
            </w:pPr>
            <w:r>
              <w:rPr>
                <w:sz w:val="20"/>
              </w:rPr>
              <w:t>- Uneotan ezin da erantzunik eman, saiatu minutu batzuen buruan.</w:t>
            </w:r>
          </w:p>
        </w:tc>
      </w:tr>
      <w:tr w:rsidR="7F164CF4" w14:paraId="109706CB" w14:textId="77777777" w:rsidTr="7F164CF4">
        <w:trPr>
          <w:trHeight w:val="300"/>
        </w:trPr>
        <w:tc>
          <w:tcPr>
            <w:tcW w:w="2235" w:type="dxa"/>
            <w:shd w:val="clear" w:color="auto" w:fill="auto"/>
          </w:tcPr>
          <w:p w14:paraId="49D835FD" w14:textId="3886D008" w:rsidR="01A2C0A3" w:rsidRDefault="01A2C0A3" w:rsidP="7F164CF4">
            <w:pPr>
              <w:spacing w:line="240" w:lineRule="auto"/>
              <w:jc w:val="center"/>
              <w:rPr>
                <w:b/>
                <w:bCs/>
                <w:color w:val="0000FF"/>
                <w:sz w:val="20"/>
                <w:szCs w:val="20"/>
                <w:highlight w:val="yellow"/>
              </w:rPr>
            </w:pPr>
            <w:r w:rsidRPr="7F164CF4">
              <w:rPr>
                <w:b/>
                <w:bCs/>
                <w:color w:val="0000FF"/>
                <w:sz w:val="20"/>
                <w:szCs w:val="20"/>
                <w:highlight w:val="yellow"/>
              </w:rPr>
              <w:t>0007</w:t>
            </w:r>
          </w:p>
        </w:tc>
        <w:tc>
          <w:tcPr>
            <w:tcW w:w="3969" w:type="dxa"/>
            <w:shd w:val="clear" w:color="auto" w:fill="auto"/>
          </w:tcPr>
          <w:p w14:paraId="17955326" w14:textId="76729123" w:rsidR="01A2C0A3" w:rsidRDefault="01A2C0A3" w:rsidP="00515DEE">
            <w:pPr>
              <w:autoSpaceDE w:val="0"/>
              <w:autoSpaceDN w:val="0"/>
              <w:adjustRightInd w:val="0"/>
              <w:rPr>
                <w:color w:val="000000" w:themeColor="text1"/>
                <w:sz w:val="20"/>
                <w:szCs w:val="20"/>
                <w:highlight w:val="yellow"/>
              </w:rPr>
            </w:pPr>
            <w:r w:rsidRPr="00515DEE">
              <w:rPr>
                <w:color w:val="000000"/>
                <w:sz w:val="20"/>
                <w:highlight w:val="yellow"/>
              </w:rPr>
              <w:t>Kontsultatutako identifikatzaileak ez du bere lan-bizitza behar bezala itzultzeko adinako informaziorik</w:t>
            </w:r>
          </w:p>
        </w:tc>
      </w:tr>
    </w:tbl>
    <w:p w14:paraId="797CCDCB" w14:textId="77777777" w:rsidR="00D00305" w:rsidRDefault="00D00305" w:rsidP="00D00305">
      <w:pPr>
        <w:spacing w:before="240" w:after="0" w:line="240" w:lineRule="auto"/>
        <w:ind w:left="708"/>
        <w:jc w:val="both"/>
        <w:rPr>
          <w:rFonts w:eastAsia="Times New Roman" w:cstheme="minorHAnsi"/>
          <w:szCs w:val="20"/>
        </w:rPr>
      </w:pPr>
      <w:r>
        <w:rPr>
          <w:b/>
          <w:i/>
          <w:sz w:val="16"/>
          <w:u w:val="single"/>
        </w:rPr>
        <w:t>1. taula</w:t>
      </w:r>
      <w:r>
        <w:rPr>
          <w:sz w:val="16"/>
        </w:rPr>
        <w:t xml:space="preserve"> Azken bost urteetako lan-bizitza kontsultatzeko zerbitzuak itzulitako egoeren kodeak.</w:t>
      </w:r>
    </w:p>
    <w:p w14:paraId="43EFDBCF" w14:textId="77777777" w:rsidR="009714F2" w:rsidRPr="00470D6B" w:rsidRDefault="009714F2" w:rsidP="00D00305">
      <w:pPr>
        <w:autoSpaceDE w:val="0"/>
        <w:autoSpaceDN w:val="0"/>
        <w:adjustRightInd w:val="0"/>
        <w:spacing w:before="240" w:line="240" w:lineRule="auto"/>
        <w:jc w:val="both"/>
        <w:rPr>
          <w:rFonts w:eastAsia="Times New Roman" w:cstheme="minorHAnsi"/>
          <w:szCs w:val="20"/>
        </w:rPr>
      </w:pPr>
    </w:p>
    <w:p w14:paraId="63D05FCD" w14:textId="77777777" w:rsidR="009714F2" w:rsidRPr="00470D6B" w:rsidRDefault="009714F2" w:rsidP="00D00305">
      <w:pPr>
        <w:autoSpaceDE w:val="0"/>
        <w:autoSpaceDN w:val="0"/>
        <w:adjustRightInd w:val="0"/>
        <w:spacing w:before="240" w:line="240" w:lineRule="auto"/>
        <w:jc w:val="both"/>
        <w:rPr>
          <w:rFonts w:eastAsia="Times New Roman" w:cstheme="minorHAnsi"/>
          <w:szCs w:val="20"/>
        </w:rPr>
      </w:pPr>
    </w:p>
    <w:p w14:paraId="4BF81FE0" w14:textId="77777777" w:rsidR="00D00305" w:rsidRDefault="00D00305" w:rsidP="00D00305">
      <w:pPr>
        <w:autoSpaceDE w:val="0"/>
        <w:autoSpaceDN w:val="0"/>
        <w:adjustRightInd w:val="0"/>
        <w:spacing w:before="240" w:line="240" w:lineRule="auto"/>
        <w:jc w:val="both"/>
      </w:pPr>
      <w:r>
        <w:t>Lan-kontratuen eta haien esanahiaren arteko erlazioa zehazten da taulan (</w:t>
      </w:r>
      <w:r>
        <w:rPr>
          <w:i/>
          <w:color w:val="0000FF"/>
        </w:rPr>
        <w:t>2. taula</w:t>
      </w:r>
      <w:r>
        <w:t>).</w:t>
      </w:r>
    </w:p>
    <w:tbl>
      <w:tblPr>
        <w:tblStyle w:val="Tablaconcuadrcula"/>
        <w:tblW w:w="8755" w:type="dxa"/>
        <w:tblLayout w:type="fixed"/>
        <w:tblLook w:val="04A0" w:firstRow="1" w:lastRow="0" w:firstColumn="1" w:lastColumn="0" w:noHBand="0" w:noVBand="1"/>
      </w:tblPr>
      <w:tblGrid>
        <w:gridCol w:w="846"/>
        <w:gridCol w:w="1523"/>
        <w:gridCol w:w="2134"/>
        <w:gridCol w:w="2126"/>
        <w:gridCol w:w="2126"/>
      </w:tblGrid>
      <w:tr w:rsidR="00BE1E51" w:rsidRPr="00381815" w14:paraId="6091E388" w14:textId="77777777" w:rsidTr="7F164CF4">
        <w:tc>
          <w:tcPr>
            <w:tcW w:w="846" w:type="dxa"/>
          </w:tcPr>
          <w:p w14:paraId="6A7D5C20" w14:textId="77777777" w:rsidR="00BE1E51" w:rsidRPr="00381815" w:rsidRDefault="00BE1E51" w:rsidP="61C28CA5">
            <w:pPr>
              <w:autoSpaceDE w:val="0"/>
              <w:autoSpaceDN w:val="0"/>
              <w:adjustRightInd w:val="0"/>
              <w:spacing w:before="0"/>
              <w:ind w:left="0"/>
              <w:jc w:val="center"/>
              <w:rPr>
                <w:rFonts w:asciiTheme="minorHAnsi" w:hAnsiTheme="minorHAnsi" w:cstheme="minorBidi"/>
                <w:b/>
                <w:bCs/>
                <w:color w:val="000000"/>
                <w:sz w:val="22"/>
                <w:szCs w:val="22"/>
                <w:lang w:val="es-ES"/>
              </w:rPr>
            </w:pPr>
            <w:bookmarkStart w:id="24" w:name="_Hlk176159694"/>
            <w:proofErr w:type="spellStart"/>
            <w:r w:rsidRPr="61C28CA5">
              <w:rPr>
                <w:rFonts w:asciiTheme="minorHAnsi" w:hAnsiTheme="minorHAnsi" w:cstheme="minorBidi"/>
                <w:b/>
                <w:bCs/>
                <w:color w:val="000000" w:themeColor="text1"/>
                <w:sz w:val="22"/>
                <w:szCs w:val="22"/>
                <w:lang w:val="es-ES"/>
              </w:rPr>
              <w:t>Kodea</w:t>
            </w:r>
            <w:proofErr w:type="spellEnd"/>
          </w:p>
        </w:tc>
        <w:tc>
          <w:tcPr>
            <w:tcW w:w="7909" w:type="dxa"/>
            <w:gridSpan w:val="4"/>
          </w:tcPr>
          <w:p w14:paraId="66442D7C" w14:textId="7573C6C9" w:rsidR="00BE1E51" w:rsidRPr="00381815" w:rsidRDefault="00DA4776" w:rsidP="61C28CA5">
            <w:pPr>
              <w:autoSpaceDE w:val="0"/>
              <w:autoSpaceDN w:val="0"/>
              <w:adjustRightInd w:val="0"/>
              <w:spacing w:before="0"/>
              <w:ind w:left="0"/>
              <w:jc w:val="center"/>
              <w:rPr>
                <w:rFonts w:asciiTheme="minorHAnsi" w:hAnsiTheme="minorHAnsi" w:cstheme="minorBidi"/>
                <w:b/>
                <w:bCs/>
                <w:color w:val="000000"/>
                <w:sz w:val="22"/>
                <w:szCs w:val="22"/>
                <w:lang w:val="es-ES"/>
              </w:rPr>
            </w:pPr>
            <w:proofErr w:type="spellStart"/>
            <w:r w:rsidRPr="61C28CA5">
              <w:rPr>
                <w:rFonts w:asciiTheme="minorHAnsi" w:hAnsiTheme="minorHAnsi" w:cstheme="minorBidi"/>
                <w:b/>
                <w:bCs/>
                <w:color w:val="000000" w:themeColor="text1"/>
                <w:sz w:val="22"/>
                <w:szCs w:val="22"/>
                <w:lang w:val="es-ES"/>
              </w:rPr>
              <w:t>Kontratuen</w:t>
            </w:r>
            <w:proofErr w:type="spellEnd"/>
            <w:r w:rsidRPr="61C28CA5">
              <w:rPr>
                <w:rFonts w:asciiTheme="minorHAnsi" w:hAnsiTheme="minorHAnsi" w:cstheme="minorBidi"/>
                <w:b/>
                <w:bCs/>
                <w:color w:val="000000" w:themeColor="text1"/>
                <w:sz w:val="22"/>
                <w:szCs w:val="22"/>
                <w:lang w:val="es-ES"/>
              </w:rPr>
              <w:t xml:space="preserve"> </w:t>
            </w:r>
            <w:proofErr w:type="spellStart"/>
            <w:r w:rsidR="00BE1E51" w:rsidRPr="61C28CA5">
              <w:rPr>
                <w:rFonts w:asciiTheme="minorHAnsi" w:hAnsiTheme="minorHAnsi" w:cstheme="minorBidi"/>
                <w:b/>
                <w:bCs/>
                <w:color w:val="000000" w:themeColor="text1"/>
                <w:sz w:val="22"/>
                <w:szCs w:val="22"/>
                <w:lang w:val="es-ES"/>
              </w:rPr>
              <w:t>Ezaugarriak</w:t>
            </w:r>
            <w:proofErr w:type="spellEnd"/>
          </w:p>
        </w:tc>
      </w:tr>
      <w:tr w:rsidR="00BE1E51" w:rsidRPr="00AF2DF0" w14:paraId="2DCD26A3" w14:textId="77777777" w:rsidTr="7F164CF4">
        <w:trPr>
          <w:gridAfter w:val="1"/>
          <w:wAfter w:w="2126" w:type="dxa"/>
          <w:trHeight w:val="65"/>
        </w:trPr>
        <w:tc>
          <w:tcPr>
            <w:tcW w:w="846" w:type="dxa"/>
          </w:tcPr>
          <w:p w14:paraId="57D2D16A" w14:textId="77777777" w:rsidR="00BE1E51" w:rsidRPr="00AF2DF0" w:rsidRDefault="00BE1E51"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100</w:t>
            </w:r>
          </w:p>
        </w:tc>
        <w:tc>
          <w:tcPr>
            <w:tcW w:w="1523" w:type="dxa"/>
          </w:tcPr>
          <w:p w14:paraId="4DB8B6C2"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5D2FEC">
              <w:rPr>
                <w:rFonts w:asciiTheme="minorHAnsi" w:hAnsiTheme="minorHAnsi"/>
                <w:color w:val="000000"/>
              </w:rPr>
              <w:t>mugagabea</w:t>
            </w:r>
          </w:p>
        </w:tc>
        <w:tc>
          <w:tcPr>
            <w:tcW w:w="2134" w:type="dxa"/>
          </w:tcPr>
          <w:p w14:paraId="424815DB"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lanaldi osoa</w:t>
            </w:r>
          </w:p>
        </w:tc>
        <w:tc>
          <w:tcPr>
            <w:tcW w:w="2126" w:type="dxa"/>
          </w:tcPr>
          <w:p w14:paraId="627B432E"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ohikoa</w:t>
            </w:r>
          </w:p>
        </w:tc>
      </w:tr>
      <w:tr w:rsidR="00BE1E51" w:rsidRPr="00AF2DF0" w14:paraId="1ADF7771" w14:textId="77777777" w:rsidTr="7F164CF4">
        <w:trPr>
          <w:trHeight w:val="145"/>
        </w:trPr>
        <w:tc>
          <w:tcPr>
            <w:tcW w:w="846" w:type="dxa"/>
          </w:tcPr>
          <w:p w14:paraId="324FF669" w14:textId="77777777" w:rsidR="00BE1E51" w:rsidRPr="00AF2DF0" w:rsidRDefault="00BE1E51"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109</w:t>
            </w:r>
          </w:p>
        </w:tc>
        <w:tc>
          <w:tcPr>
            <w:tcW w:w="1523" w:type="dxa"/>
          </w:tcPr>
          <w:p w14:paraId="40ACE0A7"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5D2FEC">
              <w:rPr>
                <w:rFonts w:asciiTheme="minorHAnsi" w:hAnsiTheme="minorHAnsi"/>
                <w:color w:val="000000"/>
              </w:rPr>
              <w:t>mugagabea</w:t>
            </w:r>
          </w:p>
        </w:tc>
        <w:tc>
          <w:tcPr>
            <w:tcW w:w="2134" w:type="dxa"/>
          </w:tcPr>
          <w:p w14:paraId="43333D96"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lanaldi osoa</w:t>
            </w:r>
          </w:p>
        </w:tc>
        <w:tc>
          <w:tcPr>
            <w:tcW w:w="2126" w:type="dxa"/>
          </w:tcPr>
          <w:p w14:paraId="1FCE71F2"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kontratazio mugagabearen sustapena</w:t>
            </w:r>
          </w:p>
        </w:tc>
        <w:tc>
          <w:tcPr>
            <w:tcW w:w="2126" w:type="dxa"/>
          </w:tcPr>
          <w:p w14:paraId="4DF60B35" w14:textId="77777777" w:rsidR="00BE1E51" w:rsidRDefault="00BE1E51" w:rsidP="004D0451">
            <w:pPr>
              <w:autoSpaceDE w:val="0"/>
              <w:autoSpaceDN w:val="0"/>
              <w:adjustRightInd w:val="0"/>
              <w:spacing w:before="0" w:after="200"/>
              <w:ind w:left="0"/>
              <w:rPr>
                <w:rFonts w:asciiTheme="minorHAnsi" w:eastAsiaTheme="minorHAnsi" w:hAnsiTheme="minorHAnsi" w:cs="Arial"/>
                <w:color w:val="000000"/>
                <w:szCs w:val="22"/>
                <w:lang w:eastAsia="es-ES_tradnl"/>
              </w:rPr>
            </w:pPr>
            <w:r>
              <w:rPr>
                <w:rFonts w:asciiTheme="minorHAnsi" w:eastAsiaTheme="minorHAnsi" w:hAnsiTheme="minorHAnsi" w:cs="Arial"/>
                <w:color w:val="000000"/>
                <w:szCs w:val="22"/>
                <w:lang w:eastAsia="es-ES_tradnl"/>
              </w:rPr>
              <w:t>Aldi baterako</w:t>
            </w:r>
          </w:p>
          <w:p w14:paraId="7318D63B" w14:textId="77777777" w:rsidR="00BE1E51" w:rsidRPr="00AF2DF0" w:rsidRDefault="00BE1E51" w:rsidP="004D0451">
            <w:pPr>
              <w:autoSpaceDE w:val="0"/>
              <w:autoSpaceDN w:val="0"/>
              <w:adjustRightInd w:val="0"/>
              <w:spacing w:before="0" w:after="200"/>
              <w:ind w:left="0"/>
              <w:rPr>
                <w:rFonts w:asciiTheme="minorHAnsi" w:eastAsiaTheme="minorHAnsi" w:hAnsiTheme="minorHAnsi" w:cs="Arial"/>
                <w:color w:val="000000"/>
                <w:szCs w:val="22"/>
                <w:lang w:eastAsia="es-ES_tradnl"/>
              </w:rPr>
            </w:pPr>
            <w:r>
              <w:rPr>
                <w:rFonts w:asciiTheme="minorHAnsi" w:eastAsiaTheme="minorHAnsi" w:hAnsiTheme="minorHAnsi" w:cs="Arial"/>
                <w:color w:val="000000"/>
                <w:szCs w:val="22"/>
                <w:lang w:eastAsia="es-ES_tradnl"/>
              </w:rPr>
              <w:t>Kontratuaren transformazioa</w:t>
            </w:r>
          </w:p>
        </w:tc>
      </w:tr>
      <w:tr w:rsidR="00BE1E51" w:rsidRPr="00AF2DF0" w14:paraId="0F0BDD9D" w14:textId="77777777" w:rsidTr="7F164CF4">
        <w:trPr>
          <w:gridAfter w:val="1"/>
          <w:wAfter w:w="2126" w:type="dxa"/>
          <w:trHeight w:val="65"/>
        </w:trPr>
        <w:tc>
          <w:tcPr>
            <w:tcW w:w="846" w:type="dxa"/>
          </w:tcPr>
          <w:p w14:paraId="09F5F402" w14:textId="77777777" w:rsidR="00BE1E51" w:rsidRPr="00AF2DF0" w:rsidRDefault="00BE1E51"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130</w:t>
            </w:r>
          </w:p>
        </w:tc>
        <w:tc>
          <w:tcPr>
            <w:tcW w:w="1523" w:type="dxa"/>
          </w:tcPr>
          <w:p w14:paraId="3B9EAEEB"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5D2FEC">
              <w:rPr>
                <w:rFonts w:asciiTheme="minorHAnsi" w:hAnsiTheme="minorHAnsi"/>
                <w:color w:val="000000"/>
              </w:rPr>
              <w:t>mugagabea</w:t>
            </w:r>
          </w:p>
        </w:tc>
        <w:tc>
          <w:tcPr>
            <w:tcW w:w="2134" w:type="dxa"/>
          </w:tcPr>
          <w:p w14:paraId="51A93E11"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lanaldi osoa</w:t>
            </w:r>
          </w:p>
        </w:tc>
        <w:tc>
          <w:tcPr>
            <w:tcW w:w="2126" w:type="dxa"/>
          </w:tcPr>
          <w:p w14:paraId="64BF0411"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desgaituak</w:t>
            </w:r>
          </w:p>
        </w:tc>
      </w:tr>
      <w:tr w:rsidR="00BE1E51" w:rsidRPr="00AF2DF0" w14:paraId="7720B80A" w14:textId="77777777" w:rsidTr="7F164CF4">
        <w:trPr>
          <w:trHeight w:val="65"/>
        </w:trPr>
        <w:tc>
          <w:tcPr>
            <w:tcW w:w="846" w:type="dxa"/>
          </w:tcPr>
          <w:p w14:paraId="554196EB" w14:textId="77777777" w:rsidR="00BE1E51" w:rsidRPr="00AF2DF0" w:rsidRDefault="00BE1E51"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139</w:t>
            </w:r>
          </w:p>
        </w:tc>
        <w:tc>
          <w:tcPr>
            <w:tcW w:w="1523" w:type="dxa"/>
          </w:tcPr>
          <w:p w14:paraId="504788C4"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5D2FEC">
              <w:rPr>
                <w:rFonts w:asciiTheme="minorHAnsi" w:hAnsiTheme="minorHAnsi"/>
                <w:color w:val="000000"/>
              </w:rPr>
              <w:t>mugagabea</w:t>
            </w:r>
          </w:p>
        </w:tc>
        <w:tc>
          <w:tcPr>
            <w:tcW w:w="2134" w:type="dxa"/>
          </w:tcPr>
          <w:p w14:paraId="6356A769"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lanaldi osoa</w:t>
            </w:r>
          </w:p>
        </w:tc>
        <w:tc>
          <w:tcPr>
            <w:tcW w:w="2126" w:type="dxa"/>
          </w:tcPr>
          <w:p w14:paraId="0E6149AE"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desgaituak</w:t>
            </w:r>
          </w:p>
        </w:tc>
        <w:tc>
          <w:tcPr>
            <w:tcW w:w="2126" w:type="dxa"/>
          </w:tcPr>
          <w:p w14:paraId="45544638" w14:textId="77777777" w:rsidR="00BE1E51" w:rsidRDefault="00BE1E51" w:rsidP="004D0451">
            <w:pPr>
              <w:autoSpaceDE w:val="0"/>
              <w:autoSpaceDN w:val="0"/>
              <w:adjustRightInd w:val="0"/>
              <w:spacing w:before="0" w:after="200"/>
              <w:ind w:left="0"/>
              <w:rPr>
                <w:rFonts w:asciiTheme="minorHAnsi" w:eastAsiaTheme="minorHAnsi" w:hAnsiTheme="minorHAnsi" w:cs="Arial"/>
                <w:color w:val="000000"/>
                <w:szCs w:val="22"/>
                <w:lang w:eastAsia="es-ES_tradnl"/>
              </w:rPr>
            </w:pPr>
            <w:r>
              <w:rPr>
                <w:rFonts w:asciiTheme="minorHAnsi" w:eastAsiaTheme="minorHAnsi" w:hAnsiTheme="minorHAnsi" w:cs="Arial"/>
                <w:color w:val="000000"/>
                <w:szCs w:val="22"/>
                <w:lang w:eastAsia="es-ES_tradnl"/>
              </w:rPr>
              <w:t>Aldi baterako</w:t>
            </w:r>
          </w:p>
          <w:p w14:paraId="4D169A0D" w14:textId="77777777" w:rsidR="00BE1E51" w:rsidRPr="00AF2DF0" w:rsidRDefault="00BE1E51" w:rsidP="004D0451">
            <w:pPr>
              <w:autoSpaceDE w:val="0"/>
              <w:autoSpaceDN w:val="0"/>
              <w:adjustRightInd w:val="0"/>
              <w:spacing w:before="0" w:after="200"/>
              <w:ind w:left="0"/>
              <w:rPr>
                <w:rFonts w:asciiTheme="minorHAnsi" w:eastAsiaTheme="minorHAnsi" w:hAnsiTheme="minorHAnsi" w:cs="Arial"/>
                <w:color w:val="000000"/>
                <w:szCs w:val="22"/>
                <w:lang w:eastAsia="es-ES_tradnl"/>
              </w:rPr>
            </w:pPr>
            <w:r>
              <w:rPr>
                <w:rFonts w:asciiTheme="minorHAnsi" w:eastAsiaTheme="minorHAnsi" w:hAnsiTheme="minorHAnsi" w:cs="Arial"/>
                <w:color w:val="000000"/>
                <w:szCs w:val="22"/>
                <w:lang w:eastAsia="es-ES_tradnl"/>
              </w:rPr>
              <w:t>Kontratuaren transformazioa</w:t>
            </w:r>
          </w:p>
        </w:tc>
      </w:tr>
      <w:tr w:rsidR="00BE1E51" w:rsidRPr="00AF2DF0" w14:paraId="5C410E1C" w14:textId="77777777" w:rsidTr="7F164CF4">
        <w:trPr>
          <w:trHeight w:val="180"/>
        </w:trPr>
        <w:tc>
          <w:tcPr>
            <w:tcW w:w="846" w:type="dxa"/>
          </w:tcPr>
          <w:p w14:paraId="3D41573C" w14:textId="77777777" w:rsidR="00BE1E51" w:rsidRPr="00AF2DF0" w:rsidRDefault="00BE1E51"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150</w:t>
            </w:r>
          </w:p>
        </w:tc>
        <w:tc>
          <w:tcPr>
            <w:tcW w:w="1523" w:type="dxa"/>
          </w:tcPr>
          <w:p w14:paraId="0EBC7F87"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5D2FEC">
              <w:rPr>
                <w:rFonts w:asciiTheme="minorHAnsi" w:hAnsiTheme="minorHAnsi"/>
                <w:color w:val="000000"/>
              </w:rPr>
              <w:t>mugagabea</w:t>
            </w:r>
          </w:p>
        </w:tc>
        <w:tc>
          <w:tcPr>
            <w:tcW w:w="2134" w:type="dxa"/>
          </w:tcPr>
          <w:p w14:paraId="707512A4"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lanaldi osoa</w:t>
            </w:r>
          </w:p>
        </w:tc>
        <w:tc>
          <w:tcPr>
            <w:tcW w:w="2126" w:type="dxa"/>
          </w:tcPr>
          <w:p w14:paraId="56590B0C"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kontratazio mugagabearen sustapena</w:t>
            </w:r>
          </w:p>
        </w:tc>
        <w:tc>
          <w:tcPr>
            <w:tcW w:w="2126" w:type="dxa"/>
          </w:tcPr>
          <w:p w14:paraId="3109B3BC" w14:textId="28D26674" w:rsidR="00BE1E51" w:rsidRPr="00AF2DF0" w:rsidRDefault="00BE1E51" w:rsidP="004D0451">
            <w:pPr>
              <w:autoSpaceDE w:val="0"/>
              <w:autoSpaceDN w:val="0"/>
              <w:adjustRightInd w:val="0"/>
              <w:spacing w:before="0" w:after="200"/>
              <w:ind w:left="0"/>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ini</w:t>
            </w:r>
            <w:r w:rsidR="00FE155B">
              <w:rPr>
                <w:rFonts w:asciiTheme="minorHAnsi" w:eastAsiaTheme="minorHAnsi" w:hAnsiTheme="minorHAnsi" w:cs="Arial"/>
                <w:color w:val="000000"/>
                <w:szCs w:val="22"/>
                <w:lang w:eastAsia="es-ES_tradnl"/>
              </w:rPr>
              <w:t>z</w:t>
            </w:r>
            <w:r w:rsidRPr="00AF2DF0">
              <w:rPr>
                <w:rFonts w:asciiTheme="minorHAnsi" w:eastAsiaTheme="minorHAnsi" w:hAnsiTheme="minorHAnsi" w:cs="Arial"/>
                <w:color w:val="000000"/>
                <w:szCs w:val="22"/>
                <w:lang w:eastAsia="es-ES_tradnl"/>
              </w:rPr>
              <w:t xml:space="preserve">ial </w:t>
            </w:r>
          </w:p>
        </w:tc>
      </w:tr>
      <w:tr w:rsidR="00BE1E51" w:rsidRPr="00DA07C1" w14:paraId="7AA2B625" w14:textId="77777777" w:rsidTr="7F164CF4">
        <w:trPr>
          <w:trHeight w:val="65"/>
        </w:trPr>
        <w:tc>
          <w:tcPr>
            <w:tcW w:w="846" w:type="dxa"/>
          </w:tcPr>
          <w:p w14:paraId="46C727B5"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189</w:t>
            </w:r>
          </w:p>
        </w:tc>
        <w:tc>
          <w:tcPr>
            <w:tcW w:w="1523" w:type="dxa"/>
          </w:tcPr>
          <w:p w14:paraId="614B14EE"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mugagabea</w:t>
            </w:r>
          </w:p>
        </w:tc>
        <w:tc>
          <w:tcPr>
            <w:tcW w:w="2134" w:type="dxa"/>
          </w:tcPr>
          <w:p w14:paraId="186EE7EC"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osoa</w:t>
            </w:r>
          </w:p>
        </w:tc>
        <w:tc>
          <w:tcPr>
            <w:tcW w:w="2126" w:type="dxa"/>
          </w:tcPr>
          <w:p w14:paraId="71C40D11" w14:textId="77777777" w:rsidR="00BE1E51" w:rsidRPr="00AF2DF0" w:rsidRDefault="00BE1E51" w:rsidP="7F164CF4">
            <w:pPr>
              <w:autoSpaceDE w:val="0"/>
              <w:autoSpaceDN w:val="0"/>
              <w:adjustRightInd w:val="0"/>
              <w:rPr>
                <w:rFonts w:cs="Arial"/>
                <w:color w:val="000000"/>
              </w:rPr>
            </w:pPr>
          </w:p>
        </w:tc>
        <w:tc>
          <w:tcPr>
            <w:tcW w:w="2126" w:type="dxa"/>
          </w:tcPr>
          <w:p w14:paraId="09363832" w14:textId="77777777" w:rsidR="00BE1E51" w:rsidRPr="00A63F1D" w:rsidRDefault="79738E7C" w:rsidP="7F164CF4">
            <w:pPr>
              <w:autoSpaceDE w:val="0"/>
              <w:autoSpaceDN w:val="0"/>
              <w:adjustRightInd w:val="0"/>
              <w:spacing w:before="0" w:after="200"/>
              <w:ind w:left="0"/>
              <w:rPr>
                <w:rFonts w:asciiTheme="minorHAnsi" w:eastAsiaTheme="minorEastAsia" w:hAnsiTheme="minorHAnsi" w:cs="Arial"/>
                <w:color w:val="000000"/>
              </w:rPr>
            </w:pPr>
            <w:r w:rsidRPr="7F164CF4">
              <w:rPr>
                <w:rFonts w:asciiTheme="minorHAnsi" w:eastAsiaTheme="minorEastAsia" w:hAnsiTheme="minorHAnsi" w:cs="Arial"/>
                <w:color w:val="000000" w:themeColor="text1"/>
              </w:rPr>
              <w:t>Aldi baterako</w:t>
            </w:r>
          </w:p>
          <w:p w14:paraId="001682C0" w14:textId="77777777" w:rsidR="00BE1E51" w:rsidRPr="00DA07C1"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eastAsiaTheme="minorEastAsia" w:hAnsiTheme="minorHAnsi" w:cs="Arial"/>
                <w:color w:val="000000" w:themeColor="text1"/>
              </w:rPr>
              <w:t>Kontratuaren transformazioa</w:t>
            </w:r>
          </w:p>
        </w:tc>
      </w:tr>
      <w:tr w:rsidR="00BE1E51" w:rsidRPr="00AF2DF0" w14:paraId="50280028" w14:textId="77777777" w:rsidTr="7F164CF4">
        <w:trPr>
          <w:gridAfter w:val="1"/>
          <w:wAfter w:w="2126" w:type="dxa"/>
          <w:trHeight w:val="65"/>
        </w:trPr>
        <w:tc>
          <w:tcPr>
            <w:tcW w:w="846" w:type="dxa"/>
          </w:tcPr>
          <w:p w14:paraId="4F32A4B3"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lastRenderedPageBreak/>
              <w:t>200</w:t>
            </w:r>
          </w:p>
        </w:tc>
        <w:tc>
          <w:tcPr>
            <w:tcW w:w="1523" w:type="dxa"/>
          </w:tcPr>
          <w:p w14:paraId="64E546DC"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mugagabea</w:t>
            </w:r>
          </w:p>
        </w:tc>
        <w:tc>
          <w:tcPr>
            <w:tcW w:w="2134" w:type="dxa"/>
          </w:tcPr>
          <w:p w14:paraId="4ADC4BF9"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partziala</w:t>
            </w:r>
          </w:p>
        </w:tc>
        <w:tc>
          <w:tcPr>
            <w:tcW w:w="2126" w:type="dxa"/>
          </w:tcPr>
          <w:p w14:paraId="005B7870"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ohikoa</w:t>
            </w:r>
          </w:p>
        </w:tc>
      </w:tr>
      <w:tr w:rsidR="00BE1E51" w:rsidRPr="00AF2DF0" w14:paraId="1DCB9E6C" w14:textId="77777777" w:rsidTr="7F164CF4">
        <w:trPr>
          <w:trHeight w:val="145"/>
        </w:trPr>
        <w:tc>
          <w:tcPr>
            <w:tcW w:w="846" w:type="dxa"/>
          </w:tcPr>
          <w:p w14:paraId="299AE376"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209</w:t>
            </w:r>
          </w:p>
        </w:tc>
        <w:tc>
          <w:tcPr>
            <w:tcW w:w="1523" w:type="dxa"/>
          </w:tcPr>
          <w:p w14:paraId="3615016E"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mugagabea</w:t>
            </w:r>
          </w:p>
        </w:tc>
        <w:tc>
          <w:tcPr>
            <w:tcW w:w="2134" w:type="dxa"/>
          </w:tcPr>
          <w:p w14:paraId="5EE4B173"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partziala</w:t>
            </w:r>
          </w:p>
        </w:tc>
        <w:tc>
          <w:tcPr>
            <w:tcW w:w="2126" w:type="dxa"/>
          </w:tcPr>
          <w:p w14:paraId="0678767A"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kontratazio mugagabearen sustapena</w:t>
            </w:r>
          </w:p>
        </w:tc>
        <w:tc>
          <w:tcPr>
            <w:tcW w:w="2126" w:type="dxa"/>
          </w:tcPr>
          <w:p w14:paraId="5665D6CC" w14:textId="77777777" w:rsidR="00BE1E51" w:rsidRDefault="79738E7C" w:rsidP="7F164CF4">
            <w:pPr>
              <w:autoSpaceDE w:val="0"/>
              <w:autoSpaceDN w:val="0"/>
              <w:adjustRightInd w:val="0"/>
              <w:spacing w:before="0" w:after="200"/>
              <w:ind w:left="0"/>
              <w:rPr>
                <w:rFonts w:asciiTheme="minorHAnsi" w:eastAsiaTheme="minorEastAsia" w:hAnsiTheme="minorHAnsi" w:cs="Arial"/>
                <w:color w:val="000000"/>
              </w:rPr>
            </w:pPr>
            <w:r w:rsidRPr="7F164CF4">
              <w:rPr>
                <w:rFonts w:asciiTheme="minorHAnsi" w:eastAsiaTheme="minorEastAsia" w:hAnsiTheme="minorHAnsi" w:cs="Arial"/>
                <w:color w:val="000000" w:themeColor="text1"/>
              </w:rPr>
              <w:t>Aldi baterako</w:t>
            </w:r>
          </w:p>
          <w:p w14:paraId="1BEE3DF5" w14:textId="77777777" w:rsidR="00BE1E51" w:rsidRPr="00AF2DF0" w:rsidRDefault="79738E7C" w:rsidP="7F164CF4">
            <w:pPr>
              <w:autoSpaceDE w:val="0"/>
              <w:autoSpaceDN w:val="0"/>
              <w:adjustRightInd w:val="0"/>
              <w:spacing w:before="0" w:after="200"/>
              <w:ind w:left="0"/>
              <w:rPr>
                <w:rFonts w:asciiTheme="minorHAnsi" w:eastAsiaTheme="minorEastAsia" w:hAnsiTheme="minorHAnsi" w:cs="Arial"/>
                <w:color w:val="000000"/>
              </w:rPr>
            </w:pPr>
            <w:r w:rsidRPr="7F164CF4">
              <w:rPr>
                <w:rFonts w:asciiTheme="minorHAnsi" w:eastAsiaTheme="minorEastAsia" w:hAnsiTheme="minorHAnsi" w:cs="Arial"/>
                <w:color w:val="000000" w:themeColor="text1"/>
              </w:rPr>
              <w:t>Kontratuaren transformazioa</w:t>
            </w:r>
          </w:p>
        </w:tc>
      </w:tr>
      <w:tr w:rsidR="00BE1E51" w:rsidRPr="00AF2DF0" w14:paraId="360DFA38" w14:textId="77777777" w:rsidTr="7F164CF4">
        <w:trPr>
          <w:gridAfter w:val="1"/>
          <w:wAfter w:w="2126" w:type="dxa"/>
          <w:trHeight w:val="65"/>
        </w:trPr>
        <w:tc>
          <w:tcPr>
            <w:tcW w:w="846" w:type="dxa"/>
          </w:tcPr>
          <w:p w14:paraId="2789547A"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230</w:t>
            </w:r>
          </w:p>
        </w:tc>
        <w:tc>
          <w:tcPr>
            <w:tcW w:w="1523" w:type="dxa"/>
          </w:tcPr>
          <w:p w14:paraId="5A7A8B7C"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mugagabea</w:t>
            </w:r>
          </w:p>
        </w:tc>
        <w:tc>
          <w:tcPr>
            <w:tcW w:w="2134" w:type="dxa"/>
          </w:tcPr>
          <w:p w14:paraId="2A45F29C"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partziala</w:t>
            </w:r>
          </w:p>
        </w:tc>
        <w:tc>
          <w:tcPr>
            <w:tcW w:w="2126" w:type="dxa"/>
          </w:tcPr>
          <w:p w14:paraId="587906FD"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desgaituak</w:t>
            </w:r>
          </w:p>
        </w:tc>
      </w:tr>
      <w:tr w:rsidR="00BE1E51" w:rsidRPr="00AF2DF0" w14:paraId="589A9677" w14:textId="77777777" w:rsidTr="7F164CF4">
        <w:trPr>
          <w:trHeight w:val="65"/>
        </w:trPr>
        <w:tc>
          <w:tcPr>
            <w:tcW w:w="846" w:type="dxa"/>
          </w:tcPr>
          <w:p w14:paraId="5144F5CF"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239</w:t>
            </w:r>
          </w:p>
        </w:tc>
        <w:tc>
          <w:tcPr>
            <w:tcW w:w="1523" w:type="dxa"/>
          </w:tcPr>
          <w:p w14:paraId="5D96DA44"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mugagabea</w:t>
            </w:r>
          </w:p>
        </w:tc>
        <w:tc>
          <w:tcPr>
            <w:tcW w:w="2134" w:type="dxa"/>
          </w:tcPr>
          <w:p w14:paraId="7F405B42"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partziala</w:t>
            </w:r>
          </w:p>
        </w:tc>
        <w:tc>
          <w:tcPr>
            <w:tcW w:w="2126" w:type="dxa"/>
          </w:tcPr>
          <w:p w14:paraId="62F9FD24"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desgaituak</w:t>
            </w:r>
          </w:p>
        </w:tc>
        <w:tc>
          <w:tcPr>
            <w:tcW w:w="2126" w:type="dxa"/>
          </w:tcPr>
          <w:p w14:paraId="2B714C2F" w14:textId="77777777" w:rsidR="00BE1E51" w:rsidRDefault="79738E7C" w:rsidP="7F164CF4">
            <w:pPr>
              <w:autoSpaceDE w:val="0"/>
              <w:autoSpaceDN w:val="0"/>
              <w:adjustRightInd w:val="0"/>
              <w:spacing w:before="0" w:after="200"/>
              <w:ind w:left="0"/>
              <w:rPr>
                <w:rFonts w:asciiTheme="minorHAnsi" w:eastAsiaTheme="minorEastAsia" w:hAnsiTheme="minorHAnsi" w:cs="Arial"/>
                <w:color w:val="000000"/>
              </w:rPr>
            </w:pPr>
            <w:r w:rsidRPr="7F164CF4">
              <w:rPr>
                <w:rFonts w:asciiTheme="minorHAnsi" w:eastAsiaTheme="minorEastAsia" w:hAnsiTheme="minorHAnsi" w:cs="Arial"/>
                <w:color w:val="000000" w:themeColor="text1"/>
              </w:rPr>
              <w:t>Aldi baterako</w:t>
            </w:r>
          </w:p>
          <w:p w14:paraId="34847573" w14:textId="77777777" w:rsidR="00BE1E51" w:rsidRPr="00AF2DF0" w:rsidRDefault="79738E7C" w:rsidP="7F164CF4">
            <w:pPr>
              <w:autoSpaceDE w:val="0"/>
              <w:autoSpaceDN w:val="0"/>
              <w:adjustRightInd w:val="0"/>
              <w:spacing w:before="0" w:after="200"/>
              <w:ind w:left="0"/>
              <w:rPr>
                <w:rFonts w:asciiTheme="minorHAnsi" w:eastAsiaTheme="minorEastAsia" w:hAnsiTheme="minorHAnsi" w:cs="Arial"/>
                <w:color w:val="000000"/>
              </w:rPr>
            </w:pPr>
            <w:r w:rsidRPr="7F164CF4">
              <w:rPr>
                <w:rFonts w:asciiTheme="minorHAnsi" w:eastAsiaTheme="minorEastAsia" w:hAnsiTheme="minorHAnsi" w:cs="Arial"/>
                <w:color w:val="000000" w:themeColor="text1"/>
              </w:rPr>
              <w:t>Kontratuaren transformazioa</w:t>
            </w:r>
          </w:p>
        </w:tc>
      </w:tr>
      <w:tr w:rsidR="00BE1E51" w:rsidRPr="00AF2DF0" w14:paraId="1F389D5E" w14:textId="77777777" w:rsidTr="7F164CF4">
        <w:trPr>
          <w:trHeight w:val="179"/>
        </w:trPr>
        <w:tc>
          <w:tcPr>
            <w:tcW w:w="846" w:type="dxa"/>
          </w:tcPr>
          <w:p w14:paraId="3D8B3D54"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250</w:t>
            </w:r>
          </w:p>
        </w:tc>
        <w:tc>
          <w:tcPr>
            <w:tcW w:w="1523" w:type="dxa"/>
          </w:tcPr>
          <w:p w14:paraId="21BCA126"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mugagabea</w:t>
            </w:r>
          </w:p>
        </w:tc>
        <w:tc>
          <w:tcPr>
            <w:tcW w:w="2134" w:type="dxa"/>
          </w:tcPr>
          <w:p w14:paraId="5C7EFC47"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partziala</w:t>
            </w:r>
          </w:p>
        </w:tc>
        <w:tc>
          <w:tcPr>
            <w:tcW w:w="2126" w:type="dxa"/>
          </w:tcPr>
          <w:p w14:paraId="0EA128F5"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kontratazio mugagabearen sustapena</w:t>
            </w:r>
          </w:p>
        </w:tc>
        <w:tc>
          <w:tcPr>
            <w:tcW w:w="2126" w:type="dxa"/>
          </w:tcPr>
          <w:p w14:paraId="57ACE777" w14:textId="77777777" w:rsidR="00BE1E51" w:rsidRPr="00AF2DF0" w:rsidRDefault="79738E7C" w:rsidP="7F164CF4">
            <w:pPr>
              <w:autoSpaceDE w:val="0"/>
              <w:autoSpaceDN w:val="0"/>
              <w:adjustRightInd w:val="0"/>
              <w:spacing w:before="0" w:after="200"/>
              <w:ind w:left="0"/>
              <w:rPr>
                <w:rFonts w:asciiTheme="minorHAnsi" w:eastAsiaTheme="minorEastAsia" w:hAnsiTheme="minorHAnsi" w:cs="Arial"/>
                <w:color w:val="000000"/>
              </w:rPr>
            </w:pPr>
            <w:proofErr w:type="spellStart"/>
            <w:r w:rsidRPr="7F164CF4">
              <w:rPr>
                <w:rFonts w:asciiTheme="minorHAnsi" w:eastAsiaTheme="minorEastAsia" w:hAnsiTheme="minorHAnsi" w:cs="Arial"/>
                <w:color w:val="000000" w:themeColor="text1"/>
              </w:rPr>
              <w:t>inicial</w:t>
            </w:r>
            <w:proofErr w:type="spellEnd"/>
            <w:r w:rsidRPr="7F164CF4">
              <w:rPr>
                <w:rFonts w:asciiTheme="minorHAnsi" w:eastAsiaTheme="minorEastAsia" w:hAnsiTheme="minorHAnsi" w:cs="Arial"/>
                <w:color w:val="000000" w:themeColor="text1"/>
              </w:rPr>
              <w:t xml:space="preserve"> </w:t>
            </w:r>
          </w:p>
        </w:tc>
      </w:tr>
      <w:tr w:rsidR="00BE1E51" w:rsidRPr="00BB407E" w14:paraId="32D22E81" w14:textId="77777777" w:rsidTr="7F164CF4">
        <w:trPr>
          <w:trHeight w:val="65"/>
        </w:trPr>
        <w:tc>
          <w:tcPr>
            <w:tcW w:w="846" w:type="dxa"/>
          </w:tcPr>
          <w:p w14:paraId="59F9F085"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289</w:t>
            </w:r>
          </w:p>
        </w:tc>
        <w:tc>
          <w:tcPr>
            <w:tcW w:w="1523" w:type="dxa"/>
          </w:tcPr>
          <w:p w14:paraId="648D0232"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mugagabea</w:t>
            </w:r>
          </w:p>
        </w:tc>
        <w:tc>
          <w:tcPr>
            <w:tcW w:w="2134" w:type="dxa"/>
          </w:tcPr>
          <w:p w14:paraId="109A16E0"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partziala</w:t>
            </w:r>
          </w:p>
        </w:tc>
        <w:tc>
          <w:tcPr>
            <w:tcW w:w="2126" w:type="dxa"/>
          </w:tcPr>
          <w:p w14:paraId="026C59A2" w14:textId="77777777" w:rsidR="00BE1E51" w:rsidRPr="00AF2DF0" w:rsidRDefault="00BE1E51" w:rsidP="7F164CF4">
            <w:pPr>
              <w:autoSpaceDE w:val="0"/>
              <w:autoSpaceDN w:val="0"/>
              <w:adjustRightInd w:val="0"/>
              <w:rPr>
                <w:rFonts w:cs="Arial"/>
                <w:color w:val="000000"/>
              </w:rPr>
            </w:pPr>
          </w:p>
        </w:tc>
        <w:tc>
          <w:tcPr>
            <w:tcW w:w="2126" w:type="dxa"/>
          </w:tcPr>
          <w:p w14:paraId="11B74F8E" w14:textId="77777777" w:rsidR="00BE1E51" w:rsidRPr="00D43465" w:rsidRDefault="79738E7C" w:rsidP="7F164CF4">
            <w:pPr>
              <w:autoSpaceDE w:val="0"/>
              <w:autoSpaceDN w:val="0"/>
              <w:adjustRightInd w:val="0"/>
              <w:spacing w:before="0" w:after="200"/>
              <w:ind w:left="0"/>
              <w:rPr>
                <w:rFonts w:asciiTheme="minorHAnsi" w:eastAsiaTheme="minorEastAsia" w:hAnsiTheme="minorHAnsi" w:cs="Arial"/>
                <w:color w:val="000000"/>
              </w:rPr>
            </w:pPr>
            <w:r w:rsidRPr="7F164CF4">
              <w:rPr>
                <w:rFonts w:asciiTheme="minorHAnsi" w:eastAsiaTheme="minorEastAsia" w:hAnsiTheme="minorHAnsi" w:cs="Arial"/>
                <w:color w:val="000000" w:themeColor="text1"/>
              </w:rPr>
              <w:t>Aldi baterako</w:t>
            </w:r>
          </w:p>
          <w:p w14:paraId="4073BACD" w14:textId="77777777" w:rsidR="00BE1E51" w:rsidRPr="00BB407E"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eastAsiaTheme="minorEastAsia" w:hAnsiTheme="minorHAnsi" w:cs="Arial"/>
                <w:color w:val="000000" w:themeColor="text1"/>
              </w:rPr>
              <w:t>Kontratuaren transformazioa</w:t>
            </w:r>
          </w:p>
        </w:tc>
      </w:tr>
      <w:tr w:rsidR="00BE1E51" w:rsidRPr="00AF2DF0" w14:paraId="61F28E31" w14:textId="77777777" w:rsidTr="7F164CF4">
        <w:trPr>
          <w:gridAfter w:val="2"/>
          <w:wAfter w:w="4252" w:type="dxa"/>
          <w:trHeight w:val="65"/>
        </w:trPr>
        <w:tc>
          <w:tcPr>
            <w:tcW w:w="846" w:type="dxa"/>
          </w:tcPr>
          <w:p w14:paraId="444ED125"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300</w:t>
            </w:r>
          </w:p>
        </w:tc>
        <w:tc>
          <w:tcPr>
            <w:tcW w:w="1523" w:type="dxa"/>
          </w:tcPr>
          <w:p w14:paraId="1EBA60D2"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mugagabea</w:t>
            </w:r>
          </w:p>
        </w:tc>
        <w:tc>
          <w:tcPr>
            <w:tcW w:w="2134" w:type="dxa"/>
          </w:tcPr>
          <w:p w14:paraId="6F210CBC"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aldizkako finkoa</w:t>
            </w:r>
          </w:p>
        </w:tc>
      </w:tr>
      <w:tr w:rsidR="00BE1E51" w:rsidRPr="00AF2DF0" w14:paraId="3EB3D62A" w14:textId="77777777" w:rsidTr="7F164CF4">
        <w:trPr>
          <w:trHeight w:val="145"/>
        </w:trPr>
        <w:tc>
          <w:tcPr>
            <w:tcW w:w="846" w:type="dxa"/>
          </w:tcPr>
          <w:p w14:paraId="3145DE6B"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309</w:t>
            </w:r>
          </w:p>
        </w:tc>
        <w:tc>
          <w:tcPr>
            <w:tcW w:w="1523" w:type="dxa"/>
          </w:tcPr>
          <w:p w14:paraId="607288EF"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mugagabea</w:t>
            </w:r>
          </w:p>
        </w:tc>
        <w:tc>
          <w:tcPr>
            <w:tcW w:w="2134" w:type="dxa"/>
          </w:tcPr>
          <w:p w14:paraId="24FC1F67"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aldizkako finkoa</w:t>
            </w:r>
          </w:p>
        </w:tc>
        <w:tc>
          <w:tcPr>
            <w:tcW w:w="2126" w:type="dxa"/>
          </w:tcPr>
          <w:p w14:paraId="774D7F71"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kontratazio mugagabearen sustapena</w:t>
            </w:r>
          </w:p>
        </w:tc>
        <w:tc>
          <w:tcPr>
            <w:tcW w:w="2126" w:type="dxa"/>
          </w:tcPr>
          <w:p w14:paraId="731F07C3" w14:textId="77777777" w:rsidR="00BE1E51" w:rsidRDefault="79738E7C" w:rsidP="7F164CF4">
            <w:pPr>
              <w:autoSpaceDE w:val="0"/>
              <w:autoSpaceDN w:val="0"/>
              <w:adjustRightInd w:val="0"/>
              <w:spacing w:before="0" w:after="200"/>
              <w:ind w:left="0"/>
              <w:rPr>
                <w:rFonts w:asciiTheme="minorHAnsi" w:eastAsiaTheme="minorEastAsia" w:hAnsiTheme="minorHAnsi" w:cs="Arial"/>
                <w:color w:val="000000"/>
              </w:rPr>
            </w:pPr>
            <w:r w:rsidRPr="7F164CF4">
              <w:rPr>
                <w:rFonts w:asciiTheme="minorHAnsi" w:eastAsiaTheme="minorEastAsia" w:hAnsiTheme="minorHAnsi" w:cs="Arial"/>
                <w:color w:val="000000" w:themeColor="text1"/>
              </w:rPr>
              <w:t>Aldi baterako</w:t>
            </w:r>
          </w:p>
          <w:p w14:paraId="0879AB78" w14:textId="77777777" w:rsidR="00BE1E51" w:rsidRPr="00AF2DF0" w:rsidRDefault="79738E7C" w:rsidP="7F164CF4">
            <w:pPr>
              <w:autoSpaceDE w:val="0"/>
              <w:autoSpaceDN w:val="0"/>
              <w:adjustRightInd w:val="0"/>
              <w:spacing w:before="0" w:after="200"/>
              <w:ind w:left="0"/>
              <w:rPr>
                <w:rFonts w:asciiTheme="minorHAnsi" w:eastAsiaTheme="minorEastAsia" w:hAnsiTheme="minorHAnsi" w:cs="Arial"/>
                <w:color w:val="000000"/>
              </w:rPr>
            </w:pPr>
            <w:r w:rsidRPr="7F164CF4">
              <w:rPr>
                <w:rFonts w:asciiTheme="minorHAnsi" w:eastAsiaTheme="minorEastAsia" w:hAnsiTheme="minorHAnsi" w:cs="Arial"/>
                <w:color w:val="000000" w:themeColor="text1"/>
              </w:rPr>
              <w:t>Kontratuaren transformazioa</w:t>
            </w:r>
          </w:p>
        </w:tc>
      </w:tr>
      <w:tr w:rsidR="00BE1E51" w:rsidRPr="00AF2DF0" w14:paraId="22872D91" w14:textId="77777777" w:rsidTr="7F164CF4">
        <w:trPr>
          <w:gridAfter w:val="1"/>
          <w:wAfter w:w="2126" w:type="dxa"/>
          <w:trHeight w:val="65"/>
        </w:trPr>
        <w:tc>
          <w:tcPr>
            <w:tcW w:w="846" w:type="dxa"/>
          </w:tcPr>
          <w:p w14:paraId="142BCC3F"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330</w:t>
            </w:r>
          </w:p>
        </w:tc>
        <w:tc>
          <w:tcPr>
            <w:tcW w:w="1523" w:type="dxa"/>
          </w:tcPr>
          <w:p w14:paraId="6F474F32"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mugagabea</w:t>
            </w:r>
          </w:p>
        </w:tc>
        <w:tc>
          <w:tcPr>
            <w:tcW w:w="2134" w:type="dxa"/>
          </w:tcPr>
          <w:p w14:paraId="1DB627DA"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aldizkako finkoa</w:t>
            </w:r>
          </w:p>
        </w:tc>
        <w:tc>
          <w:tcPr>
            <w:tcW w:w="2126" w:type="dxa"/>
          </w:tcPr>
          <w:p w14:paraId="7023A53E"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desgaituak</w:t>
            </w:r>
          </w:p>
        </w:tc>
      </w:tr>
      <w:tr w:rsidR="00BE1E51" w:rsidRPr="00AF2DF0" w14:paraId="1D0D4F82" w14:textId="77777777" w:rsidTr="7F164CF4">
        <w:trPr>
          <w:trHeight w:val="65"/>
        </w:trPr>
        <w:tc>
          <w:tcPr>
            <w:tcW w:w="846" w:type="dxa"/>
          </w:tcPr>
          <w:p w14:paraId="36EBD8D6"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339</w:t>
            </w:r>
          </w:p>
        </w:tc>
        <w:tc>
          <w:tcPr>
            <w:tcW w:w="1523" w:type="dxa"/>
          </w:tcPr>
          <w:p w14:paraId="10EA5652"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mugagabea</w:t>
            </w:r>
          </w:p>
        </w:tc>
        <w:tc>
          <w:tcPr>
            <w:tcW w:w="2134" w:type="dxa"/>
          </w:tcPr>
          <w:p w14:paraId="08FE53B2"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partziala</w:t>
            </w:r>
          </w:p>
        </w:tc>
        <w:tc>
          <w:tcPr>
            <w:tcW w:w="2126" w:type="dxa"/>
          </w:tcPr>
          <w:p w14:paraId="1FDD8738"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desgaituak</w:t>
            </w:r>
          </w:p>
        </w:tc>
        <w:tc>
          <w:tcPr>
            <w:tcW w:w="2126" w:type="dxa"/>
          </w:tcPr>
          <w:p w14:paraId="109921A0" w14:textId="77777777" w:rsidR="00BE1E51" w:rsidRDefault="79738E7C" w:rsidP="7F164CF4">
            <w:pPr>
              <w:autoSpaceDE w:val="0"/>
              <w:autoSpaceDN w:val="0"/>
              <w:adjustRightInd w:val="0"/>
              <w:spacing w:before="0" w:after="200"/>
              <w:ind w:left="0"/>
              <w:rPr>
                <w:rFonts w:asciiTheme="minorHAnsi" w:eastAsiaTheme="minorEastAsia" w:hAnsiTheme="minorHAnsi" w:cs="Arial"/>
                <w:color w:val="000000"/>
              </w:rPr>
            </w:pPr>
            <w:r w:rsidRPr="7F164CF4">
              <w:rPr>
                <w:rFonts w:asciiTheme="minorHAnsi" w:eastAsiaTheme="minorEastAsia" w:hAnsiTheme="minorHAnsi" w:cs="Arial"/>
                <w:color w:val="000000" w:themeColor="text1"/>
              </w:rPr>
              <w:t>Aldi baterako</w:t>
            </w:r>
          </w:p>
          <w:p w14:paraId="5DABA607" w14:textId="77777777" w:rsidR="00BE1E51" w:rsidRPr="00AF2DF0" w:rsidRDefault="79738E7C" w:rsidP="7F164CF4">
            <w:pPr>
              <w:autoSpaceDE w:val="0"/>
              <w:autoSpaceDN w:val="0"/>
              <w:adjustRightInd w:val="0"/>
              <w:spacing w:before="0" w:after="200"/>
              <w:ind w:left="0"/>
              <w:rPr>
                <w:rFonts w:asciiTheme="minorHAnsi" w:eastAsiaTheme="minorEastAsia" w:hAnsiTheme="minorHAnsi" w:cs="Arial"/>
                <w:color w:val="000000"/>
              </w:rPr>
            </w:pPr>
            <w:r w:rsidRPr="7F164CF4">
              <w:rPr>
                <w:rFonts w:asciiTheme="minorHAnsi" w:eastAsiaTheme="minorEastAsia" w:hAnsiTheme="minorHAnsi" w:cs="Arial"/>
                <w:color w:val="000000" w:themeColor="text1"/>
              </w:rPr>
              <w:t>Kontratuaren transformazioa</w:t>
            </w:r>
          </w:p>
        </w:tc>
      </w:tr>
      <w:tr w:rsidR="00BE1E51" w:rsidRPr="00AF2DF0" w14:paraId="16EE7DBB" w14:textId="77777777" w:rsidTr="7F164CF4">
        <w:trPr>
          <w:trHeight w:val="179"/>
        </w:trPr>
        <w:tc>
          <w:tcPr>
            <w:tcW w:w="846" w:type="dxa"/>
          </w:tcPr>
          <w:p w14:paraId="22AFF676"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350</w:t>
            </w:r>
          </w:p>
        </w:tc>
        <w:tc>
          <w:tcPr>
            <w:tcW w:w="1523" w:type="dxa"/>
          </w:tcPr>
          <w:p w14:paraId="538EC43D"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mugagabea</w:t>
            </w:r>
          </w:p>
        </w:tc>
        <w:tc>
          <w:tcPr>
            <w:tcW w:w="2134" w:type="dxa"/>
          </w:tcPr>
          <w:p w14:paraId="270B3AEB"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aldizkako finkoa</w:t>
            </w:r>
          </w:p>
        </w:tc>
        <w:tc>
          <w:tcPr>
            <w:tcW w:w="2126" w:type="dxa"/>
          </w:tcPr>
          <w:p w14:paraId="74E00C47"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kontratazio mugagabearen sustapena</w:t>
            </w:r>
          </w:p>
        </w:tc>
        <w:tc>
          <w:tcPr>
            <w:tcW w:w="2126" w:type="dxa"/>
          </w:tcPr>
          <w:p w14:paraId="524407DD" w14:textId="77777777" w:rsidR="00BE1E51" w:rsidRPr="00AF2DF0" w:rsidRDefault="79738E7C" w:rsidP="7F164CF4">
            <w:pPr>
              <w:autoSpaceDE w:val="0"/>
              <w:autoSpaceDN w:val="0"/>
              <w:adjustRightInd w:val="0"/>
              <w:spacing w:before="0" w:after="200"/>
              <w:ind w:left="0"/>
              <w:rPr>
                <w:rFonts w:asciiTheme="minorHAnsi" w:eastAsiaTheme="minorEastAsia" w:hAnsiTheme="minorHAnsi" w:cs="Arial"/>
                <w:color w:val="000000"/>
              </w:rPr>
            </w:pPr>
            <w:proofErr w:type="spellStart"/>
            <w:r w:rsidRPr="7F164CF4">
              <w:rPr>
                <w:rFonts w:asciiTheme="minorHAnsi" w:eastAsiaTheme="minorEastAsia" w:hAnsiTheme="minorHAnsi" w:cs="Arial"/>
                <w:color w:val="000000" w:themeColor="text1"/>
              </w:rPr>
              <w:t>inicial</w:t>
            </w:r>
            <w:proofErr w:type="spellEnd"/>
            <w:r w:rsidRPr="7F164CF4">
              <w:rPr>
                <w:rFonts w:asciiTheme="minorHAnsi" w:eastAsiaTheme="minorEastAsia" w:hAnsiTheme="minorHAnsi" w:cs="Arial"/>
                <w:color w:val="000000" w:themeColor="text1"/>
              </w:rPr>
              <w:t xml:space="preserve"> </w:t>
            </w:r>
          </w:p>
        </w:tc>
      </w:tr>
      <w:tr w:rsidR="00BE1E51" w:rsidRPr="00BB407E" w14:paraId="698F2C91" w14:textId="77777777" w:rsidTr="7F164CF4">
        <w:trPr>
          <w:trHeight w:val="65"/>
        </w:trPr>
        <w:tc>
          <w:tcPr>
            <w:tcW w:w="846" w:type="dxa"/>
          </w:tcPr>
          <w:p w14:paraId="565A3D9B"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389</w:t>
            </w:r>
          </w:p>
        </w:tc>
        <w:tc>
          <w:tcPr>
            <w:tcW w:w="1523" w:type="dxa"/>
          </w:tcPr>
          <w:p w14:paraId="5EFA58DF"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mugagabea</w:t>
            </w:r>
          </w:p>
        </w:tc>
        <w:tc>
          <w:tcPr>
            <w:tcW w:w="2134" w:type="dxa"/>
          </w:tcPr>
          <w:p w14:paraId="45303CA0"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aldizkako finkoa</w:t>
            </w:r>
          </w:p>
        </w:tc>
        <w:tc>
          <w:tcPr>
            <w:tcW w:w="2126" w:type="dxa"/>
          </w:tcPr>
          <w:p w14:paraId="6692A941" w14:textId="77777777" w:rsidR="00BE1E51" w:rsidRPr="00AF2DF0" w:rsidRDefault="00BE1E51" w:rsidP="7F164CF4">
            <w:pPr>
              <w:autoSpaceDE w:val="0"/>
              <w:autoSpaceDN w:val="0"/>
              <w:adjustRightInd w:val="0"/>
              <w:rPr>
                <w:rFonts w:cs="Arial"/>
                <w:color w:val="000000"/>
              </w:rPr>
            </w:pPr>
          </w:p>
        </w:tc>
        <w:tc>
          <w:tcPr>
            <w:tcW w:w="2126" w:type="dxa"/>
          </w:tcPr>
          <w:p w14:paraId="2374085E" w14:textId="77777777" w:rsidR="00BE1E51" w:rsidRPr="009E46F8" w:rsidRDefault="79738E7C" w:rsidP="7F164CF4">
            <w:pPr>
              <w:autoSpaceDE w:val="0"/>
              <w:autoSpaceDN w:val="0"/>
              <w:adjustRightInd w:val="0"/>
              <w:spacing w:before="0" w:after="200"/>
              <w:ind w:left="0"/>
              <w:rPr>
                <w:rFonts w:asciiTheme="minorHAnsi" w:eastAsiaTheme="minorEastAsia" w:hAnsiTheme="minorHAnsi" w:cs="Arial"/>
                <w:color w:val="000000"/>
              </w:rPr>
            </w:pPr>
            <w:r w:rsidRPr="7F164CF4">
              <w:rPr>
                <w:rFonts w:asciiTheme="minorHAnsi" w:eastAsiaTheme="minorEastAsia" w:hAnsiTheme="minorHAnsi" w:cs="Arial"/>
                <w:color w:val="000000" w:themeColor="text1"/>
              </w:rPr>
              <w:t>Aldi baterako</w:t>
            </w:r>
          </w:p>
          <w:p w14:paraId="3571CB40" w14:textId="77777777" w:rsidR="00BE1E51" w:rsidRPr="00BB407E"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eastAsiaTheme="minorEastAsia" w:hAnsiTheme="minorHAnsi" w:cs="Arial"/>
                <w:color w:val="000000" w:themeColor="text1"/>
              </w:rPr>
              <w:t>Kontratuaren transformazioa</w:t>
            </w:r>
          </w:p>
        </w:tc>
      </w:tr>
      <w:tr w:rsidR="00BE1E51" w:rsidRPr="00AF2DF0" w14:paraId="7A182CB2" w14:textId="77777777" w:rsidTr="7F164CF4">
        <w:trPr>
          <w:gridAfter w:val="1"/>
          <w:wAfter w:w="2126" w:type="dxa"/>
          <w:trHeight w:val="179"/>
        </w:trPr>
        <w:tc>
          <w:tcPr>
            <w:tcW w:w="846" w:type="dxa"/>
          </w:tcPr>
          <w:p w14:paraId="34AD9A1B"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401</w:t>
            </w:r>
          </w:p>
        </w:tc>
        <w:tc>
          <w:tcPr>
            <w:tcW w:w="1523" w:type="dxa"/>
          </w:tcPr>
          <w:p w14:paraId="02FDD913"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iraupen mugatukoa</w:t>
            </w:r>
          </w:p>
        </w:tc>
        <w:tc>
          <w:tcPr>
            <w:tcW w:w="2134" w:type="dxa"/>
          </w:tcPr>
          <w:p w14:paraId="5F7D6A85"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osoa</w:t>
            </w:r>
          </w:p>
        </w:tc>
        <w:tc>
          <w:tcPr>
            <w:tcW w:w="2126" w:type="dxa"/>
          </w:tcPr>
          <w:p w14:paraId="696C4822"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 edo zerbitzu jakinekoa</w:t>
            </w:r>
          </w:p>
        </w:tc>
      </w:tr>
      <w:tr w:rsidR="00BE1E51" w:rsidRPr="00AF2DF0" w14:paraId="352D0E76" w14:textId="77777777" w:rsidTr="7F164CF4">
        <w:trPr>
          <w:gridAfter w:val="1"/>
          <w:wAfter w:w="2126" w:type="dxa"/>
          <w:trHeight w:val="145"/>
        </w:trPr>
        <w:tc>
          <w:tcPr>
            <w:tcW w:w="846" w:type="dxa"/>
          </w:tcPr>
          <w:p w14:paraId="0C779B88"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402</w:t>
            </w:r>
          </w:p>
        </w:tc>
        <w:tc>
          <w:tcPr>
            <w:tcW w:w="1523" w:type="dxa"/>
          </w:tcPr>
          <w:p w14:paraId="6396756A"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iraupen mugatukoa</w:t>
            </w:r>
          </w:p>
        </w:tc>
        <w:tc>
          <w:tcPr>
            <w:tcW w:w="2134" w:type="dxa"/>
          </w:tcPr>
          <w:p w14:paraId="1E234883"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osoa</w:t>
            </w:r>
          </w:p>
        </w:tc>
        <w:tc>
          <w:tcPr>
            <w:tcW w:w="2126" w:type="dxa"/>
          </w:tcPr>
          <w:p w14:paraId="4AA19DBC"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ebentuala ekoizpen-gorabeherengatik</w:t>
            </w:r>
          </w:p>
        </w:tc>
      </w:tr>
      <w:tr w:rsidR="00BE1E51" w:rsidRPr="00880DA1" w14:paraId="5065321E" w14:textId="77777777" w:rsidTr="7F164CF4">
        <w:trPr>
          <w:gridAfter w:val="1"/>
          <w:wAfter w:w="2126" w:type="dxa"/>
          <w:trHeight w:val="145"/>
        </w:trPr>
        <w:tc>
          <w:tcPr>
            <w:tcW w:w="846" w:type="dxa"/>
          </w:tcPr>
          <w:p w14:paraId="1C90A48E" w14:textId="77777777" w:rsidR="00BE1E51" w:rsidRPr="00880DA1"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403</w:t>
            </w:r>
          </w:p>
        </w:tc>
        <w:tc>
          <w:tcPr>
            <w:tcW w:w="1523" w:type="dxa"/>
          </w:tcPr>
          <w:p w14:paraId="74058D56" w14:textId="77777777" w:rsidR="00BE1E51" w:rsidRPr="00BE1E51"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iraupen mugatukoa</w:t>
            </w:r>
          </w:p>
        </w:tc>
        <w:tc>
          <w:tcPr>
            <w:tcW w:w="2134" w:type="dxa"/>
          </w:tcPr>
          <w:p w14:paraId="140C0D76" w14:textId="77777777" w:rsidR="00BE1E51" w:rsidRPr="0001632A"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osoa</w:t>
            </w:r>
          </w:p>
        </w:tc>
        <w:tc>
          <w:tcPr>
            <w:tcW w:w="2126" w:type="dxa"/>
          </w:tcPr>
          <w:p w14:paraId="2D6D2D07" w14:textId="77777777" w:rsidR="00BE1E51" w:rsidRPr="00880DA1"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eastAsiaTheme="minorEastAsia" w:hAnsiTheme="minorHAnsi" w:cs="Arial"/>
                <w:color w:val="000000" w:themeColor="text1"/>
              </w:rPr>
              <w:t>LANERATZEA</w:t>
            </w:r>
          </w:p>
        </w:tc>
      </w:tr>
      <w:tr w:rsidR="00BE1E51" w:rsidRPr="00880DA1" w14:paraId="0D8B584B" w14:textId="77777777" w:rsidTr="7F164CF4">
        <w:trPr>
          <w:gridAfter w:val="1"/>
          <w:wAfter w:w="2126" w:type="dxa"/>
          <w:trHeight w:val="145"/>
        </w:trPr>
        <w:tc>
          <w:tcPr>
            <w:tcW w:w="846" w:type="dxa"/>
          </w:tcPr>
          <w:p w14:paraId="55409B2A" w14:textId="77777777" w:rsidR="00BE1E51" w:rsidRPr="00880DA1"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404</w:t>
            </w:r>
          </w:p>
        </w:tc>
        <w:tc>
          <w:tcPr>
            <w:tcW w:w="1523" w:type="dxa"/>
          </w:tcPr>
          <w:p w14:paraId="2A8D742C" w14:textId="77777777" w:rsidR="00BE1E51" w:rsidRPr="00880DA1" w:rsidRDefault="00BE1E51" w:rsidP="7F164CF4">
            <w:pPr>
              <w:autoSpaceDE w:val="0"/>
              <w:autoSpaceDN w:val="0"/>
              <w:adjustRightInd w:val="0"/>
              <w:spacing w:before="0" w:after="200"/>
              <w:ind w:left="0"/>
              <w:jc w:val="left"/>
              <w:rPr>
                <w:rFonts w:asciiTheme="minorHAnsi" w:eastAsiaTheme="minorEastAsia" w:hAnsiTheme="minorHAnsi" w:cs="Arial"/>
                <w:color w:val="000000"/>
              </w:rPr>
            </w:pPr>
          </w:p>
        </w:tc>
        <w:tc>
          <w:tcPr>
            <w:tcW w:w="2134" w:type="dxa"/>
          </w:tcPr>
          <w:p w14:paraId="0FAE94A1" w14:textId="77777777" w:rsidR="00BE1E51" w:rsidRPr="00880DA1" w:rsidRDefault="00BE1E51" w:rsidP="7F164CF4">
            <w:pPr>
              <w:autoSpaceDE w:val="0"/>
              <w:autoSpaceDN w:val="0"/>
              <w:adjustRightInd w:val="0"/>
              <w:spacing w:before="0" w:after="200"/>
              <w:ind w:left="0"/>
              <w:jc w:val="left"/>
              <w:rPr>
                <w:rFonts w:asciiTheme="minorHAnsi" w:eastAsiaTheme="minorEastAsia" w:hAnsiTheme="minorHAnsi" w:cs="Arial"/>
                <w:color w:val="000000"/>
              </w:rPr>
            </w:pPr>
          </w:p>
        </w:tc>
        <w:tc>
          <w:tcPr>
            <w:tcW w:w="2126" w:type="dxa"/>
          </w:tcPr>
          <w:p w14:paraId="37889365" w14:textId="77777777" w:rsidR="00BE1E51" w:rsidRPr="00880DA1"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eastAsiaTheme="minorEastAsia" w:hAnsiTheme="minorHAnsi" w:cs="Arial"/>
                <w:color w:val="000000" w:themeColor="text1"/>
              </w:rPr>
              <w:t>DOKTORETZA AURREKO KONTRATUA</w:t>
            </w:r>
          </w:p>
        </w:tc>
      </w:tr>
      <w:tr w:rsidR="00BE1E51" w:rsidRPr="001B32ED" w14:paraId="36D0893B" w14:textId="77777777" w:rsidTr="7F164CF4">
        <w:trPr>
          <w:trHeight w:val="65"/>
        </w:trPr>
        <w:tc>
          <w:tcPr>
            <w:tcW w:w="846" w:type="dxa"/>
          </w:tcPr>
          <w:p w14:paraId="35C6FD7A"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408</w:t>
            </w:r>
          </w:p>
        </w:tc>
        <w:tc>
          <w:tcPr>
            <w:tcW w:w="1523" w:type="dxa"/>
          </w:tcPr>
          <w:p w14:paraId="2DF70F0F"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aldi baterakoa</w:t>
            </w:r>
          </w:p>
        </w:tc>
        <w:tc>
          <w:tcPr>
            <w:tcW w:w="2134" w:type="dxa"/>
          </w:tcPr>
          <w:p w14:paraId="7A096ED7"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osoa</w:t>
            </w:r>
          </w:p>
        </w:tc>
        <w:tc>
          <w:tcPr>
            <w:tcW w:w="2126" w:type="dxa"/>
          </w:tcPr>
          <w:p w14:paraId="56EE1761" w14:textId="77777777" w:rsidR="00BE1E51" w:rsidRPr="00AF2DF0" w:rsidRDefault="00BE1E51" w:rsidP="7F164CF4">
            <w:pPr>
              <w:autoSpaceDE w:val="0"/>
              <w:autoSpaceDN w:val="0"/>
              <w:adjustRightInd w:val="0"/>
              <w:rPr>
                <w:rFonts w:cs="Arial"/>
                <w:color w:val="000000"/>
              </w:rPr>
            </w:pPr>
          </w:p>
        </w:tc>
        <w:tc>
          <w:tcPr>
            <w:tcW w:w="2126" w:type="dxa"/>
          </w:tcPr>
          <w:p w14:paraId="0703C606" w14:textId="77777777" w:rsidR="00BE1E51" w:rsidRPr="00E91E52"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izaera administratiboa</w:t>
            </w:r>
          </w:p>
        </w:tc>
      </w:tr>
      <w:tr w:rsidR="00BE1E51" w:rsidRPr="00AF2DF0" w14:paraId="69293C5A" w14:textId="77777777" w:rsidTr="7F164CF4">
        <w:trPr>
          <w:gridAfter w:val="1"/>
          <w:wAfter w:w="2126" w:type="dxa"/>
          <w:trHeight w:val="145"/>
        </w:trPr>
        <w:tc>
          <w:tcPr>
            <w:tcW w:w="846" w:type="dxa"/>
          </w:tcPr>
          <w:p w14:paraId="792D66FC"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lastRenderedPageBreak/>
              <w:t>410</w:t>
            </w:r>
          </w:p>
        </w:tc>
        <w:tc>
          <w:tcPr>
            <w:tcW w:w="1523" w:type="dxa"/>
          </w:tcPr>
          <w:p w14:paraId="5DD4C77C"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iraupen mugatukoa</w:t>
            </w:r>
          </w:p>
        </w:tc>
        <w:tc>
          <w:tcPr>
            <w:tcW w:w="2134" w:type="dxa"/>
          </w:tcPr>
          <w:p w14:paraId="46F5B64A"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osoa</w:t>
            </w:r>
          </w:p>
        </w:tc>
        <w:tc>
          <w:tcPr>
            <w:tcW w:w="2126" w:type="dxa"/>
          </w:tcPr>
          <w:p w14:paraId="5B5F1158"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bitartekoa</w:t>
            </w:r>
          </w:p>
        </w:tc>
      </w:tr>
      <w:tr w:rsidR="00BE1E51" w:rsidRPr="00AF2DF0" w14:paraId="723E2DD5" w14:textId="77777777" w:rsidTr="7F164CF4">
        <w:trPr>
          <w:trHeight w:val="180"/>
        </w:trPr>
        <w:tc>
          <w:tcPr>
            <w:tcW w:w="846" w:type="dxa"/>
          </w:tcPr>
          <w:p w14:paraId="6DFD2B4C"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418</w:t>
            </w:r>
          </w:p>
        </w:tc>
        <w:tc>
          <w:tcPr>
            <w:tcW w:w="1523" w:type="dxa"/>
          </w:tcPr>
          <w:p w14:paraId="24730450"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iraupen mugatukoa</w:t>
            </w:r>
          </w:p>
        </w:tc>
        <w:tc>
          <w:tcPr>
            <w:tcW w:w="2134" w:type="dxa"/>
          </w:tcPr>
          <w:p w14:paraId="6B7934B8"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osoa</w:t>
            </w:r>
          </w:p>
        </w:tc>
        <w:tc>
          <w:tcPr>
            <w:tcW w:w="2126" w:type="dxa"/>
          </w:tcPr>
          <w:p w14:paraId="23E877DF"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bitartekoa</w:t>
            </w:r>
          </w:p>
        </w:tc>
        <w:tc>
          <w:tcPr>
            <w:tcW w:w="2126" w:type="dxa"/>
          </w:tcPr>
          <w:p w14:paraId="284B77C3" w14:textId="77777777" w:rsidR="00BE1E51" w:rsidRPr="00AF2DF0" w:rsidRDefault="79738E7C" w:rsidP="7F164CF4">
            <w:pPr>
              <w:autoSpaceDE w:val="0"/>
              <w:autoSpaceDN w:val="0"/>
              <w:adjustRightInd w:val="0"/>
              <w:spacing w:before="0" w:after="200"/>
              <w:ind w:left="0"/>
              <w:rPr>
                <w:rFonts w:asciiTheme="minorHAnsi" w:eastAsiaTheme="minorEastAsia" w:hAnsiTheme="minorHAnsi" w:cs="Arial"/>
                <w:color w:val="000000"/>
              </w:rPr>
            </w:pPr>
            <w:r w:rsidRPr="7F164CF4">
              <w:rPr>
                <w:rFonts w:asciiTheme="minorHAnsi" w:hAnsiTheme="minorHAnsi"/>
                <w:color w:val="000000" w:themeColor="text1"/>
              </w:rPr>
              <w:t>izaera administratiboa</w:t>
            </w:r>
          </w:p>
        </w:tc>
      </w:tr>
      <w:tr w:rsidR="00BE1E51" w:rsidRPr="00AF2DF0" w14:paraId="2DE0E422" w14:textId="77777777" w:rsidTr="7F164CF4">
        <w:trPr>
          <w:gridAfter w:val="1"/>
          <w:wAfter w:w="2126" w:type="dxa"/>
          <w:trHeight w:val="65"/>
        </w:trPr>
        <w:tc>
          <w:tcPr>
            <w:tcW w:w="846" w:type="dxa"/>
          </w:tcPr>
          <w:p w14:paraId="567134D8"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420</w:t>
            </w:r>
          </w:p>
        </w:tc>
        <w:tc>
          <w:tcPr>
            <w:tcW w:w="1523" w:type="dxa"/>
          </w:tcPr>
          <w:p w14:paraId="50053509"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aldi baterakoa</w:t>
            </w:r>
          </w:p>
        </w:tc>
        <w:tc>
          <w:tcPr>
            <w:tcW w:w="2134" w:type="dxa"/>
          </w:tcPr>
          <w:p w14:paraId="72D069B1"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osoa</w:t>
            </w:r>
          </w:p>
        </w:tc>
        <w:tc>
          <w:tcPr>
            <w:tcW w:w="2126" w:type="dxa"/>
          </w:tcPr>
          <w:p w14:paraId="407399D2"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eastAsiaTheme="minorEastAsia" w:hAnsiTheme="minorHAnsi" w:cs="Arial"/>
                <w:color w:val="000000" w:themeColor="text1"/>
              </w:rPr>
              <w:t>praktikak</w:t>
            </w:r>
          </w:p>
        </w:tc>
      </w:tr>
      <w:tr w:rsidR="00BE1E51" w:rsidRPr="00AF2DF0" w14:paraId="29C1B660" w14:textId="77777777" w:rsidTr="7F164CF4">
        <w:trPr>
          <w:gridAfter w:val="1"/>
          <w:wAfter w:w="2126" w:type="dxa"/>
          <w:trHeight w:val="65"/>
        </w:trPr>
        <w:tc>
          <w:tcPr>
            <w:tcW w:w="846" w:type="dxa"/>
          </w:tcPr>
          <w:p w14:paraId="279CB3D6"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421</w:t>
            </w:r>
          </w:p>
        </w:tc>
        <w:tc>
          <w:tcPr>
            <w:tcW w:w="1523" w:type="dxa"/>
          </w:tcPr>
          <w:p w14:paraId="41ABD728" w14:textId="77777777" w:rsidR="00BE1E51" w:rsidRPr="00AF2DF0" w:rsidRDefault="79738E7C" w:rsidP="7F164CF4">
            <w:pPr>
              <w:autoSpaceDE w:val="0"/>
              <w:autoSpaceDN w:val="0"/>
              <w:adjustRightInd w:val="0"/>
              <w:spacing w:before="0"/>
              <w:ind w:left="0"/>
              <w:jc w:val="left"/>
              <w:rPr>
                <w:rFonts w:asciiTheme="minorHAnsi" w:eastAsiaTheme="minorEastAsia" w:hAnsiTheme="minorHAnsi" w:cs="Arial"/>
                <w:color w:val="000000"/>
              </w:rPr>
            </w:pPr>
            <w:r w:rsidRPr="7F164CF4">
              <w:rPr>
                <w:rFonts w:asciiTheme="minorHAnsi" w:hAnsiTheme="minorHAnsi"/>
                <w:color w:val="000000" w:themeColor="text1"/>
              </w:rPr>
              <w:t>aldi baterakoa</w:t>
            </w:r>
          </w:p>
        </w:tc>
        <w:tc>
          <w:tcPr>
            <w:tcW w:w="2134" w:type="dxa"/>
          </w:tcPr>
          <w:p w14:paraId="7869FF22"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osoa</w:t>
            </w:r>
          </w:p>
        </w:tc>
        <w:tc>
          <w:tcPr>
            <w:tcW w:w="2126" w:type="dxa"/>
          </w:tcPr>
          <w:p w14:paraId="156DA0E2"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formakuntza eta ikaskuntza</w:t>
            </w:r>
          </w:p>
        </w:tc>
      </w:tr>
      <w:tr w:rsidR="00BE1E51" w:rsidRPr="00AF2DF0" w14:paraId="243EC509" w14:textId="77777777" w:rsidTr="7F164CF4">
        <w:trPr>
          <w:gridAfter w:val="1"/>
          <w:wAfter w:w="2126" w:type="dxa"/>
          <w:trHeight w:val="65"/>
        </w:trPr>
        <w:tc>
          <w:tcPr>
            <w:tcW w:w="846" w:type="dxa"/>
          </w:tcPr>
          <w:p w14:paraId="077E442A"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430</w:t>
            </w:r>
          </w:p>
        </w:tc>
        <w:tc>
          <w:tcPr>
            <w:tcW w:w="1523" w:type="dxa"/>
          </w:tcPr>
          <w:p w14:paraId="1209B715"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aldi baterakoa</w:t>
            </w:r>
          </w:p>
        </w:tc>
        <w:tc>
          <w:tcPr>
            <w:tcW w:w="2134" w:type="dxa"/>
          </w:tcPr>
          <w:p w14:paraId="19C16078"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osoa</w:t>
            </w:r>
          </w:p>
        </w:tc>
        <w:tc>
          <w:tcPr>
            <w:tcW w:w="2126" w:type="dxa"/>
          </w:tcPr>
          <w:p w14:paraId="2A9EAC25"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desgaituak</w:t>
            </w:r>
          </w:p>
        </w:tc>
      </w:tr>
      <w:tr w:rsidR="00BE1E51" w:rsidRPr="00AF2DF0" w14:paraId="615ADCEE" w14:textId="77777777" w:rsidTr="7F164CF4">
        <w:trPr>
          <w:gridAfter w:val="1"/>
          <w:wAfter w:w="2126" w:type="dxa"/>
          <w:trHeight w:val="65"/>
        </w:trPr>
        <w:tc>
          <w:tcPr>
            <w:tcW w:w="846" w:type="dxa"/>
          </w:tcPr>
          <w:p w14:paraId="1719A996"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441</w:t>
            </w:r>
          </w:p>
        </w:tc>
        <w:tc>
          <w:tcPr>
            <w:tcW w:w="1523" w:type="dxa"/>
          </w:tcPr>
          <w:p w14:paraId="4E8BA5A0"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aldi baterakoa</w:t>
            </w:r>
          </w:p>
        </w:tc>
        <w:tc>
          <w:tcPr>
            <w:tcW w:w="2134" w:type="dxa"/>
          </w:tcPr>
          <w:p w14:paraId="5E5DC590"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osoa</w:t>
            </w:r>
          </w:p>
        </w:tc>
        <w:tc>
          <w:tcPr>
            <w:tcW w:w="2126" w:type="dxa"/>
          </w:tcPr>
          <w:p w14:paraId="4E71085E"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eastAsiaTheme="minorEastAsia" w:hAnsiTheme="minorHAnsi" w:cs="Arial"/>
                <w:color w:val="000000" w:themeColor="text1"/>
              </w:rPr>
              <w:t>Erreleboa</w:t>
            </w:r>
          </w:p>
        </w:tc>
      </w:tr>
      <w:tr w:rsidR="00BE1E51" w:rsidRPr="00AF2DF0" w14:paraId="58AD6017" w14:textId="77777777" w:rsidTr="7F164CF4">
        <w:trPr>
          <w:gridAfter w:val="1"/>
          <w:wAfter w:w="2126" w:type="dxa"/>
          <w:trHeight w:val="145"/>
        </w:trPr>
        <w:tc>
          <w:tcPr>
            <w:tcW w:w="846" w:type="dxa"/>
          </w:tcPr>
          <w:p w14:paraId="75DA8E0B"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450</w:t>
            </w:r>
          </w:p>
        </w:tc>
        <w:tc>
          <w:tcPr>
            <w:tcW w:w="1523" w:type="dxa"/>
          </w:tcPr>
          <w:p w14:paraId="5C88384D"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aldi baterakoa</w:t>
            </w:r>
          </w:p>
        </w:tc>
        <w:tc>
          <w:tcPr>
            <w:tcW w:w="2134" w:type="dxa"/>
          </w:tcPr>
          <w:p w14:paraId="70E4C8FF"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osoa</w:t>
            </w:r>
          </w:p>
        </w:tc>
        <w:tc>
          <w:tcPr>
            <w:tcW w:w="2126" w:type="dxa"/>
          </w:tcPr>
          <w:p w14:paraId="13FFD57A"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kontratazio mugagabearen sustapena</w:t>
            </w:r>
          </w:p>
        </w:tc>
      </w:tr>
      <w:tr w:rsidR="00BE1E51" w:rsidRPr="00AF2DF0" w14:paraId="163C2DC0" w14:textId="77777777" w:rsidTr="7F164CF4">
        <w:trPr>
          <w:gridAfter w:val="1"/>
          <w:wAfter w:w="2126" w:type="dxa"/>
          <w:trHeight w:val="65"/>
        </w:trPr>
        <w:tc>
          <w:tcPr>
            <w:tcW w:w="846" w:type="dxa"/>
          </w:tcPr>
          <w:p w14:paraId="0E4C4A18"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452</w:t>
            </w:r>
          </w:p>
        </w:tc>
        <w:tc>
          <w:tcPr>
            <w:tcW w:w="1523" w:type="dxa"/>
          </w:tcPr>
          <w:p w14:paraId="1FC3383D"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aldi baterakoa</w:t>
            </w:r>
          </w:p>
        </w:tc>
        <w:tc>
          <w:tcPr>
            <w:tcW w:w="2134" w:type="dxa"/>
          </w:tcPr>
          <w:p w14:paraId="1F513482"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osoa</w:t>
            </w:r>
          </w:p>
        </w:tc>
        <w:tc>
          <w:tcPr>
            <w:tcW w:w="2126" w:type="dxa"/>
          </w:tcPr>
          <w:p w14:paraId="0958297C"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gizarteratze-enpresak</w:t>
            </w:r>
          </w:p>
        </w:tc>
      </w:tr>
      <w:tr w:rsidR="00BE1E51" w:rsidRPr="00A20B8E" w14:paraId="74C74AC7" w14:textId="77777777" w:rsidTr="7F164CF4">
        <w:trPr>
          <w:gridAfter w:val="1"/>
          <w:wAfter w:w="2126" w:type="dxa"/>
          <w:trHeight w:val="65"/>
        </w:trPr>
        <w:tc>
          <w:tcPr>
            <w:tcW w:w="846" w:type="dxa"/>
          </w:tcPr>
          <w:p w14:paraId="1DB3DEF7" w14:textId="77777777" w:rsidR="00BE1E51" w:rsidRPr="00A20B8E"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500</w:t>
            </w:r>
          </w:p>
        </w:tc>
        <w:tc>
          <w:tcPr>
            <w:tcW w:w="1523" w:type="dxa"/>
          </w:tcPr>
          <w:p w14:paraId="187D76C2" w14:textId="77777777" w:rsidR="00BE1E51" w:rsidRPr="00A20B8E"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aldi baterakoa</w:t>
            </w:r>
          </w:p>
        </w:tc>
        <w:tc>
          <w:tcPr>
            <w:tcW w:w="2134" w:type="dxa"/>
          </w:tcPr>
          <w:p w14:paraId="2041BFD4" w14:textId="77777777" w:rsidR="00BE1E51" w:rsidRPr="00A20B8E"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eastAsiaTheme="minorEastAsia" w:hAnsiTheme="minorHAnsi" w:cs="Arial"/>
                <w:color w:val="000000" w:themeColor="text1"/>
              </w:rPr>
              <w:t>Ohiko lanaldi partziala</w:t>
            </w:r>
          </w:p>
        </w:tc>
        <w:tc>
          <w:tcPr>
            <w:tcW w:w="2126" w:type="dxa"/>
          </w:tcPr>
          <w:p w14:paraId="1568E935" w14:textId="77777777" w:rsidR="00BE1E51" w:rsidRPr="00A20B8E" w:rsidRDefault="00BE1E51" w:rsidP="7F164CF4">
            <w:pPr>
              <w:autoSpaceDE w:val="0"/>
              <w:autoSpaceDN w:val="0"/>
              <w:adjustRightInd w:val="0"/>
              <w:spacing w:before="0" w:after="200"/>
              <w:ind w:left="0"/>
              <w:jc w:val="left"/>
              <w:rPr>
                <w:rFonts w:asciiTheme="minorHAnsi" w:eastAsiaTheme="minorEastAsia" w:hAnsiTheme="minorHAnsi" w:cs="Arial"/>
                <w:color w:val="000000"/>
              </w:rPr>
            </w:pPr>
          </w:p>
        </w:tc>
      </w:tr>
      <w:tr w:rsidR="00BE1E51" w:rsidRPr="00AF2DF0" w14:paraId="61B233D0" w14:textId="77777777" w:rsidTr="7F164CF4">
        <w:trPr>
          <w:gridAfter w:val="1"/>
          <w:wAfter w:w="2126" w:type="dxa"/>
          <w:trHeight w:val="146"/>
        </w:trPr>
        <w:tc>
          <w:tcPr>
            <w:tcW w:w="846" w:type="dxa"/>
          </w:tcPr>
          <w:p w14:paraId="1C8C9ACC"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501</w:t>
            </w:r>
          </w:p>
        </w:tc>
        <w:tc>
          <w:tcPr>
            <w:tcW w:w="1523" w:type="dxa"/>
          </w:tcPr>
          <w:p w14:paraId="591B4A2B"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iraupen mugatukoa</w:t>
            </w:r>
          </w:p>
        </w:tc>
        <w:tc>
          <w:tcPr>
            <w:tcW w:w="2134" w:type="dxa"/>
          </w:tcPr>
          <w:p w14:paraId="06F92718"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partziala</w:t>
            </w:r>
          </w:p>
        </w:tc>
        <w:tc>
          <w:tcPr>
            <w:tcW w:w="2126" w:type="dxa"/>
          </w:tcPr>
          <w:p w14:paraId="1F5D8489"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 edo zerbitzu jakinekoa</w:t>
            </w:r>
          </w:p>
        </w:tc>
      </w:tr>
      <w:tr w:rsidR="00BE1E51" w:rsidRPr="00AF2DF0" w14:paraId="0633E7A0" w14:textId="77777777" w:rsidTr="7F164CF4">
        <w:trPr>
          <w:gridAfter w:val="1"/>
          <w:wAfter w:w="2126" w:type="dxa"/>
          <w:trHeight w:val="179"/>
        </w:trPr>
        <w:tc>
          <w:tcPr>
            <w:tcW w:w="846" w:type="dxa"/>
          </w:tcPr>
          <w:p w14:paraId="0C7AADAC"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502</w:t>
            </w:r>
          </w:p>
        </w:tc>
        <w:tc>
          <w:tcPr>
            <w:tcW w:w="1523" w:type="dxa"/>
          </w:tcPr>
          <w:p w14:paraId="596563AB"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iraupen mugatukoa</w:t>
            </w:r>
          </w:p>
        </w:tc>
        <w:tc>
          <w:tcPr>
            <w:tcW w:w="2134" w:type="dxa"/>
          </w:tcPr>
          <w:p w14:paraId="21AD7C34"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partziala</w:t>
            </w:r>
          </w:p>
        </w:tc>
        <w:tc>
          <w:tcPr>
            <w:tcW w:w="2126" w:type="dxa"/>
          </w:tcPr>
          <w:p w14:paraId="17828BA5"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ebentuala ekoizpen-gorabeherengatik</w:t>
            </w:r>
          </w:p>
        </w:tc>
      </w:tr>
      <w:tr w:rsidR="00BE1E51" w:rsidRPr="00880DA1" w14:paraId="7F35AE0C" w14:textId="77777777" w:rsidTr="7F164CF4">
        <w:trPr>
          <w:gridAfter w:val="1"/>
          <w:wAfter w:w="2126" w:type="dxa"/>
          <w:trHeight w:val="179"/>
        </w:trPr>
        <w:tc>
          <w:tcPr>
            <w:tcW w:w="846" w:type="dxa"/>
          </w:tcPr>
          <w:p w14:paraId="10499ED3" w14:textId="77777777" w:rsidR="00BE1E51" w:rsidRPr="00880DA1"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503</w:t>
            </w:r>
          </w:p>
        </w:tc>
        <w:tc>
          <w:tcPr>
            <w:tcW w:w="1523" w:type="dxa"/>
          </w:tcPr>
          <w:p w14:paraId="735EB2E1" w14:textId="77777777" w:rsidR="00BE1E51" w:rsidRPr="00880DA1"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iraupen mugatukoa</w:t>
            </w:r>
          </w:p>
        </w:tc>
        <w:tc>
          <w:tcPr>
            <w:tcW w:w="2134" w:type="dxa"/>
          </w:tcPr>
          <w:p w14:paraId="130164B7" w14:textId="77777777" w:rsidR="00BE1E51" w:rsidRPr="00880DA1"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partziala</w:t>
            </w:r>
          </w:p>
        </w:tc>
        <w:tc>
          <w:tcPr>
            <w:tcW w:w="2126" w:type="dxa"/>
          </w:tcPr>
          <w:p w14:paraId="37818770" w14:textId="77777777" w:rsidR="00BE1E51" w:rsidRPr="00880DA1"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eastAsiaTheme="minorEastAsia" w:hAnsiTheme="minorHAnsi" w:cs="Arial"/>
                <w:color w:val="000000" w:themeColor="text1"/>
              </w:rPr>
              <w:t>LANERATZEA</w:t>
            </w:r>
          </w:p>
        </w:tc>
      </w:tr>
      <w:tr w:rsidR="00BE1E51" w:rsidRPr="001E7FAD" w14:paraId="5463C2E1" w14:textId="77777777" w:rsidTr="7F164CF4">
        <w:trPr>
          <w:trHeight w:val="65"/>
        </w:trPr>
        <w:tc>
          <w:tcPr>
            <w:tcW w:w="846" w:type="dxa"/>
          </w:tcPr>
          <w:p w14:paraId="496304CF" w14:textId="77777777" w:rsidR="00BE1E51" w:rsidRPr="00AF2DF0" w:rsidRDefault="79738E7C" w:rsidP="7F164CF4">
            <w:pPr>
              <w:tabs>
                <w:tab w:val="left" w:pos="411"/>
                <w:tab w:val="center" w:pos="1009"/>
              </w:tabs>
              <w:autoSpaceDE w:val="0"/>
              <w:autoSpaceDN w:val="0"/>
              <w:adjustRightInd w:val="0"/>
              <w:spacing w:before="0"/>
              <w:ind w:left="0"/>
              <w:jc w:val="center"/>
              <w:rPr>
                <w:rFonts w:asciiTheme="minorHAnsi" w:hAnsiTheme="minorHAnsi" w:cstheme="minorBidi"/>
                <w:b/>
                <w:bCs/>
                <w:color w:val="0000FF"/>
                <w:lang w:val="es-ES"/>
              </w:rPr>
            </w:pPr>
            <w:r w:rsidRPr="7F164CF4">
              <w:rPr>
                <w:rFonts w:asciiTheme="minorHAnsi" w:hAnsiTheme="minorHAnsi" w:cstheme="minorBidi"/>
                <w:b/>
                <w:bCs/>
                <w:color w:val="0000FF"/>
                <w:lang w:val="es-ES"/>
              </w:rPr>
              <w:t>508</w:t>
            </w:r>
          </w:p>
        </w:tc>
        <w:tc>
          <w:tcPr>
            <w:tcW w:w="1523" w:type="dxa"/>
          </w:tcPr>
          <w:p w14:paraId="76BC5C2D"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aldi baterakoa</w:t>
            </w:r>
          </w:p>
        </w:tc>
        <w:tc>
          <w:tcPr>
            <w:tcW w:w="2134" w:type="dxa"/>
          </w:tcPr>
          <w:p w14:paraId="33292887" w14:textId="77777777" w:rsidR="00BE1E51" w:rsidRPr="00AF2DF0"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lanaldi partziala</w:t>
            </w:r>
          </w:p>
        </w:tc>
        <w:tc>
          <w:tcPr>
            <w:tcW w:w="2126" w:type="dxa"/>
          </w:tcPr>
          <w:p w14:paraId="4D049863" w14:textId="77777777" w:rsidR="00BE1E51" w:rsidRPr="00AF2DF0" w:rsidRDefault="00BE1E51" w:rsidP="7F164CF4">
            <w:pPr>
              <w:autoSpaceDE w:val="0"/>
              <w:autoSpaceDN w:val="0"/>
              <w:adjustRightInd w:val="0"/>
              <w:spacing w:before="0" w:after="200"/>
              <w:ind w:left="0"/>
              <w:jc w:val="left"/>
              <w:rPr>
                <w:rFonts w:asciiTheme="minorHAnsi" w:eastAsiaTheme="minorEastAsia" w:hAnsiTheme="minorHAnsi" w:cs="Arial"/>
                <w:color w:val="000000"/>
              </w:rPr>
            </w:pPr>
          </w:p>
        </w:tc>
        <w:tc>
          <w:tcPr>
            <w:tcW w:w="2126" w:type="dxa"/>
          </w:tcPr>
          <w:p w14:paraId="4456E388" w14:textId="77777777" w:rsidR="00BE1E51" w:rsidRPr="00E91E52" w:rsidRDefault="79738E7C" w:rsidP="7F164CF4">
            <w:pPr>
              <w:autoSpaceDE w:val="0"/>
              <w:autoSpaceDN w:val="0"/>
              <w:adjustRightInd w:val="0"/>
              <w:spacing w:before="0" w:after="200"/>
              <w:ind w:left="0"/>
              <w:jc w:val="left"/>
              <w:rPr>
                <w:rFonts w:asciiTheme="minorHAnsi" w:eastAsiaTheme="minorEastAsia" w:hAnsiTheme="minorHAnsi" w:cs="Arial"/>
                <w:color w:val="000000"/>
              </w:rPr>
            </w:pPr>
            <w:r w:rsidRPr="7F164CF4">
              <w:rPr>
                <w:rFonts w:asciiTheme="minorHAnsi" w:hAnsiTheme="minorHAnsi"/>
                <w:color w:val="000000" w:themeColor="text1"/>
              </w:rPr>
              <w:t>izaera administratiboa</w:t>
            </w:r>
          </w:p>
        </w:tc>
      </w:tr>
      <w:tr w:rsidR="00BE1E51" w:rsidRPr="00AF2DF0" w14:paraId="230E4290" w14:textId="77777777" w:rsidTr="7F164CF4">
        <w:trPr>
          <w:gridAfter w:val="1"/>
          <w:wAfter w:w="2126" w:type="dxa"/>
          <w:trHeight w:val="179"/>
        </w:trPr>
        <w:tc>
          <w:tcPr>
            <w:tcW w:w="846" w:type="dxa"/>
          </w:tcPr>
          <w:p w14:paraId="12380FDA" w14:textId="77777777" w:rsidR="00BE1E51" w:rsidRPr="00AF2DF0" w:rsidRDefault="00BE1E51"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510</w:t>
            </w:r>
          </w:p>
        </w:tc>
        <w:tc>
          <w:tcPr>
            <w:tcW w:w="1523" w:type="dxa"/>
          </w:tcPr>
          <w:p w14:paraId="0BC4D712"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096424">
              <w:rPr>
                <w:rFonts w:asciiTheme="minorHAnsi" w:hAnsiTheme="minorHAnsi"/>
                <w:color w:val="000000"/>
              </w:rPr>
              <w:t>iraupen mugatukoa</w:t>
            </w:r>
          </w:p>
        </w:tc>
        <w:tc>
          <w:tcPr>
            <w:tcW w:w="2134" w:type="dxa"/>
          </w:tcPr>
          <w:p w14:paraId="197B7BD9"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lanaldi partziala</w:t>
            </w:r>
          </w:p>
        </w:tc>
        <w:tc>
          <w:tcPr>
            <w:tcW w:w="2126" w:type="dxa"/>
          </w:tcPr>
          <w:p w14:paraId="314AF10D"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bitartekoa</w:t>
            </w:r>
          </w:p>
        </w:tc>
      </w:tr>
      <w:tr w:rsidR="00BE1E51" w:rsidRPr="00923C8D" w14:paraId="7584F84B" w14:textId="77777777" w:rsidTr="7F164CF4">
        <w:trPr>
          <w:trHeight w:val="145"/>
        </w:trPr>
        <w:tc>
          <w:tcPr>
            <w:tcW w:w="846" w:type="dxa"/>
          </w:tcPr>
          <w:p w14:paraId="751C42AF" w14:textId="77777777" w:rsidR="00BE1E51" w:rsidRPr="00AF2DF0" w:rsidRDefault="00BE1E51"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518</w:t>
            </w:r>
          </w:p>
        </w:tc>
        <w:tc>
          <w:tcPr>
            <w:tcW w:w="1523" w:type="dxa"/>
          </w:tcPr>
          <w:p w14:paraId="58373280"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096424">
              <w:rPr>
                <w:rFonts w:asciiTheme="minorHAnsi" w:hAnsiTheme="minorHAnsi"/>
                <w:color w:val="000000"/>
              </w:rPr>
              <w:t>iraupen mugatukoa</w:t>
            </w:r>
          </w:p>
        </w:tc>
        <w:tc>
          <w:tcPr>
            <w:tcW w:w="2134" w:type="dxa"/>
          </w:tcPr>
          <w:p w14:paraId="58994D50"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lanaldi partziala</w:t>
            </w:r>
          </w:p>
        </w:tc>
        <w:tc>
          <w:tcPr>
            <w:tcW w:w="2126" w:type="dxa"/>
          </w:tcPr>
          <w:p w14:paraId="0C37D6B9"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bitartekoa</w:t>
            </w:r>
          </w:p>
        </w:tc>
        <w:tc>
          <w:tcPr>
            <w:tcW w:w="2126" w:type="dxa"/>
          </w:tcPr>
          <w:p w14:paraId="553536D2" w14:textId="77777777" w:rsidR="00BE1E51" w:rsidRPr="00923C8D"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izaera administratiboa</w:t>
            </w:r>
          </w:p>
        </w:tc>
      </w:tr>
      <w:tr w:rsidR="00BE1E51" w:rsidRPr="00AF2DF0" w14:paraId="380B6390" w14:textId="77777777" w:rsidTr="7F164CF4">
        <w:trPr>
          <w:gridAfter w:val="1"/>
          <w:wAfter w:w="2126" w:type="dxa"/>
          <w:trHeight w:val="65"/>
        </w:trPr>
        <w:tc>
          <w:tcPr>
            <w:tcW w:w="846" w:type="dxa"/>
          </w:tcPr>
          <w:p w14:paraId="09364591" w14:textId="77777777" w:rsidR="00BE1E51" w:rsidRPr="00AF2DF0" w:rsidRDefault="00BE1E51"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520</w:t>
            </w:r>
          </w:p>
        </w:tc>
        <w:tc>
          <w:tcPr>
            <w:tcW w:w="1523" w:type="dxa"/>
          </w:tcPr>
          <w:p w14:paraId="021789F2"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C91828">
              <w:rPr>
                <w:rFonts w:asciiTheme="minorHAnsi" w:hAnsiTheme="minorHAnsi"/>
                <w:color w:val="000000"/>
              </w:rPr>
              <w:t>aldi baterakoa</w:t>
            </w:r>
          </w:p>
        </w:tc>
        <w:tc>
          <w:tcPr>
            <w:tcW w:w="2134" w:type="dxa"/>
          </w:tcPr>
          <w:p w14:paraId="5C13BA37"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lanaldi partziala</w:t>
            </w:r>
          </w:p>
        </w:tc>
        <w:tc>
          <w:tcPr>
            <w:tcW w:w="2126" w:type="dxa"/>
          </w:tcPr>
          <w:p w14:paraId="7BDBBDC0"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pr</w:t>
            </w:r>
            <w:r>
              <w:rPr>
                <w:rFonts w:asciiTheme="minorHAnsi" w:eastAsiaTheme="minorHAnsi" w:hAnsiTheme="minorHAnsi" w:cs="Arial"/>
                <w:color w:val="000000"/>
                <w:szCs w:val="22"/>
                <w:lang w:eastAsia="es-ES_tradnl"/>
              </w:rPr>
              <w:t>ak</w:t>
            </w:r>
            <w:r w:rsidRPr="00AF2DF0">
              <w:rPr>
                <w:rFonts w:asciiTheme="minorHAnsi" w:eastAsiaTheme="minorHAnsi" w:hAnsiTheme="minorHAnsi" w:cs="Arial"/>
                <w:color w:val="000000"/>
                <w:szCs w:val="22"/>
                <w:lang w:eastAsia="es-ES_tradnl"/>
              </w:rPr>
              <w:t>ti</w:t>
            </w:r>
            <w:r>
              <w:rPr>
                <w:rFonts w:asciiTheme="minorHAnsi" w:eastAsiaTheme="minorHAnsi" w:hAnsiTheme="minorHAnsi" w:cs="Arial"/>
                <w:color w:val="000000"/>
                <w:szCs w:val="22"/>
                <w:lang w:eastAsia="es-ES_tradnl"/>
              </w:rPr>
              <w:t>k</w:t>
            </w:r>
            <w:r w:rsidRPr="00AF2DF0">
              <w:rPr>
                <w:rFonts w:asciiTheme="minorHAnsi" w:eastAsiaTheme="minorHAnsi" w:hAnsiTheme="minorHAnsi" w:cs="Arial"/>
                <w:color w:val="000000"/>
                <w:szCs w:val="22"/>
                <w:lang w:eastAsia="es-ES_tradnl"/>
              </w:rPr>
              <w:t>a</w:t>
            </w:r>
            <w:r>
              <w:rPr>
                <w:rFonts w:asciiTheme="minorHAnsi" w:eastAsiaTheme="minorHAnsi" w:hAnsiTheme="minorHAnsi" w:cs="Arial"/>
                <w:color w:val="000000"/>
                <w:szCs w:val="22"/>
                <w:lang w:eastAsia="es-ES_tradnl"/>
              </w:rPr>
              <w:t>k</w:t>
            </w:r>
          </w:p>
        </w:tc>
      </w:tr>
      <w:tr w:rsidR="00BE1E51" w:rsidRPr="00AF2DF0" w14:paraId="0D2DFA7D" w14:textId="77777777" w:rsidTr="7F164CF4">
        <w:trPr>
          <w:gridAfter w:val="1"/>
          <w:wAfter w:w="2126" w:type="dxa"/>
          <w:trHeight w:val="65"/>
        </w:trPr>
        <w:tc>
          <w:tcPr>
            <w:tcW w:w="846" w:type="dxa"/>
          </w:tcPr>
          <w:p w14:paraId="27F76C0C" w14:textId="77777777" w:rsidR="00BE1E51" w:rsidRPr="00AF2DF0" w:rsidRDefault="00BE1E51"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530</w:t>
            </w:r>
          </w:p>
        </w:tc>
        <w:tc>
          <w:tcPr>
            <w:tcW w:w="1523" w:type="dxa"/>
          </w:tcPr>
          <w:p w14:paraId="59F8CEF1"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C91828">
              <w:rPr>
                <w:rFonts w:asciiTheme="minorHAnsi" w:hAnsiTheme="minorHAnsi"/>
                <w:color w:val="000000"/>
              </w:rPr>
              <w:t>aldi baterakoa</w:t>
            </w:r>
          </w:p>
        </w:tc>
        <w:tc>
          <w:tcPr>
            <w:tcW w:w="2134" w:type="dxa"/>
          </w:tcPr>
          <w:p w14:paraId="3927D170"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lanaldi partziala</w:t>
            </w:r>
          </w:p>
        </w:tc>
        <w:tc>
          <w:tcPr>
            <w:tcW w:w="2126" w:type="dxa"/>
          </w:tcPr>
          <w:p w14:paraId="479A8004"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desgaituak</w:t>
            </w:r>
          </w:p>
        </w:tc>
      </w:tr>
      <w:tr w:rsidR="00BE1E51" w:rsidRPr="00AF2DF0" w14:paraId="5DE45C74" w14:textId="77777777" w:rsidTr="7F164CF4">
        <w:trPr>
          <w:gridAfter w:val="1"/>
          <w:wAfter w:w="2126" w:type="dxa"/>
          <w:trHeight w:val="65"/>
        </w:trPr>
        <w:tc>
          <w:tcPr>
            <w:tcW w:w="846" w:type="dxa"/>
          </w:tcPr>
          <w:p w14:paraId="37EF4981" w14:textId="77777777" w:rsidR="00BE1E51" w:rsidRPr="00AF2DF0" w:rsidRDefault="00BE1E51"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540</w:t>
            </w:r>
          </w:p>
        </w:tc>
        <w:tc>
          <w:tcPr>
            <w:tcW w:w="1523" w:type="dxa"/>
          </w:tcPr>
          <w:p w14:paraId="71E3A743"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C91828">
              <w:rPr>
                <w:rFonts w:asciiTheme="minorHAnsi" w:hAnsiTheme="minorHAnsi"/>
                <w:color w:val="000000"/>
              </w:rPr>
              <w:t>aldi baterakoa</w:t>
            </w:r>
          </w:p>
        </w:tc>
        <w:tc>
          <w:tcPr>
            <w:tcW w:w="2134" w:type="dxa"/>
          </w:tcPr>
          <w:p w14:paraId="4594A788"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lanaldi partziala</w:t>
            </w:r>
          </w:p>
        </w:tc>
        <w:tc>
          <w:tcPr>
            <w:tcW w:w="2126" w:type="dxa"/>
          </w:tcPr>
          <w:p w14:paraId="72EBDF59"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erretiratu partziala</w:t>
            </w:r>
          </w:p>
        </w:tc>
      </w:tr>
      <w:tr w:rsidR="00BE1E51" w:rsidRPr="00AF2DF0" w14:paraId="347A34CC" w14:textId="77777777" w:rsidTr="7F164CF4">
        <w:trPr>
          <w:gridAfter w:val="1"/>
          <w:wAfter w:w="2126" w:type="dxa"/>
          <w:trHeight w:val="65"/>
        </w:trPr>
        <w:tc>
          <w:tcPr>
            <w:tcW w:w="846" w:type="dxa"/>
          </w:tcPr>
          <w:p w14:paraId="1CBBC98D" w14:textId="77777777" w:rsidR="00BE1E51" w:rsidRPr="00AF2DF0" w:rsidRDefault="00BE1E51"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541</w:t>
            </w:r>
          </w:p>
        </w:tc>
        <w:tc>
          <w:tcPr>
            <w:tcW w:w="1523" w:type="dxa"/>
          </w:tcPr>
          <w:p w14:paraId="6B2FDFEA"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C91828">
              <w:rPr>
                <w:rFonts w:asciiTheme="minorHAnsi" w:hAnsiTheme="minorHAnsi"/>
                <w:color w:val="000000"/>
              </w:rPr>
              <w:t>aldi baterakoa</w:t>
            </w:r>
          </w:p>
        </w:tc>
        <w:tc>
          <w:tcPr>
            <w:tcW w:w="2134" w:type="dxa"/>
          </w:tcPr>
          <w:p w14:paraId="26AE0EF8"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lanaldi partziala</w:t>
            </w:r>
          </w:p>
        </w:tc>
        <w:tc>
          <w:tcPr>
            <w:tcW w:w="2126" w:type="dxa"/>
          </w:tcPr>
          <w:p w14:paraId="7E80F66A"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eastAsiaTheme="minorHAnsi" w:hAnsiTheme="minorHAnsi" w:cs="Arial"/>
                <w:color w:val="000000"/>
                <w:szCs w:val="22"/>
                <w:lang w:eastAsia="es-ES_tradnl"/>
              </w:rPr>
              <w:t>Erreleboa</w:t>
            </w:r>
          </w:p>
        </w:tc>
      </w:tr>
      <w:tr w:rsidR="00BE1E51" w:rsidRPr="00AF2DF0" w14:paraId="743FF75F" w14:textId="77777777" w:rsidTr="7F164CF4">
        <w:trPr>
          <w:gridAfter w:val="1"/>
          <w:wAfter w:w="2126" w:type="dxa"/>
          <w:trHeight w:val="179"/>
        </w:trPr>
        <w:tc>
          <w:tcPr>
            <w:tcW w:w="846" w:type="dxa"/>
          </w:tcPr>
          <w:p w14:paraId="4F484C5A" w14:textId="77777777" w:rsidR="00BE1E51" w:rsidRPr="00AF2DF0" w:rsidRDefault="00BE1E51"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550</w:t>
            </w:r>
          </w:p>
        </w:tc>
        <w:tc>
          <w:tcPr>
            <w:tcW w:w="1523" w:type="dxa"/>
          </w:tcPr>
          <w:p w14:paraId="23A5F529"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C91828">
              <w:rPr>
                <w:rFonts w:asciiTheme="minorHAnsi" w:hAnsiTheme="minorHAnsi"/>
                <w:color w:val="000000"/>
              </w:rPr>
              <w:t>aldi baterakoa</w:t>
            </w:r>
          </w:p>
        </w:tc>
        <w:tc>
          <w:tcPr>
            <w:tcW w:w="2134" w:type="dxa"/>
          </w:tcPr>
          <w:p w14:paraId="30BADEEB"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lanaldi partziala</w:t>
            </w:r>
          </w:p>
        </w:tc>
        <w:tc>
          <w:tcPr>
            <w:tcW w:w="2126" w:type="dxa"/>
          </w:tcPr>
          <w:p w14:paraId="0C06999E"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kontratazio mugagabearen sustapena</w:t>
            </w:r>
          </w:p>
        </w:tc>
      </w:tr>
      <w:tr w:rsidR="00BE1E51" w:rsidRPr="00AF2DF0" w14:paraId="21F8EFFE" w14:textId="77777777" w:rsidTr="7F164CF4">
        <w:trPr>
          <w:gridAfter w:val="1"/>
          <w:wAfter w:w="2126" w:type="dxa"/>
          <w:trHeight w:val="65"/>
        </w:trPr>
        <w:tc>
          <w:tcPr>
            <w:tcW w:w="846" w:type="dxa"/>
          </w:tcPr>
          <w:p w14:paraId="5501E176" w14:textId="77777777" w:rsidR="00BE1E51" w:rsidRPr="00AF2DF0" w:rsidRDefault="00BE1E51"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552</w:t>
            </w:r>
          </w:p>
        </w:tc>
        <w:tc>
          <w:tcPr>
            <w:tcW w:w="1523" w:type="dxa"/>
          </w:tcPr>
          <w:p w14:paraId="44333FB6"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C91828">
              <w:rPr>
                <w:rFonts w:asciiTheme="minorHAnsi" w:hAnsiTheme="minorHAnsi"/>
                <w:color w:val="000000"/>
              </w:rPr>
              <w:t>aldi baterakoa</w:t>
            </w:r>
          </w:p>
        </w:tc>
        <w:tc>
          <w:tcPr>
            <w:tcW w:w="2134" w:type="dxa"/>
          </w:tcPr>
          <w:p w14:paraId="7D200CC5"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lanaldi partziala</w:t>
            </w:r>
          </w:p>
        </w:tc>
        <w:tc>
          <w:tcPr>
            <w:tcW w:w="2126" w:type="dxa"/>
          </w:tcPr>
          <w:p w14:paraId="5196D1BC" w14:textId="77777777" w:rsidR="00BE1E51" w:rsidRPr="00AF2DF0" w:rsidRDefault="00BE1E51"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Pr>
                <w:rFonts w:asciiTheme="minorHAnsi" w:hAnsiTheme="minorHAnsi"/>
                <w:color w:val="000000"/>
              </w:rPr>
              <w:t>gizarteratze-enpresak</w:t>
            </w:r>
          </w:p>
        </w:tc>
      </w:tr>
    </w:tbl>
    <w:bookmarkEnd w:id="24"/>
    <w:p w14:paraId="778FF410" w14:textId="1A0C724B" w:rsidR="00DA4776" w:rsidRPr="00AF7D78" w:rsidRDefault="00DA4776" w:rsidP="00DA4776">
      <w:pPr>
        <w:spacing w:before="240" w:after="0" w:line="240" w:lineRule="auto"/>
        <w:jc w:val="both"/>
        <w:rPr>
          <w:rFonts w:eastAsia="Times New Roman" w:cstheme="minorHAnsi"/>
          <w:sz w:val="16"/>
          <w:szCs w:val="16"/>
        </w:rPr>
      </w:pPr>
      <w:r w:rsidRPr="00DA4776">
        <w:rPr>
          <w:b/>
          <w:i/>
          <w:sz w:val="16"/>
        </w:rPr>
        <w:t xml:space="preserve">                              </w:t>
      </w:r>
      <w:r>
        <w:rPr>
          <w:b/>
          <w:i/>
          <w:sz w:val="16"/>
          <w:u w:val="single"/>
        </w:rPr>
        <w:t>2. taula</w:t>
      </w:r>
      <w:r>
        <w:rPr>
          <w:sz w:val="16"/>
        </w:rPr>
        <w:t xml:space="preserve"> Lan-kontratuen zerrenda.</w:t>
      </w:r>
    </w:p>
    <w:p w14:paraId="7498F543" w14:textId="77777777" w:rsidR="005B66E7" w:rsidRDefault="005B66E7" w:rsidP="00E141B0">
      <w:pPr>
        <w:autoSpaceDE w:val="0"/>
        <w:autoSpaceDN w:val="0"/>
        <w:adjustRightInd w:val="0"/>
        <w:spacing w:before="240" w:line="240" w:lineRule="auto"/>
        <w:jc w:val="both"/>
      </w:pPr>
    </w:p>
    <w:p w14:paraId="207FF60F" w14:textId="77777777" w:rsidR="005B66E7" w:rsidRDefault="005B66E7" w:rsidP="00E141B0">
      <w:pPr>
        <w:autoSpaceDE w:val="0"/>
        <w:autoSpaceDN w:val="0"/>
        <w:adjustRightInd w:val="0"/>
        <w:spacing w:before="240" w:line="240" w:lineRule="auto"/>
        <w:jc w:val="both"/>
      </w:pPr>
    </w:p>
    <w:p w14:paraId="2F66BCD9" w14:textId="77777777" w:rsidR="005B66E7" w:rsidRDefault="005B66E7" w:rsidP="00E141B0">
      <w:pPr>
        <w:autoSpaceDE w:val="0"/>
        <w:autoSpaceDN w:val="0"/>
        <w:adjustRightInd w:val="0"/>
        <w:spacing w:before="240" w:line="240" w:lineRule="auto"/>
        <w:jc w:val="both"/>
      </w:pPr>
    </w:p>
    <w:p w14:paraId="09DAD313" w14:textId="5ACB4A0C" w:rsidR="00D00305" w:rsidRPr="00BE1E51" w:rsidRDefault="00D00305" w:rsidP="00E141B0">
      <w:pPr>
        <w:autoSpaceDE w:val="0"/>
        <w:autoSpaceDN w:val="0"/>
        <w:adjustRightInd w:val="0"/>
        <w:spacing w:before="240" w:line="240" w:lineRule="auto"/>
        <w:jc w:val="both"/>
      </w:pPr>
      <w:r>
        <w:t xml:space="preserve">Azken bost urteetako lan-bizitza kontsultatzeko zerbitzuak </w:t>
      </w:r>
      <w:r>
        <w:rPr>
          <w:i/>
        </w:rPr>
        <w:t>DatosEspecificos/Retorno/VidaLaboral/ListaSituaciones/Situacion/GrupoCotizacion</w:t>
      </w:r>
      <w:r>
        <w:t xml:space="preserve"> nodoan itzulitako egoerak deskribatzen dira taulan (</w:t>
      </w:r>
      <w:r>
        <w:rPr>
          <w:i/>
          <w:color w:val="0000FF"/>
        </w:rPr>
        <w:t>3.taula</w:t>
      </w:r>
      <w:r>
        <w:t>).</w:t>
      </w:r>
    </w:p>
    <w:tbl>
      <w:tblPr>
        <w:tblStyle w:val="Tablaconcuadrcula"/>
        <w:tblW w:w="0" w:type="auto"/>
        <w:tblLook w:val="04A0" w:firstRow="1" w:lastRow="0" w:firstColumn="1" w:lastColumn="0" w:noHBand="0" w:noVBand="1"/>
      </w:tblPr>
      <w:tblGrid>
        <w:gridCol w:w="2087"/>
        <w:gridCol w:w="6407"/>
      </w:tblGrid>
      <w:tr w:rsidR="00D00305" w14:paraId="71A89857" w14:textId="77777777" w:rsidTr="00CD7231">
        <w:tc>
          <w:tcPr>
            <w:tcW w:w="2093" w:type="dxa"/>
          </w:tcPr>
          <w:p w14:paraId="2AE028E4" w14:textId="77777777" w:rsidR="00D00305" w:rsidRPr="00AF7D78" w:rsidRDefault="00D00305" w:rsidP="00CD7231">
            <w:pPr>
              <w:autoSpaceDE w:val="0"/>
              <w:autoSpaceDN w:val="0"/>
              <w:adjustRightInd w:val="0"/>
              <w:spacing w:before="0"/>
              <w:ind w:left="1134" w:hanging="1134"/>
              <w:jc w:val="center"/>
              <w:rPr>
                <w:rFonts w:asciiTheme="minorHAnsi" w:hAnsiTheme="minorHAnsi" w:cstheme="minorHAnsi"/>
                <w:b/>
                <w:color w:val="000000"/>
                <w:sz w:val="22"/>
                <w:szCs w:val="22"/>
              </w:rPr>
            </w:pPr>
            <w:r>
              <w:rPr>
                <w:rFonts w:asciiTheme="minorHAnsi" w:hAnsiTheme="minorHAnsi"/>
                <w:b/>
                <w:color w:val="000000"/>
                <w:sz w:val="22"/>
              </w:rPr>
              <w:t xml:space="preserve">Kotizazio-taldea </w:t>
            </w:r>
          </w:p>
        </w:tc>
        <w:tc>
          <w:tcPr>
            <w:tcW w:w="6551" w:type="dxa"/>
          </w:tcPr>
          <w:p w14:paraId="748D7403" w14:textId="77777777" w:rsidR="00D00305" w:rsidRDefault="00D00305" w:rsidP="00CD7231">
            <w:pPr>
              <w:autoSpaceDE w:val="0"/>
              <w:autoSpaceDN w:val="0"/>
              <w:adjustRightInd w:val="0"/>
              <w:spacing w:before="0"/>
              <w:ind w:left="1134" w:hanging="1134"/>
              <w:jc w:val="center"/>
            </w:pPr>
            <w:r>
              <w:rPr>
                <w:rFonts w:asciiTheme="minorHAnsi" w:hAnsiTheme="minorHAnsi"/>
                <w:b/>
                <w:color w:val="000000"/>
                <w:sz w:val="22"/>
              </w:rPr>
              <w:t>Kotizazio-taldearen deskribapena</w:t>
            </w:r>
            <w:r>
              <w:rPr>
                <w:b/>
              </w:rPr>
              <w:t xml:space="preserve"> </w:t>
            </w:r>
          </w:p>
        </w:tc>
      </w:tr>
      <w:tr w:rsidR="00D00305" w14:paraId="17F174BE" w14:textId="77777777" w:rsidTr="00CD7231">
        <w:tc>
          <w:tcPr>
            <w:tcW w:w="2093" w:type="dxa"/>
          </w:tcPr>
          <w:p w14:paraId="6BE9282E" w14:textId="77777777" w:rsidR="00D00305" w:rsidRPr="00AF7D78" w:rsidRDefault="00D00305" w:rsidP="00CD7231">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rPr>
            </w:pPr>
            <w:r>
              <w:rPr>
                <w:rFonts w:asciiTheme="minorHAnsi" w:hAnsiTheme="minorHAnsi"/>
                <w:b/>
                <w:color w:val="0000FF"/>
              </w:rPr>
              <w:t xml:space="preserve">01 </w:t>
            </w:r>
          </w:p>
        </w:tc>
        <w:tc>
          <w:tcPr>
            <w:tcW w:w="6551" w:type="dxa"/>
          </w:tcPr>
          <w:p w14:paraId="6AB7602C" w14:textId="77777777" w:rsidR="00D00305" w:rsidRPr="00AF7D78" w:rsidRDefault="00D00305" w:rsidP="00D41964">
            <w:pPr>
              <w:autoSpaceDE w:val="0"/>
              <w:autoSpaceDN w:val="0"/>
              <w:adjustRightInd w:val="0"/>
              <w:spacing w:before="0"/>
              <w:ind w:left="0"/>
              <w:rPr>
                <w:rFonts w:asciiTheme="minorHAnsi" w:eastAsiaTheme="minorHAnsi" w:hAnsiTheme="minorHAnsi" w:cs="Arial"/>
                <w:color w:val="000000"/>
                <w:szCs w:val="22"/>
              </w:rPr>
            </w:pPr>
            <w:r>
              <w:rPr>
                <w:rFonts w:asciiTheme="minorHAnsi" w:hAnsiTheme="minorHAnsi"/>
                <w:color w:val="000000"/>
              </w:rPr>
              <w:t xml:space="preserve">INGENIARIAK ETA LIZENTZIATUAK. LANGILEEN ESTATUTUKO 1.3. c) ARTIKULUAK BARNE HARTZEN EZ DITUEN GOI ZUZENDARITZAKO KIDEAK </w:t>
            </w:r>
          </w:p>
        </w:tc>
      </w:tr>
      <w:tr w:rsidR="00D00305" w14:paraId="2BA3AB36" w14:textId="77777777" w:rsidTr="00CD7231">
        <w:tc>
          <w:tcPr>
            <w:tcW w:w="2093" w:type="dxa"/>
          </w:tcPr>
          <w:p w14:paraId="2518610F" w14:textId="77777777" w:rsidR="00D00305" w:rsidRPr="00AF7D78" w:rsidRDefault="00D00305" w:rsidP="00CD7231">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rPr>
            </w:pPr>
            <w:r>
              <w:rPr>
                <w:rFonts w:asciiTheme="minorHAnsi" w:hAnsiTheme="minorHAnsi"/>
                <w:b/>
                <w:color w:val="0000FF"/>
              </w:rPr>
              <w:t xml:space="preserve">02 </w:t>
            </w:r>
          </w:p>
        </w:tc>
        <w:tc>
          <w:tcPr>
            <w:tcW w:w="6551" w:type="dxa"/>
          </w:tcPr>
          <w:p w14:paraId="33505398" w14:textId="77777777" w:rsidR="00D00305" w:rsidRPr="00AF7D78" w:rsidRDefault="00D00305" w:rsidP="00D41964">
            <w:pPr>
              <w:autoSpaceDE w:val="0"/>
              <w:autoSpaceDN w:val="0"/>
              <w:adjustRightInd w:val="0"/>
              <w:spacing w:before="0"/>
              <w:ind w:left="0"/>
              <w:rPr>
                <w:rFonts w:asciiTheme="minorHAnsi" w:eastAsiaTheme="minorHAnsi" w:hAnsiTheme="minorHAnsi" w:cs="Arial"/>
                <w:color w:val="000000"/>
                <w:szCs w:val="22"/>
              </w:rPr>
            </w:pPr>
            <w:r>
              <w:rPr>
                <w:rFonts w:asciiTheme="minorHAnsi" w:hAnsiTheme="minorHAnsi"/>
                <w:color w:val="000000"/>
              </w:rPr>
              <w:t xml:space="preserve">INGENIARI TEKNIKOAK, PERITUAK ETA LAGUNTZAILE TITULUDUNAK </w:t>
            </w:r>
          </w:p>
        </w:tc>
      </w:tr>
      <w:tr w:rsidR="00D00305" w14:paraId="47443DD4" w14:textId="77777777" w:rsidTr="00CD7231">
        <w:tc>
          <w:tcPr>
            <w:tcW w:w="2093" w:type="dxa"/>
          </w:tcPr>
          <w:p w14:paraId="40EC0AE9" w14:textId="77777777" w:rsidR="00D00305" w:rsidRPr="00AF7D78" w:rsidRDefault="00D00305" w:rsidP="00CD7231">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rPr>
            </w:pPr>
            <w:r>
              <w:rPr>
                <w:rFonts w:asciiTheme="minorHAnsi" w:hAnsiTheme="minorHAnsi"/>
                <w:b/>
                <w:color w:val="0000FF"/>
              </w:rPr>
              <w:t xml:space="preserve">03 </w:t>
            </w:r>
          </w:p>
        </w:tc>
        <w:tc>
          <w:tcPr>
            <w:tcW w:w="6551" w:type="dxa"/>
          </w:tcPr>
          <w:p w14:paraId="3A6B73BF" w14:textId="77777777" w:rsidR="00D00305" w:rsidRPr="00AF7D78" w:rsidRDefault="00D00305" w:rsidP="00D41964">
            <w:pPr>
              <w:autoSpaceDE w:val="0"/>
              <w:autoSpaceDN w:val="0"/>
              <w:adjustRightInd w:val="0"/>
              <w:spacing w:before="0"/>
              <w:ind w:left="0"/>
              <w:rPr>
                <w:rFonts w:asciiTheme="minorHAnsi" w:eastAsiaTheme="minorHAnsi" w:hAnsiTheme="minorHAnsi" w:cs="Arial"/>
                <w:color w:val="000000"/>
                <w:szCs w:val="22"/>
              </w:rPr>
            </w:pPr>
            <w:r>
              <w:rPr>
                <w:rFonts w:asciiTheme="minorHAnsi" w:hAnsiTheme="minorHAnsi"/>
                <w:color w:val="000000"/>
              </w:rPr>
              <w:t xml:space="preserve">ADMINISTRAZIO BURUAK ETA LANTEGIKO BURUAK </w:t>
            </w:r>
          </w:p>
        </w:tc>
      </w:tr>
      <w:tr w:rsidR="00D00305" w14:paraId="4AF3C63E" w14:textId="77777777" w:rsidTr="00CD7231">
        <w:tc>
          <w:tcPr>
            <w:tcW w:w="2093" w:type="dxa"/>
          </w:tcPr>
          <w:p w14:paraId="2004C6E2" w14:textId="77777777" w:rsidR="00D00305" w:rsidRPr="00AF7D78" w:rsidRDefault="00D00305" w:rsidP="00CD7231">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rPr>
            </w:pPr>
            <w:r>
              <w:rPr>
                <w:rFonts w:asciiTheme="minorHAnsi" w:hAnsiTheme="minorHAnsi"/>
                <w:b/>
                <w:color w:val="0000FF"/>
              </w:rPr>
              <w:t xml:space="preserve">04 </w:t>
            </w:r>
          </w:p>
        </w:tc>
        <w:tc>
          <w:tcPr>
            <w:tcW w:w="6551" w:type="dxa"/>
          </w:tcPr>
          <w:p w14:paraId="724E8FE9" w14:textId="77777777" w:rsidR="00D00305" w:rsidRPr="00AF7D78" w:rsidRDefault="00D00305" w:rsidP="00D41964">
            <w:pPr>
              <w:autoSpaceDE w:val="0"/>
              <w:autoSpaceDN w:val="0"/>
              <w:adjustRightInd w:val="0"/>
              <w:spacing w:before="0"/>
              <w:ind w:left="0"/>
              <w:rPr>
                <w:rFonts w:asciiTheme="minorHAnsi" w:eastAsiaTheme="minorHAnsi" w:hAnsiTheme="minorHAnsi" w:cs="Arial"/>
                <w:color w:val="000000"/>
                <w:szCs w:val="22"/>
              </w:rPr>
            </w:pPr>
            <w:r>
              <w:rPr>
                <w:rFonts w:asciiTheme="minorHAnsi" w:hAnsiTheme="minorHAnsi"/>
                <w:color w:val="000000"/>
              </w:rPr>
              <w:t xml:space="preserve">TITULURIK GABEKO LAGUNTZAILEAK </w:t>
            </w:r>
          </w:p>
        </w:tc>
      </w:tr>
      <w:tr w:rsidR="00D00305" w14:paraId="493668F7" w14:textId="77777777" w:rsidTr="00CD7231">
        <w:tc>
          <w:tcPr>
            <w:tcW w:w="2093" w:type="dxa"/>
          </w:tcPr>
          <w:p w14:paraId="0509283F" w14:textId="77777777" w:rsidR="00D00305" w:rsidRPr="00AF7D78" w:rsidRDefault="00D00305" w:rsidP="00CD7231">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rPr>
            </w:pPr>
            <w:r>
              <w:rPr>
                <w:rFonts w:asciiTheme="minorHAnsi" w:hAnsiTheme="minorHAnsi"/>
                <w:b/>
                <w:color w:val="0000FF"/>
              </w:rPr>
              <w:t xml:space="preserve">05 </w:t>
            </w:r>
          </w:p>
        </w:tc>
        <w:tc>
          <w:tcPr>
            <w:tcW w:w="6551" w:type="dxa"/>
          </w:tcPr>
          <w:p w14:paraId="4B59A5B2" w14:textId="77777777" w:rsidR="00D00305" w:rsidRPr="00AF7D78" w:rsidRDefault="00D00305" w:rsidP="00D41964">
            <w:pPr>
              <w:autoSpaceDE w:val="0"/>
              <w:autoSpaceDN w:val="0"/>
              <w:adjustRightInd w:val="0"/>
              <w:spacing w:before="0"/>
              <w:ind w:left="0"/>
              <w:rPr>
                <w:rFonts w:asciiTheme="minorHAnsi" w:eastAsiaTheme="minorHAnsi" w:hAnsiTheme="minorHAnsi" w:cs="Arial"/>
                <w:color w:val="000000"/>
                <w:szCs w:val="22"/>
              </w:rPr>
            </w:pPr>
            <w:r>
              <w:rPr>
                <w:rFonts w:asciiTheme="minorHAnsi" w:hAnsiTheme="minorHAnsi"/>
                <w:color w:val="000000"/>
              </w:rPr>
              <w:t xml:space="preserve">ADMINISTRARI OFIZIALAK </w:t>
            </w:r>
          </w:p>
        </w:tc>
      </w:tr>
      <w:tr w:rsidR="00D00305" w14:paraId="5D1891C8" w14:textId="77777777" w:rsidTr="00CD7231">
        <w:tc>
          <w:tcPr>
            <w:tcW w:w="2093" w:type="dxa"/>
          </w:tcPr>
          <w:p w14:paraId="4765BAA0" w14:textId="77777777" w:rsidR="00D00305" w:rsidRPr="00AF7D78" w:rsidRDefault="00D00305" w:rsidP="00CD7231">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rPr>
            </w:pPr>
            <w:r>
              <w:rPr>
                <w:rFonts w:asciiTheme="minorHAnsi" w:hAnsiTheme="minorHAnsi"/>
                <w:b/>
                <w:color w:val="0000FF"/>
              </w:rPr>
              <w:t xml:space="preserve">06 </w:t>
            </w:r>
          </w:p>
        </w:tc>
        <w:tc>
          <w:tcPr>
            <w:tcW w:w="6551" w:type="dxa"/>
          </w:tcPr>
          <w:p w14:paraId="24B55F5F" w14:textId="77777777" w:rsidR="00D00305" w:rsidRPr="00AF7D78" w:rsidRDefault="00D00305" w:rsidP="00D41964">
            <w:pPr>
              <w:autoSpaceDE w:val="0"/>
              <w:autoSpaceDN w:val="0"/>
              <w:adjustRightInd w:val="0"/>
              <w:spacing w:before="0"/>
              <w:ind w:left="0"/>
              <w:rPr>
                <w:rFonts w:asciiTheme="minorHAnsi" w:eastAsiaTheme="minorHAnsi" w:hAnsiTheme="minorHAnsi" w:cs="Arial"/>
                <w:color w:val="000000"/>
                <w:szCs w:val="22"/>
              </w:rPr>
            </w:pPr>
            <w:r>
              <w:rPr>
                <w:rFonts w:asciiTheme="minorHAnsi" w:hAnsiTheme="minorHAnsi"/>
                <w:color w:val="000000"/>
              </w:rPr>
              <w:t xml:space="preserve">MENDEKOAK </w:t>
            </w:r>
          </w:p>
        </w:tc>
      </w:tr>
      <w:tr w:rsidR="00D00305" w14:paraId="2F88E5E1" w14:textId="77777777" w:rsidTr="00CD7231">
        <w:tc>
          <w:tcPr>
            <w:tcW w:w="2093" w:type="dxa"/>
          </w:tcPr>
          <w:p w14:paraId="129D906F" w14:textId="77777777" w:rsidR="00D00305" w:rsidRPr="00AF7D78" w:rsidRDefault="00D00305" w:rsidP="00CD7231">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rPr>
            </w:pPr>
            <w:r>
              <w:rPr>
                <w:rFonts w:asciiTheme="minorHAnsi" w:hAnsiTheme="minorHAnsi"/>
                <w:b/>
                <w:color w:val="0000FF"/>
              </w:rPr>
              <w:t xml:space="preserve">07 </w:t>
            </w:r>
          </w:p>
        </w:tc>
        <w:tc>
          <w:tcPr>
            <w:tcW w:w="6551" w:type="dxa"/>
          </w:tcPr>
          <w:p w14:paraId="41BA9F95" w14:textId="77777777" w:rsidR="00D00305" w:rsidRPr="00AF7D78" w:rsidRDefault="00D00305" w:rsidP="00D41964">
            <w:pPr>
              <w:autoSpaceDE w:val="0"/>
              <w:autoSpaceDN w:val="0"/>
              <w:adjustRightInd w:val="0"/>
              <w:spacing w:before="0"/>
              <w:ind w:left="0"/>
              <w:rPr>
                <w:rFonts w:asciiTheme="minorHAnsi" w:eastAsiaTheme="minorHAnsi" w:hAnsiTheme="minorHAnsi" w:cs="Arial"/>
                <w:color w:val="000000"/>
                <w:szCs w:val="22"/>
              </w:rPr>
            </w:pPr>
            <w:r>
              <w:rPr>
                <w:rFonts w:asciiTheme="minorHAnsi" w:hAnsiTheme="minorHAnsi"/>
                <w:color w:val="000000"/>
              </w:rPr>
              <w:t xml:space="preserve">ADMINISTRARI LAGUNTZAILEAK </w:t>
            </w:r>
          </w:p>
        </w:tc>
      </w:tr>
      <w:tr w:rsidR="00D00305" w14:paraId="14655270" w14:textId="77777777" w:rsidTr="00CD7231">
        <w:tc>
          <w:tcPr>
            <w:tcW w:w="2093" w:type="dxa"/>
          </w:tcPr>
          <w:p w14:paraId="31E7BEE8" w14:textId="77777777" w:rsidR="00D00305" w:rsidRPr="00AF7D78" w:rsidRDefault="00D00305" w:rsidP="00CD7231">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rPr>
            </w:pPr>
            <w:r>
              <w:rPr>
                <w:rFonts w:asciiTheme="minorHAnsi" w:hAnsiTheme="minorHAnsi"/>
                <w:b/>
                <w:color w:val="0000FF"/>
              </w:rPr>
              <w:t xml:space="preserve">08 </w:t>
            </w:r>
          </w:p>
        </w:tc>
        <w:tc>
          <w:tcPr>
            <w:tcW w:w="6551" w:type="dxa"/>
          </w:tcPr>
          <w:p w14:paraId="22939FC7" w14:textId="77777777" w:rsidR="00D00305" w:rsidRPr="00AF7D78" w:rsidRDefault="00D00305" w:rsidP="00D41964">
            <w:pPr>
              <w:autoSpaceDE w:val="0"/>
              <w:autoSpaceDN w:val="0"/>
              <w:adjustRightInd w:val="0"/>
              <w:spacing w:before="0"/>
              <w:ind w:left="0"/>
              <w:rPr>
                <w:rFonts w:asciiTheme="minorHAnsi" w:eastAsiaTheme="minorHAnsi" w:hAnsiTheme="minorHAnsi" w:cs="Arial"/>
                <w:color w:val="000000"/>
                <w:szCs w:val="22"/>
              </w:rPr>
            </w:pPr>
            <w:r>
              <w:rPr>
                <w:rFonts w:asciiTheme="minorHAnsi" w:hAnsiTheme="minorHAnsi"/>
                <w:color w:val="000000"/>
              </w:rPr>
              <w:t xml:space="preserve">LEHEN ETA BIGARREN MAILAKO OFIZIALAK </w:t>
            </w:r>
          </w:p>
        </w:tc>
      </w:tr>
      <w:tr w:rsidR="00D00305" w14:paraId="3CD4F99B" w14:textId="77777777" w:rsidTr="00CD7231">
        <w:tc>
          <w:tcPr>
            <w:tcW w:w="2093" w:type="dxa"/>
          </w:tcPr>
          <w:p w14:paraId="0E184E8F" w14:textId="77777777" w:rsidR="00D00305" w:rsidRPr="00AF7D78" w:rsidRDefault="00D00305" w:rsidP="00CD7231">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rPr>
            </w:pPr>
            <w:r>
              <w:rPr>
                <w:rFonts w:asciiTheme="minorHAnsi" w:hAnsiTheme="minorHAnsi"/>
                <w:b/>
                <w:color w:val="0000FF"/>
              </w:rPr>
              <w:t xml:space="preserve">09 </w:t>
            </w:r>
          </w:p>
        </w:tc>
        <w:tc>
          <w:tcPr>
            <w:tcW w:w="6551" w:type="dxa"/>
          </w:tcPr>
          <w:p w14:paraId="558A7C72" w14:textId="77777777" w:rsidR="00D00305" w:rsidRPr="00AF7D78" w:rsidRDefault="00D00305" w:rsidP="00D41964">
            <w:pPr>
              <w:autoSpaceDE w:val="0"/>
              <w:autoSpaceDN w:val="0"/>
              <w:adjustRightInd w:val="0"/>
              <w:spacing w:before="0"/>
              <w:ind w:left="0"/>
              <w:rPr>
                <w:rFonts w:asciiTheme="minorHAnsi" w:eastAsiaTheme="minorHAnsi" w:hAnsiTheme="minorHAnsi" w:cs="Arial"/>
                <w:color w:val="000000"/>
                <w:szCs w:val="22"/>
              </w:rPr>
            </w:pPr>
            <w:r>
              <w:rPr>
                <w:rFonts w:asciiTheme="minorHAnsi" w:hAnsiTheme="minorHAnsi"/>
                <w:color w:val="000000"/>
              </w:rPr>
              <w:t xml:space="preserve">HIRUGARREN MAILAKO OFIZIALAK ETA ESPEZIALISTAK </w:t>
            </w:r>
          </w:p>
        </w:tc>
      </w:tr>
      <w:tr w:rsidR="00D00305" w14:paraId="44A50769" w14:textId="77777777" w:rsidTr="00CD7231">
        <w:tc>
          <w:tcPr>
            <w:tcW w:w="2093" w:type="dxa"/>
          </w:tcPr>
          <w:p w14:paraId="51788121" w14:textId="77777777" w:rsidR="00D00305" w:rsidRPr="00AF7D78" w:rsidRDefault="00D00305" w:rsidP="00CD7231">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rPr>
            </w:pPr>
            <w:r>
              <w:rPr>
                <w:rFonts w:asciiTheme="minorHAnsi" w:hAnsiTheme="minorHAnsi"/>
                <w:b/>
                <w:color w:val="0000FF"/>
              </w:rPr>
              <w:t xml:space="preserve">10 </w:t>
            </w:r>
          </w:p>
        </w:tc>
        <w:tc>
          <w:tcPr>
            <w:tcW w:w="6551" w:type="dxa"/>
          </w:tcPr>
          <w:p w14:paraId="16FEB651" w14:textId="77777777" w:rsidR="00D00305" w:rsidRPr="00AF7D78" w:rsidRDefault="00D00305" w:rsidP="00D41964">
            <w:pPr>
              <w:autoSpaceDE w:val="0"/>
              <w:autoSpaceDN w:val="0"/>
              <w:adjustRightInd w:val="0"/>
              <w:spacing w:before="0"/>
              <w:ind w:left="0"/>
              <w:rPr>
                <w:rFonts w:asciiTheme="minorHAnsi" w:eastAsiaTheme="minorHAnsi" w:hAnsiTheme="minorHAnsi" w:cs="Arial"/>
                <w:color w:val="000000"/>
                <w:szCs w:val="22"/>
              </w:rPr>
            </w:pPr>
            <w:r>
              <w:rPr>
                <w:rFonts w:asciiTheme="minorHAnsi" w:hAnsiTheme="minorHAnsi"/>
                <w:color w:val="000000"/>
              </w:rPr>
              <w:t xml:space="preserve">PEOIAK </w:t>
            </w:r>
          </w:p>
        </w:tc>
      </w:tr>
      <w:tr w:rsidR="00D00305" w14:paraId="69C0DE31" w14:textId="77777777" w:rsidTr="00CD7231">
        <w:tc>
          <w:tcPr>
            <w:tcW w:w="2093" w:type="dxa"/>
          </w:tcPr>
          <w:p w14:paraId="0A1A13A6" w14:textId="77777777" w:rsidR="00D00305" w:rsidRPr="00AF7D78" w:rsidRDefault="00D00305" w:rsidP="00CD7231">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rPr>
            </w:pPr>
            <w:r>
              <w:rPr>
                <w:rFonts w:asciiTheme="minorHAnsi" w:hAnsiTheme="minorHAnsi"/>
                <w:b/>
                <w:color w:val="0000FF"/>
              </w:rPr>
              <w:t xml:space="preserve">11 </w:t>
            </w:r>
          </w:p>
        </w:tc>
        <w:tc>
          <w:tcPr>
            <w:tcW w:w="6551" w:type="dxa"/>
          </w:tcPr>
          <w:p w14:paraId="25708C3E" w14:textId="77777777" w:rsidR="00D00305" w:rsidRPr="00AF7D78" w:rsidRDefault="00D00305" w:rsidP="00D41964">
            <w:pPr>
              <w:autoSpaceDE w:val="0"/>
              <w:autoSpaceDN w:val="0"/>
              <w:adjustRightInd w:val="0"/>
              <w:spacing w:before="0"/>
              <w:ind w:left="0"/>
              <w:rPr>
                <w:rFonts w:asciiTheme="minorHAnsi" w:eastAsiaTheme="minorHAnsi" w:hAnsiTheme="minorHAnsi" w:cs="Arial"/>
                <w:color w:val="000000"/>
                <w:szCs w:val="22"/>
              </w:rPr>
            </w:pPr>
            <w:r>
              <w:rPr>
                <w:rFonts w:asciiTheme="minorHAnsi" w:hAnsiTheme="minorHAnsi"/>
                <w:color w:val="000000"/>
              </w:rPr>
              <w:t xml:space="preserve">HEMEZORTZI URTETIK BEHERAKO LANGILEAK, HAIEN KATEGORIA PROFESIONALA EDOZEIN IZANIK ERE </w:t>
            </w:r>
          </w:p>
        </w:tc>
      </w:tr>
    </w:tbl>
    <w:p w14:paraId="0498E0C1" w14:textId="6F71654A" w:rsidR="00D00305" w:rsidRPr="005B66E7" w:rsidRDefault="00D00305" w:rsidP="005B66E7">
      <w:pPr>
        <w:spacing w:before="240" w:after="0" w:line="240" w:lineRule="auto"/>
        <w:jc w:val="both"/>
        <w:rPr>
          <w:rFonts w:eastAsia="Times New Roman" w:cstheme="minorHAnsi"/>
          <w:szCs w:val="20"/>
        </w:rPr>
      </w:pPr>
      <w:r>
        <w:rPr>
          <w:b/>
          <w:i/>
          <w:sz w:val="16"/>
          <w:u w:val="single"/>
        </w:rPr>
        <w:t>3. taula</w:t>
      </w:r>
      <w:r>
        <w:rPr>
          <w:sz w:val="16"/>
        </w:rPr>
        <w:t xml:space="preserve"> Azken bost urteetako lan-bizitza kontsultatzeko zerbitzuak itzulitako kotizazio-taldeen kode</w:t>
      </w:r>
      <w:r w:rsidR="005B66E7">
        <w:rPr>
          <w:sz w:val="16"/>
        </w:rPr>
        <w:t>ak</w:t>
      </w:r>
    </w:p>
    <w:p w14:paraId="77F308F4" w14:textId="77777777" w:rsidR="00494377" w:rsidRPr="00470D6B" w:rsidRDefault="00494377" w:rsidP="000F5D0D">
      <w:pPr>
        <w:spacing w:before="240" w:after="0" w:line="240" w:lineRule="auto"/>
        <w:jc w:val="both"/>
        <w:rPr>
          <w:rFonts w:eastAsia="Times New Roman" w:cstheme="minorHAnsi"/>
          <w:szCs w:val="20"/>
        </w:rPr>
      </w:pPr>
    </w:p>
    <w:p w14:paraId="41AB655D" w14:textId="77777777" w:rsidR="000F5D0D" w:rsidRPr="000F5D0D" w:rsidRDefault="000F5D0D" w:rsidP="000F5D0D">
      <w:pPr>
        <w:spacing w:before="240" w:after="0" w:line="240" w:lineRule="auto"/>
        <w:jc w:val="both"/>
        <w:rPr>
          <w:rFonts w:eastAsia="Times New Roman" w:cstheme="minorHAnsi"/>
          <w:szCs w:val="20"/>
        </w:rPr>
      </w:pPr>
      <w:r>
        <w:t xml:space="preserve">Sistemaren errore </w:t>
      </w:r>
      <w:proofErr w:type="spellStart"/>
      <w:r>
        <w:t>inkontrolatuak</w:t>
      </w:r>
      <w:proofErr w:type="spellEnd"/>
      <w:r>
        <w:t xml:space="preserve"> edo zerbitzuak berak kontrolatzen ez dituen errore generikoak gertatzen direnean, bezeroak erantzun-mezua jaso beharrean </w:t>
      </w:r>
      <w:proofErr w:type="spellStart"/>
      <w:r>
        <w:rPr>
          <w:b/>
        </w:rPr>
        <w:t>SoapFault</w:t>
      </w:r>
      <w:proofErr w:type="spellEnd"/>
      <w:r>
        <w:t xml:space="preserve"> mezu bat jasoko du erantzun gisa.</w:t>
      </w:r>
    </w:p>
    <w:p w14:paraId="675C69D7" w14:textId="77777777" w:rsidR="000F5D0D" w:rsidRPr="00470D6B" w:rsidRDefault="000F5D0D" w:rsidP="000F5D0D">
      <w:pPr>
        <w:spacing w:before="240" w:after="0" w:line="240" w:lineRule="auto"/>
        <w:jc w:val="both"/>
        <w:rPr>
          <w:rFonts w:eastAsia="Times New Roman" w:cstheme="minorHAnsi"/>
          <w:szCs w:val="20"/>
        </w:rPr>
      </w:pPr>
    </w:p>
    <w:p w14:paraId="5F553AC4"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&lt;?xml </w:t>
      </w:r>
      <w:proofErr w:type="spellStart"/>
      <w:r>
        <w:rPr>
          <w:i/>
          <w:sz w:val="20"/>
        </w:rPr>
        <w:t>version</w:t>
      </w:r>
      <w:proofErr w:type="spellEnd"/>
      <w:r>
        <w:rPr>
          <w:i/>
          <w:sz w:val="20"/>
        </w:rPr>
        <w:t xml:space="preserve">="1.0" </w:t>
      </w:r>
      <w:proofErr w:type="spellStart"/>
      <w:r>
        <w:rPr>
          <w:i/>
          <w:sz w:val="20"/>
        </w:rPr>
        <w:t>encoding</w:t>
      </w:r>
      <w:proofErr w:type="spellEnd"/>
      <w:r>
        <w:rPr>
          <w:i/>
          <w:sz w:val="20"/>
        </w:rPr>
        <w:t>="utf-8"?&gt;</w:t>
      </w:r>
    </w:p>
    <w:p w14:paraId="63BC4CFD"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&lt;</w:t>
      </w:r>
      <w:proofErr w:type="spellStart"/>
      <w:r>
        <w:rPr>
          <w:i/>
          <w:sz w:val="20"/>
        </w:rPr>
        <w:t>soap:Envelope</w:t>
      </w:r>
      <w:proofErr w:type="spellEnd"/>
      <w:r>
        <w:rPr>
          <w:i/>
          <w:sz w:val="20"/>
        </w:rPr>
        <w:t xml:space="preserve"> </w:t>
      </w:r>
      <w:proofErr w:type="spellStart"/>
      <w:r>
        <w:rPr>
          <w:i/>
          <w:sz w:val="20"/>
        </w:rPr>
        <w:t>xmlns:soap</w:t>
      </w:r>
      <w:proofErr w:type="spellEnd"/>
      <w:r>
        <w:rPr>
          <w:i/>
          <w:sz w:val="20"/>
        </w:rPr>
        <w:t xml:space="preserve">="http://schemas.xmlsoap.org/soap/envelope/" </w:t>
      </w:r>
      <w:proofErr w:type="spellStart"/>
      <w:r>
        <w:rPr>
          <w:i/>
          <w:sz w:val="20"/>
        </w:rPr>
        <w:t>xmlns:xsi</w:t>
      </w:r>
      <w:proofErr w:type="spellEnd"/>
      <w:r>
        <w:rPr>
          <w:i/>
          <w:sz w:val="20"/>
        </w:rPr>
        <w:t xml:space="preserve">="http://www.w3.org/2001/XMLSchema-instance" </w:t>
      </w:r>
      <w:proofErr w:type="spellStart"/>
      <w:r>
        <w:rPr>
          <w:i/>
          <w:sz w:val="20"/>
        </w:rPr>
        <w:t>xmlns:xsd</w:t>
      </w:r>
      <w:proofErr w:type="spellEnd"/>
      <w:r>
        <w:rPr>
          <w:i/>
          <w:sz w:val="20"/>
        </w:rPr>
        <w:t>="http://www.w3.org/2001/XMLSchema"&gt;</w:t>
      </w:r>
    </w:p>
    <w:p w14:paraId="49E2734E"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w:t>
      </w:r>
      <w:proofErr w:type="spellStart"/>
      <w:r>
        <w:rPr>
          <w:i/>
          <w:sz w:val="20"/>
        </w:rPr>
        <w:t>soap:Body</w:t>
      </w:r>
      <w:proofErr w:type="spellEnd"/>
      <w:r>
        <w:rPr>
          <w:i/>
          <w:sz w:val="20"/>
        </w:rPr>
        <w:t>&gt;</w:t>
      </w:r>
    </w:p>
    <w:p w14:paraId="0F6E58AC"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w:t>
      </w:r>
      <w:proofErr w:type="spellStart"/>
      <w:r>
        <w:rPr>
          <w:b/>
          <w:i/>
          <w:sz w:val="20"/>
        </w:rPr>
        <w:t>soap:Fault</w:t>
      </w:r>
      <w:proofErr w:type="spellEnd"/>
      <w:r>
        <w:rPr>
          <w:b/>
          <w:i/>
          <w:sz w:val="20"/>
        </w:rPr>
        <w:t>&gt;</w:t>
      </w:r>
    </w:p>
    <w:p w14:paraId="174C7017"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ab/>
        <w:t xml:space="preserve">  &lt;</w:t>
      </w:r>
      <w:proofErr w:type="spellStart"/>
      <w:r>
        <w:rPr>
          <w:i/>
          <w:sz w:val="20"/>
        </w:rPr>
        <w:t>faultcode</w:t>
      </w:r>
      <w:proofErr w:type="spellEnd"/>
      <w:r>
        <w:rPr>
          <w:i/>
          <w:sz w:val="20"/>
        </w:rPr>
        <w:t>&gt;</w:t>
      </w:r>
      <w:proofErr w:type="spellStart"/>
      <w:r>
        <w:rPr>
          <w:i/>
          <w:color w:val="0000FF"/>
          <w:sz w:val="20"/>
        </w:rPr>
        <w:t>soap:Server</w:t>
      </w:r>
      <w:proofErr w:type="spellEnd"/>
      <w:r>
        <w:rPr>
          <w:i/>
          <w:sz w:val="20"/>
        </w:rPr>
        <w:t>&lt;/</w:t>
      </w:r>
      <w:proofErr w:type="spellStart"/>
      <w:r>
        <w:rPr>
          <w:i/>
          <w:sz w:val="20"/>
        </w:rPr>
        <w:t>faultcode</w:t>
      </w:r>
      <w:proofErr w:type="spellEnd"/>
      <w:r>
        <w:rPr>
          <w:i/>
          <w:sz w:val="20"/>
        </w:rPr>
        <w:t>&gt;</w:t>
      </w:r>
    </w:p>
    <w:p w14:paraId="6A74DF45"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rPr>
        <w:t>&lt;</w:t>
      </w:r>
      <w:proofErr w:type="spellStart"/>
      <w:r>
        <w:rPr>
          <w:i/>
          <w:sz w:val="20"/>
        </w:rPr>
        <w:t>faultstring</w:t>
      </w:r>
      <w:proofErr w:type="spellEnd"/>
      <w:r>
        <w:rPr>
          <w:i/>
          <w:sz w:val="20"/>
        </w:rPr>
        <w:t>&gt;</w:t>
      </w:r>
      <w:r>
        <w:rPr>
          <w:i/>
          <w:color w:val="0000FF"/>
          <w:sz w:val="20"/>
        </w:rPr>
        <w:t>[</w:t>
      </w:r>
      <w:r>
        <w:rPr>
          <w:b/>
          <w:i/>
          <w:color w:val="0000FF"/>
          <w:sz w:val="20"/>
        </w:rPr>
        <w:t>0901</w:t>
      </w:r>
      <w:r>
        <w:rPr>
          <w:i/>
          <w:color w:val="0000FF"/>
          <w:sz w:val="20"/>
        </w:rPr>
        <w:t>]Zerbitzua ez dago erabilgarri; mesedez saiatu beranduago</w:t>
      </w:r>
      <w:r>
        <w:rPr>
          <w:i/>
          <w:sz w:val="20"/>
        </w:rPr>
        <w:t>&lt;/</w:t>
      </w:r>
      <w:proofErr w:type="spellStart"/>
      <w:r>
        <w:rPr>
          <w:i/>
          <w:sz w:val="20"/>
        </w:rPr>
        <w:t>faultstring</w:t>
      </w:r>
      <w:proofErr w:type="spellEnd"/>
      <w:r>
        <w:rPr>
          <w:i/>
          <w:sz w:val="20"/>
        </w:rPr>
        <w:t>&gt;</w:t>
      </w:r>
    </w:p>
    <w:p w14:paraId="20A64DC2"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w:t>
      </w:r>
      <w:proofErr w:type="spellStart"/>
      <w:r>
        <w:rPr>
          <w:b/>
          <w:i/>
          <w:sz w:val="20"/>
        </w:rPr>
        <w:t>soap:Fault</w:t>
      </w:r>
      <w:proofErr w:type="spellEnd"/>
      <w:r>
        <w:rPr>
          <w:b/>
          <w:i/>
          <w:sz w:val="20"/>
        </w:rPr>
        <w:t>&gt;</w:t>
      </w:r>
    </w:p>
    <w:p w14:paraId="2701D056"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w:t>
      </w:r>
      <w:proofErr w:type="spellStart"/>
      <w:r>
        <w:rPr>
          <w:i/>
          <w:sz w:val="20"/>
        </w:rPr>
        <w:t>soap:Body</w:t>
      </w:r>
      <w:proofErr w:type="spellEnd"/>
      <w:r>
        <w:rPr>
          <w:i/>
          <w:sz w:val="20"/>
        </w:rPr>
        <w:t>&gt;</w:t>
      </w:r>
    </w:p>
    <w:p w14:paraId="0BA24A50"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&lt;/</w:t>
      </w:r>
      <w:proofErr w:type="spellStart"/>
      <w:r>
        <w:rPr>
          <w:i/>
          <w:sz w:val="20"/>
        </w:rPr>
        <w:t>soap:Envelope</w:t>
      </w:r>
      <w:proofErr w:type="spellEnd"/>
      <w:r>
        <w:rPr>
          <w:i/>
          <w:sz w:val="20"/>
        </w:rPr>
        <w:t>&gt;</w:t>
      </w:r>
    </w:p>
    <w:p w14:paraId="6C099515" w14:textId="77777777" w:rsidR="000F5D0D" w:rsidRPr="000F5D0D" w:rsidRDefault="009F0D1E" w:rsidP="009F0D1E">
      <w:pPr>
        <w:pStyle w:val="Titulo1nisae"/>
        <w:rPr>
          <w:b w:val="0"/>
        </w:rPr>
      </w:pPr>
      <w:bookmarkStart w:id="25" w:name="_Toc98334726"/>
      <w:r>
        <w:lastRenderedPageBreak/>
        <w:t>I. eranskina: Azken bost urteetako lan-bizitza kontsultatzeko zerbitzuaren adibideak</w:t>
      </w:r>
      <w:bookmarkEnd w:id="25"/>
    </w:p>
    <w:p w14:paraId="46A94568" w14:textId="77777777" w:rsidR="000F5D0D" w:rsidRDefault="000F5D0D" w:rsidP="000F5D0D">
      <w:pPr>
        <w:spacing w:before="240" w:after="0" w:line="240" w:lineRule="auto"/>
        <w:jc w:val="both"/>
        <w:rPr>
          <w:rFonts w:eastAsia="Times New Roman" w:cstheme="minorHAnsi"/>
          <w:szCs w:val="20"/>
        </w:rPr>
      </w:pPr>
      <w:r>
        <w:t xml:space="preserve">Puntu honetan, bezeroaren eta </w:t>
      </w:r>
      <w:proofErr w:type="spellStart"/>
      <w:r>
        <w:t>NISAEren</w:t>
      </w:r>
      <w:proofErr w:type="spellEnd"/>
      <w:r>
        <w:t xml:space="preserve"> bitartekotza operatiboko moduluaren artean trukatutako eskaera- eta erantzun-mezuen zenbait adibide jaso dira.</w:t>
      </w:r>
    </w:p>
    <w:p w14:paraId="66D88D82" w14:textId="77777777" w:rsidR="00A54E19" w:rsidRDefault="00A54E19" w:rsidP="00A54E19">
      <w:pPr>
        <w:spacing w:after="0" w:line="240" w:lineRule="auto"/>
      </w:pPr>
    </w:p>
    <w:p w14:paraId="1CB98F31" w14:textId="77777777" w:rsidR="00A54E19" w:rsidRPr="00A54E19" w:rsidRDefault="00A54E19" w:rsidP="00A54E19">
      <w:pPr>
        <w:spacing w:after="0" w:line="240" w:lineRule="auto"/>
        <w:rPr>
          <w:rFonts w:eastAsia="Times New Roman" w:cstheme="minorHAnsi"/>
          <w:szCs w:val="20"/>
        </w:rPr>
      </w:pPr>
      <w:r>
        <w:t>Preprodukzioko ingurunearen datu sorta erantsi zaio gida honi:</w:t>
      </w:r>
    </w:p>
    <w:p w14:paraId="15B711E9" w14:textId="77777777" w:rsidR="00A54E19" w:rsidRPr="00A54E19" w:rsidRDefault="00E141B0" w:rsidP="00A54E19">
      <w:pPr>
        <w:spacing w:after="0" w:line="240" w:lineRule="auto"/>
        <w:rPr>
          <w:rStyle w:val="Hipervnculo"/>
          <w:rFonts w:cstheme="minorHAnsi"/>
          <w:i/>
          <w:szCs w:val="20"/>
        </w:rPr>
      </w:pPr>
      <w:r>
        <w:rPr>
          <w:rStyle w:val="Hipervnculo"/>
          <w:i/>
        </w:rPr>
        <w:t>Juego_datos_Preproduccion_VidaLaboral5Anios.xls</w:t>
      </w:r>
    </w:p>
    <w:p w14:paraId="2B36D995" w14:textId="77777777" w:rsidR="000F5D0D" w:rsidRPr="000F5D0D" w:rsidRDefault="000F5D0D" w:rsidP="000B6BE1">
      <w:pPr>
        <w:pStyle w:val="Titulo2nisae"/>
        <w:rPr>
          <w:i/>
          <w:u w:val="single"/>
        </w:rPr>
      </w:pPr>
      <w:bookmarkStart w:id="26" w:name="_Toc98334727"/>
      <w:r>
        <w:rPr>
          <w:i/>
          <w:u w:val="single"/>
        </w:rPr>
        <w:t>NAN 35238923W: Eragiketa zuzena</w:t>
      </w:r>
      <w:bookmarkEnd w:id="26"/>
    </w:p>
    <w:p w14:paraId="7245FCF9" w14:textId="77777777" w:rsidR="000F5D0D" w:rsidRPr="000F5D0D" w:rsidRDefault="000F5D0D" w:rsidP="000B6BE1">
      <w:pPr>
        <w:pStyle w:val="Titulo3nisae"/>
        <w:rPr>
          <w:b w:val="0"/>
        </w:rPr>
      </w:pPr>
      <w:bookmarkStart w:id="27" w:name="_Toc98334728"/>
      <w:r>
        <w:t>Eskaera</w:t>
      </w:r>
      <w:bookmarkEnd w:id="27"/>
    </w:p>
    <w:p w14:paraId="0206C01E" w14:textId="77777777" w:rsidR="000F5D0D" w:rsidRPr="00470D6B"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804E27D"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 xmlns:pet="http://intermediacion.redsara.es/scsp/esquemas/V3/peticion" xmlns:dat="http://intermediacion.redsara.es/scsp/esquemas/datosespecificos"&gt;</w:t>
      </w:r>
    </w:p>
    <w:p w14:paraId="4E71B9F7"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7BF8206E"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 WS-</w:t>
      </w:r>
      <w:proofErr w:type="spellStart"/>
      <w:r>
        <w:rPr>
          <w:color w:val="7F7F7F" w:themeColor="text1" w:themeTint="80"/>
          <w:sz w:val="17"/>
        </w:rPr>
        <w:t>Security</w:t>
      </w:r>
      <w:proofErr w:type="spellEnd"/>
      <w:r>
        <w:rPr>
          <w:color w:val="7F7F7F" w:themeColor="text1" w:themeTint="80"/>
          <w:sz w:val="17"/>
        </w:rPr>
        <w:t xml:space="preserve"> teknologia duen eskaera-mezuaren sinadurarako gunea --&gt;</w:t>
      </w:r>
    </w:p>
    <w:p w14:paraId="790104C8"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3721715B" w14:textId="77777777" w:rsidR="008E2587" w:rsidRPr="008E2587" w:rsidRDefault="009D44E7" w:rsidP="008E258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soapenv:Body</w:t>
      </w:r>
      <w:proofErr w:type="spellEnd"/>
      <w:r>
        <w:rPr>
          <w:color w:val="7F7F7F" w:themeColor="text1" w:themeTint="80"/>
          <w:sz w:val="17"/>
        </w:rPr>
        <w:t>&gt;</w:t>
      </w:r>
    </w:p>
    <w:p w14:paraId="19067DE9" w14:textId="77777777" w:rsidR="00B77C83" w:rsidRPr="00B77C83" w:rsidRDefault="008E2587"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w:t>
      </w:r>
      <w:proofErr w:type="spellStart"/>
      <w:r>
        <w:rPr>
          <w:color w:val="7F7F7F" w:themeColor="text1" w:themeTint="80"/>
          <w:sz w:val="17"/>
        </w:rPr>
        <w:t>Peticion</w:t>
      </w:r>
      <w:proofErr w:type="spellEnd"/>
      <w:r>
        <w:rPr>
          <w:color w:val="7F7F7F" w:themeColor="text1" w:themeTint="80"/>
          <w:sz w:val="17"/>
        </w:rPr>
        <w:t xml:space="preserve"> xmlns="http://intermediacion.redsara.es/scsp/esquemas/V3/peticion"&gt; </w:t>
      </w:r>
    </w:p>
    <w:p w14:paraId="291922E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Atributos</w:t>
      </w:r>
      <w:proofErr w:type="spellEnd"/>
      <w:r>
        <w:rPr>
          <w:color w:val="7F7F7F" w:themeColor="text1" w:themeTint="80"/>
          <w:sz w:val="17"/>
        </w:rPr>
        <w:t xml:space="preserve">&gt; </w:t>
      </w:r>
    </w:p>
    <w:p w14:paraId="445D71F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IdPeticion</w:t>
      </w:r>
      <w:proofErr w:type="spellEnd"/>
      <w:r>
        <w:rPr>
          <w:color w:val="7F7F7F" w:themeColor="text1" w:themeTint="80"/>
          <w:sz w:val="17"/>
        </w:rPr>
        <w:t>&gt;ID00000000000000001&lt;/</w:t>
      </w:r>
      <w:proofErr w:type="spellStart"/>
      <w:r>
        <w:rPr>
          <w:color w:val="7F7F7F" w:themeColor="text1" w:themeTint="80"/>
          <w:sz w:val="17"/>
        </w:rPr>
        <w:t>IdPeticion</w:t>
      </w:r>
      <w:proofErr w:type="spellEnd"/>
      <w:r>
        <w:rPr>
          <w:color w:val="7F7F7F" w:themeColor="text1" w:themeTint="80"/>
          <w:sz w:val="17"/>
        </w:rPr>
        <w:t xml:space="preserve">&gt; </w:t>
      </w:r>
    </w:p>
    <w:p w14:paraId="4FE97CA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NumElementos</w:t>
      </w:r>
      <w:proofErr w:type="spellEnd"/>
      <w:r>
        <w:rPr>
          <w:color w:val="7F7F7F" w:themeColor="text1" w:themeTint="80"/>
          <w:sz w:val="17"/>
        </w:rPr>
        <w:t>&gt;1&lt;/</w:t>
      </w:r>
      <w:proofErr w:type="spellStart"/>
      <w:r>
        <w:rPr>
          <w:color w:val="7F7F7F" w:themeColor="text1" w:themeTint="80"/>
          <w:sz w:val="17"/>
        </w:rPr>
        <w:t>NumElementos</w:t>
      </w:r>
      <w:proofErr w:type="spellEnd"/>
      <w:r>
        <w:rPr>
          <w:color w:val="7F7F7F" w:themeColor="text1" w:themeTint="80"/>
          <w:sz w:val="17"/>
        </w:rPr>
        <w:t xml:space="preserve">&gt; </w:t>
      </w:r>
    </w:p>
    <w:p w14:paraId="4B5FD26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TimeStamp</w:t>
      </w:r>
      <w:proofErr w:type="spellEnd"/>
      <w:r>
        <w:rPr>
          <w:color w:val="7F7F7F" w:themeColor="text1" w:themeTint="80"/>
          <w:sz w:val="17"/>
        </w:rPr>
        <w:t>&gt;2020-12-10T13:37:08.440+01:00&lt;/</w:t>
      </w:r>
      <w:proofErr w:type="spellStart"/>
      <w:r>
        <w:rPr>
          <w:color w:val="7F7F7F" w:themeColor="text1" w:themeTint="80"/>
          <w:sz w:val="17"/>
        </w:rPr>
        <w:t>TimeStamp</w:t>
      </w:r>
      <w:proofErr w:type="spellEnd"/>
      <w:r>
        <w:rPr>
          <w:color w:val="7F7F7F" w:themeColor="text1" w:themeTint="80"/>
          <w:sz w:val="17"/>
        </w:rPr>
        <w:t xml:space="preserve">&gt; </w:t>
      </w:r>
    </w:p>
    <w:p w14:paraId="3618B5E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CodigoCertificado</w:t>
      </w:r>
      <w:proofErr w:type="spellEnd"/>
      <w:r>
        <w:rPr>
          <w:color w:val="7F7F7F" w:themeColor="text1" w:themeTint="80"/>
          <w:sz w:val="17"/>
        </w:rPr>
        <w:t>&gt;</w:t>
      </w:r>
      <w:r>
        <w:rPr>
          <w:b/>
          <w:color w:val="7F7F7F" w:themeColor="text1" w:themeTint="80"/>
          <w:sz w:val="17"/>
        </w:rPr>
        <w:t>SWIOPVID5TGSS</w:t>
      </w:r>
      <w:r>
        <w:rPr>
          <w:color w:val="7F7F7F" w:themeColor="text1" w:themeTint="80"/>
          <w:sz w:val="17"/>
        </w:rPr>
        <w:t>&lt;/</w:t>
      </w:r>
      <w:proofErr w:type="spellStart"/>
      <w:r>
        <w:rPr>
          <w:color w:val="7F7F7F" w:themeColor="text1" w:themeTint="80"/>
          <w:sz w:val="17"/>
        </w:rPr>
        <w:t>CodigoCertificado</w:t>
      </w:r>
      <w:proofErr w:type="spellEnd"/>
      <w:r>
        <w:rPr>
          <w:color w:val="7F7F7F" w:themeColor="text1" w:themeTint="80"/>
          <w:sz w:val="17"/>
        </w:rPr>
        <w:t xml:space="preserve">&gt; </w:t>
      </w:r>
    </w:p>
    <w:p w14:paraId="6D0746F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Atributos</w:t>
      </w:r>
      <w:proofErr w:type="spellEnd"/>
      <w:r>
        <w:rPr>
          <w:color w:val="7F7F7F" w:themeColor="text1" w:themeTint="80"/>
          <w:sz w:val="17"/>
        </w:rPr>
        <w:t xml:space="preserve">&gt; </w:t>
      </w:r>
    </w:p>
    <w:p w14:paraId="4B3B639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Solicitudes</w:t>
      </w:r>
      <w:proofErr w:type="spellEnd"/>
      <w:r>
        <w:rPr>
          <w:color w:val="7F7F7F" w:themeColor="text1" w:themeTint="80"/>
          <w:sz w:val="17"/>
        </w:rPr>
        <w:t>&gt;</w:t>
      </w:r>
    </w:p>
    <w:p w14:paraId="4067EE6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SolicitudTransmision</w:t>
      </w:r>
      <w:proofErr w:type="spellEnd"/>
      <w:r>
        <w:rPr>
          <w:color w:val="7F7F7F" w:themeColor="text1" w:themeTint="80"/>
          <w:sz w:val="17"/>
        </w:rPr>
        <w:t>&gt;</w:t>
      </w:r>
    </w:p>
    <w:p w14:paraId="6E326DE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DatosGenericos</w:t>
      </w:r>
      <w:proofErr w:type="spellEnd"/>
      <w:r>
        <w:rPr>
          <w:color w:val="7F7F7F" w:themeColor="text1" w:themeTint="80"/>
          <w:sz w:val="17"/>
        </w:rPr>
        <w:t>&gt;</w:t>
      </w:r>
    </w:p>
    <w:p w14:paraId="1FAF8B3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Emisor</w:t>
      </w:r>
      <w:proofErr w:type="spellEnd"/>
      <w:r>
        <w:rPr>
          <w:color w:val="7F7F7F" w:themeColor="text1" w:themeTint="80"/>
          <w:sz w:val="17"/>
        </w:rPr>
        <w:t xml:space="preserve">&gt; </w:t>
      </w:r>
    </w:p>
    <w:p w14:paraId="2C7BA0E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NifEmisor</w:t>
      </w:r>
      <w:proofErr w:type="spellEnd"/>
      <w:r>
        <w:rPr>
          <w:color w:val="7F7F7F" w:themeColor="text1" w:themeTint="80"/>
          <w:sz w:val="17"/>
        </w:rPr>
        <w:t>&gt;Q2827003A&lt;/</w:t>
      </w:r>
      <w:proofErr w:type="spellStart"/>
      <w:r>
        <w:rPr>
          <w:color w:val="7F7F7F" w:themeColor="text1" w:themeTint="80"/>
          <w:sz w:val="17"/>
        </w:rPr>
        <w:t>NifEmisor</w:t>
      </w:r>
      <w:proofErr w:type="spellEnd"/>
      <w:r>
        <w:rPr>
          <w:color w:val="7F7F7F" w:themeColor="text1" w:themeTint="80"/>
          <w:sz w:val="17"/>
        </w:rPr>
        <w:t xml:space="preserve">&gt; </w:t>
      </w:r>
    </w:p>
    <w:p w14:paraId="1DD8B06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NombreEmisor</w:t>
      </w:r>
      <w:proofErr w:type="spellEnd"/>
      <w:r>
        <w:rPr>
          <w:color w:val="7F7F7F" w:themeColor="text1" w:themeTint="80"/>
          <w:sz w:val="17"/>
        </w:rPr>
        <w:t>&gt;GIZARTE SEGURANTZAREN DIRUZAINTZA NAGUSIA&lt;/</w:t>
      </w:r>
      <w:proofErr w:type="spellStart"/>
      <w:r>
        <w:rPr>
          <w:color w:val="7F7F7F" w:themeColor="text1" w:themeTint="80"/>
          <w:sz w:val="17"/>
        </w:rPr>
        <w:t>NombreEmisor</w:t>
      </w:r>
      <w:proofErr w:type="spellEnd"/>
      <w:r>
        <w:rPr>
          <w:color w:val="7F7F7F" w:themeColor="text1" w:themeTint="80"/>
          <w:sz w:val="17"/>
        </w:rPr>
        <w:t>&gt;</w:t>
      </w:r>
    </w:p>
    <w:p w14:paraId="1CF4749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Emisor</w:t>
      </w:r>
      <w:proofErr w:type="spellEnd"/>
      <w:r>
        <w:rPr>
          <w:color w:val="7F7F7F" w:themeColor="text1" w:themeTint="80"/>
          <w:sz w:val="17"/>
        </w:rPr>
        <w:t xml:space="preserve">&gt; </w:t>
      </w:r>
    </w:p>
    <w:p w14:paraId="692A043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Solicitante</w:t>
      </w:r>
      <w:proofErr w:type="spellEnd"/>
      <w:r>
        <w:rPr>
          <w:color w:val="7F7F7F" w:themeColor="text1" w:themeTint="80"/>
          <w:sz w:val="17"/>
        </w:rPr>
        <w:t xml:space="preserve">&gt; </w:t>
      </w:r>
    </w:p>
    <w:p w14:paraId="0BF0D51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IdentificadorSolicitante</w:t>
      </w:r>
      <w:proofErr w:type="spellEnd"/>
      <w:r>
        <w:rPr>
          <w:color w:val="7F7F7F" w:themeColor="text1" w:themeTint="80"/>
          <w:sz w:val="17"/>
        </w:rPr>
        <w:t>&gt;S4833001C&lt;/</w:t>
      </w:r>
      <w:proofErr w:type="spellStart"/>
      <w:r>
        <w:rPr>
          <w:color w:val="7F7F7F" w:themeColor="text1" w:themeTint="80"/>
          <w:sz w:val="17"/>
        </w:rPr>
        <w:t>IdentificadorSolicitante</w:t>
      </w:r>
      <w:proofErr w:type="spellEnd"/>
      <w:r>
        <w:rPr>
          <w:color w:val="7F7F7F" w:themeColor="text1" w:themeTint="80"/>
          <w:sz w:val="17"/>
        </w:rPr>
        <w:t>&gt;</w:t>
      </w:r>
    </w:p>
    <w:p w14:paraId="312C0A7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NombreSolicitante</w:t>
      </w:r>
      <w:proofErr w:type="spellEnd"/>
      <w:r>
        <w:rPr>
          <w:color w:val="7F7F7F" w:themeColor="text1" w:themeTint="80"/>
          <w:sz w:val="17"/>
        </w:rPr>
        <w:t>&gt;Eusko jaurlaritza - Gobierno Vasco&lt;/</w:t>
      </w:r>
      <w:proofErr w:type="spellStart"/>
      <w:r>
        <w:rPr>
          <w:color w:val="7F7F7F" w:themeColor="text1" w:themeTint="80"/>
          <w:sz w:val="17"/>
        </w:rPr>
        <w:t>NombreSolicitante</w:t>
      </w:r>
      <w:proofErr w:type="spellEnd"/>
      <w:r>
        <w:rPr>
          <w:color w:val="7F7F7F" w:themeColor="text1" w:themeTint="80"/>
          <w:sz w:val="17"/>
        </w:rPr>
        <w:t>&gt;</w:t>
      </w:r>
    </w:p>
    <w:p w14:paraId="019AE7D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UnidadTramitadora</w:t>
      </w:r>
      <w:proofErr w:type="spellEnd"/>
      <w:r>
        <w:rPr>
          <w:color w:val="7F7F7F" w:themeColor="text1" w:themeTint="80"/>
          <w:sz w:val="17"/>
        </w:rPr>
        <w:t xml:space="preserve">&gt;PCI. </w:t>
      </w:r>
      <w:proofErr w:type="spellStart"/>
      <w:r>
        <w:rPr>
          <w:color w:val="7F7F7F" w:themeColor="text1" w:themeTint="80"/>
          <w:sz w:val="17"/>
        </w:rPr>
        <w:t>Teletramitazioa</w:t>
      </w:r>
      <w:proofErr w:type="spellEnd"/>
      <w:r>
        <w:rPr>
          <w:color w:val="7F7F7F" w:themeColor="text1" w:themeTint="80"/>
          <w:sz w:val="17"/>
        </w:rPr>
        <w:t>&lt;/</w:t>
      </w:r>
      <w:proofErr w:type="spellStart"/>
      <w:r>
        <w:rPr>
          <w:color w:val="7F7F7F" w:themeColor="text1" w:themeTint="80"/>
          <w:sz w:val="17"/>
        </w:rPr>
        <w:t>UnidadTramitadora</w:t>
      </w:r>
      <w:proofErr w:type="spellEnd"/>
      <w:r>
        <w:rPr>
          <w:color w:val="7F7F7F" w:themeColor="text1" w:themeTint="80"/>
          <w:sz w:val="17"/>
        </w:rPr>
        <w:t>&gt;</w:t>
      </w:r>
    </w:p>
    <w:p w14:paraId="2EBC6D0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 &lt;</w:t>
      </w:r>
      <w:proofErr w:type="spellStart"/>
      <w:r>
        <w:rPr>
          <w:color w:val="7F7F7F" w:themeColor="text1" w:themeTint="80"/>
          <w:sz w:val="17"/>
        </w:rPr>
        <w:t>CodigoUnidadTramitadora</w:t>
      </w:r>
      <w:proofErr w:type="spellEnd"/>
      <w:r>
        <w:rPr>
          <w:color w:val="7F7F7F" w:themeColor="text1" w:themeTint="80"/>
          <w:sz w:val="17"/>
        </w:rPr>
        <w:t>&gt;A16005994&lt;/</w:t>
      </w:r>
      <w:proofErr w:type="spellStart"/>
      <w:r>
        <w:rPr>
          <w:color w:val="7F7F7F" w:themeColor="text1" w:themeTint="80"/>
          <w:sz w:val="17"/>
        </w:rPr>
        <w:t>CodigoUnidadTramitadora</w:t>
      </w:r>
      <w:proofErr w:type="spellEnd"/>
      <w:r>
        <w:rPr>
          <w:color w:val="7F7F7F" w:themeColor="text1" w:themeTint="80"/>
          <w:sz w:val="17"/>
        </w:rPr>
        <w:t>&gt; --&gt;</w:t>
      </w:r>
    </w:p>
    <w:p w14:paraId="0DAEBA0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Procedimiento</w:t>
      </w:r>
      <w:proofErr w:type="spellEnd"/>
      <w:r>
        <w:rPr>
          <w:color w:val="7F7F7F" w:themeColor="text1" w:themeTint="80"/>
          <w:sz w:val="17"/>
        </w:rPr>
        <w:t xml:space="preserve">&gt; </w:t>
      </w:r>
    </w:p>
    <w:p w14:paraId="0323446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CodProcedimiento</w:t>
      </w:r>
      <w:proofErr w:type="spellEnd"/>
      <w:r>
        <w:rPr>
          <w:color w:val="7F7F7F" w:themeColor="text1" w:themeTint="80"/>
          <w:sz w:val="17"/>
        </w:rPr>
        <w:t>&gt;TEST_DESA_IOP&lt;/</w:t>
      </w:r>
      <w:proofErr w:type="spellStart"/>
      <w:r>
        <w:rPr>
          <w:color w:val="7F7F7F" w:themeColor="text1" w:themeTint="80"/>
          <w:sz w:val="17"/>
        </w:rPr>
        <w:t>CodProcedimiento</w:t>
      </w:r>
      <w:proofErr w:type="spellEnd"/>
      <w:r>
        <w:rPr>
          <w:color w:val="7F7F7F" w:themeColor="text1" w:themeTint="80"/>
          <w:sz w:val="17"/>
        </w:rPr>
        <w:t xml:space="preserve">&gt; </w:t>
      </w:r>
    </w:p>
    <w:p w14:paraId="7B04A2F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NombreProcedimiento</w:t>
      </w:r>
      <w:proofErr w:type="spellEnd"/>
      <w:r>
        <w:rPr>
          <w:color w:val="7F7F7F" w:themeColor="text1" w:themeTint="80"/>
          <w:sz w:val="17"/>
        </w:rPr>
        <w:t>&gt;</w:t>
      </w:r>
      <w:proofErr w:type="spellStart"/>
      <w:r>
        <w:rPr>
          <w:color w:val="7F7F7F" w:themeColor="text1" w:themeTint="80"/>
          <w:sz w:val="17"/>
        </w:rPr>
        <w:t>IOPeko</w:t>
      </w:r>
      <w:proofErr w:type="spellEnd"/>
      <w:r>
        <w:rPr>
          <w:color w:val="7F7F7F" w:themeColor="text1" w:themeTint="80"/>
          <w:sz w:val="17"/>
        </w:rPr>
        <w:t xml:space="preserve"> integrazio-probak&lt;/</w:t>
      </w:r>
      <w:proofErr w:type="spellStart"/>
      <w:r>
        <w:rPr>
          <w:color w:val="7F7F7F" w:themeColor="text1" w:themeTint="80"/>
          <w:sz w:val="17"/>
        </w:rPr>
        <w:t>NombreProcedimiento</w:t>
      </w:r>
      <w:proofErr w:type="spellEnd"/>
      <w:r>
        <w:rPr>
          <w:color w:val="7F7F7F" w:themeColor="text1" w:themeTint="80"/>
          <w:sz w:val="17"/>
        </w:rPr>
        <w:t xml:space="preserve">&gt; </w:t>
      </w:r>
    </w:p>
    <w:p w14:paraId="7BEC90A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Procedimiento</w:t>
      </w:r>
      <w:proofErr w:type="spellEnd"/>
      <w:r>
        <w:rPr>
          <w:color w:val="7F7F7F" w:themeColor="text1" w:themeTint="80"/>
          <w:sz w:val="17"/>
        </w:rPr>
        <w:t xml:space="preserve">&gt; </w:t>
      </w:r>
    </w:p>
    <w:p w14:paraId="3D75F80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Finalidad</w:t>
      </w:r>
      <w:proofErr w:type="spellEnd"/>
      <w:r>
        <w:rPr>
          <w:color w:val="7F7F7F" w:themeColor="text1" w:themeTint="80"/>
          <w:sz w:val="17"/>
        </w:rPr>
        <w:t>&gt;Gizarte Segurantzaren Diruzaintza Nagusiaren (GSDN) azken 5 urteetako lan-bizitza kontsultatzeko zerbitzua&lt;/</w:t>
      </w:r>
      <w:proofErr w:type="spellStart"/>
      <w:r>
        <w:rPr>
          <w:color w:val="7F7F7F" w:themeColor="text1" w:themeTint="80"/>
          <w:sz w:val="17"/>
        </w:rPr>
        <w:t>Finalidad</w:t>
      </w:r>
      <w:proofErr w:type="spellEnd"/>
      <w:r>
        <w:rPr>
          <w:color w:val="7F7F7F" w:themeColor="text1" w:themeTint="80"/>
          <w:sz w:val="17"/>
        </w:rPr>
        <w:t xml:space="preserve">&gt; </w:t>
      </w:r>
    </w:p>
    <w:p w14:paraId="71B85E7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Consentimiento</w:t>
      </w:r>
      <w:proofErr w:type="spellEnd"/>
      <w:r>
        <w:rPr>
          <w:color w:val="7F7F7F" w:themeColor="text1" w:themeTint="80"/>
          <w:sz w:val="17"/>
        </w:rPr>
        <w:t>&gt;Legea&lt;/</w:t>
      </w:r>
      <w:proofErr w:type="spellStart"/>
      <w:r>
        <w:rPr>
          <w:color w:val="7F7F7F" w:themeColor="text1" w:themeTint="80"/>
          <w:sz w:val="17"/>
        </w:rPr>
        <w:t>Consentimiento</w:t>
      </w:r>
      <w:proofErr w:type="spellEnd"/>
      <w:r>
        <w:rPr>
          <w:color w:val="7F7F7F" w:themeColor="text1" w:themeTint="80"/>
          <w:sz w:val="17"/>
        </w:rPr>
        <w:t xml:space="preserve">&gt; </w:t>
      </w:r>
    </w:p>
    <w:p w14:paraId="490D9B4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Funcionario</w:t>
      </w:r>
      <w:proofErr w:type="spellEnd"/>
      <w:r>
        <w:rPr>
          <w:color w:val="7F7F7F" w:themeColor="text1" w:themeTint="80"/>
          <w:sz w:val="17"/>
        </w:rPr>
        <w:t xml:space="preserve">&gt; </w:t>
      </w:r>
    </w:p>
    <w:p w14:paraId="2A09EF2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NombreCompletoFuncionario</w:t>
      </w:r>
      <w:proofErr w:type="spellEnd"/>
      <w:r>
        <w:rPr>
          <w:color w:val="7F7F7F" w:themeColor="text1" w:themeTint="80"/>
          <w:sz w:val="17"/>
        </w:rPr>
        <w:t>&gt;</w:t>
      </w:r>
      <w:proofErr w:type="spellStart"/>
      <w:r>
        <w:rPr>
          <w:color w:val="7F7F7F" w:themeColor="text1" w:themeTint="80"/>
          <w:sz w:val="17"/>
        </w:rPr>
        <w:t>Tramitatzailea</w:t>
      </w:r>
      <w:proofErr w:type="spellEnd"/>
      <w:r>
        <w:rPr>
          <w:color w:val="7F7F7F" w:themeColor="text1" w:themeTint="80"/>
          <w:sz w:val="17"/>
        </w:rPr>
        <w:t xml:space="preserve"> EJ - </w:t>
      </w:r>
      <w:proofErr w:type="spellStart"/>
      <w:r>
        <w:rPr>
          <w:color w:val="7F7F7F" w:themeColor="text1" w:themeTint="80"/>
          <w:sz w:val="17"/>
        </w:rPr>
        <w:t>Preprodukzuio</w:t>
      </w:r>
      <w:proofErr w:type="spellEnd"/>
      <w:r>
        <w:rPr>
          <w:color w:val="7F7F7F" w:themeColor="text1" w:themeTint="80"/>
          <w:sz w:val="17"/>
        </w:rPr>
        <w:t xml:space="preserve"> Probak&lt;/</w:t>
      </w:r>
      <w:proofErr w:type="spellStart"/>
      <w:r>
        <w:rPr>
          <w:color w:val="7F7F7F" w:themeColor="text1" w:themeTint="80"/>
          <w:sz w:val="17"/>
        </w:rPr>
        <w:t>NombreCompletoFuncionario</w:t>
      </w:r>
      <w:proofErr w:type="spellEnd"/>
      <w:r>
        <w:rPr>
          <w:color w:val="7F7F7F" w:themeColor="text1" w:themeTint="80"/>
          <w:sz w:val="17"/>
        </w:rPr>
        <w:t xml:space="preserve">&gt; </w:t>
      </w:r>
    </w:p>
    <w:p w14:paraId="5A2832C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NifFuncionario</w:t>
      </w:r>
      <w:proofErr w:type="spellEnd"/>
      <w:r>
        <w:rPr>
          <w:color w:val="7F7F7F" w:themeColor="text1" w:themeTint="80"/>
          <w:sz w:val="17"/>
        </w:rPr>
        <w:t>&gt;12345678Z&lt;/</w:t>
      </w:r>
      <w:proofErr w:type="spellStart"/>
      <w:r>
        <w:rPr>
          <w:color w:val="7F7F7F" w:themeColor="text1" w:themeTint="80"/>
          <w:sz w:val="17"/>
        </w:rPr>
        <w:t>NifFuncionario</w:t>
      </w:r>
      <w:proofErr w:type="spellEnd"/>
      <w:r>
        <w:rPr>
          <w:color w:val="7F7F7F" w:themeColor="text1" w:themeTint="80"/>
          <w:sz w:val="17"/>
        </w:rPr>
        <w:t xml:space="preserve">&gt; </w:t>
      </w:r>
    </w:p>
    <w:p w14:paraId="53321D4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Funcionario</w:t>
      </w:r>
      <w:proofErr w:type="spellEnd"/>
      <w:r>
        <w:rPr>
          <w:color w:val="7F7F7F" w:themeColor="text1" w:themeTint="80"/>
          <w:sz w:val="17"/>
        </w:rPr>
        <w:t>&gt;</w:t>
      </w:r>
    </w:p>
    <w:p w14:paraId="4499B36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IdExpediente</w:t>
      </w:r>
      <w:proofErr w:type="spellEnd"/>
      <w:r>
        <w:rPr>
          <w:color w:val="7F7F7F" w:themeColor="text1" w:themeTint="80"/>
          <w:sz w:val="17"/>
        </w:rPr>
        <w:t>&gt;20120X53JI/01300501&lt;/</w:t>
      </w:r>
      <w:proofErr w:type="spellStart"/>
      <w:r>
        <w:rPr>
          <w:color w:val="7F7F7F" w:themeColor="text1" w:themeTint="80"/>
          <w:sz w:val="17"/>
        </w:rPr>
        <w:t>IdExpediente</w:t>
      </w:r>
      <w:proofErr w:type="spellEnd"/>
      <w:r>
        <w:rPr>
          <w:color w:val="7F7F7F" w:themeColor="text1" w:themeTint="80"/>
          <w:sz w:val="17"/>
        </w:rPr>
        <w:t xml:space="preserve">&gt; </w:t>
      </w:r>
    </w:p>
    <w:p w14:paraId="5783B63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Solicitante</w:t>
      </w:r>
      <w:proofErr w:type="spellEnd"/>
      <w:r>
        <w:rPr>
          <w:color w:val="7F7F7F" w:themeColor="text1" w:themeTint="80"/>
          <w:sz w:val="17"/>
        </w:rPr>
        <w:t>&gt;</w:t>
      </w:r>
    </w:p>
    <w:p w14:paraId="72F1CF8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 xml:space="preserve">&lt;Titular&gt; </w:t>
      </w:r>
    </w:p>
    <w:p w14:paraId="41B3DB7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TipoDocumentacion</w:t>
      </w:r>
      <w:proofErr w:type="spellEnd"/>
      <w:r>
        <w:rPr>
          <w:color w:val="7F7F7F" w:themeColor="text1" w:themeTint="80"/>
          <w:sz w:val="17"/>
        </w:rPr>
        <w:t>&gt;NAN&lt;/</w:t>
      </w:r>
      <w:proofErr w:type="spellStart"/>
      <w:r>
        <w:rPr>
          <w:color w:val="7F7F7F" w:themeColor="text1" w:themeTint="80"/>
          <w:sz w:val="17"/>
        </w:rPr>
        <w:t>TipoDocumentacion</w:t>
      </w:r>
      <w:proofErr w:type="spellEnd"/>
      <w:r>
        <w:rPr>
          <w:color w:val="7F7F7F" w:themeColor="text1" w:themeTint="80"/>
          <w:sz w:val="17"/>
        </w:rPr>
        <w:t>&gt;</w:t>
      </w:r>
    </w:p>
    <w:p w14:paraId="2BF83C1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Documentacion</w:t>
      </w:r>
      <w:proofErr w:type="spellEnd"/>
      <w:r>
        <w:rPr>
          <w:color w:val="7F7F7F" w:themeColor="text1" w:themeTint="80"/>
          <w:sz w:val="17"/>
        </w:rPr>
        <w:t>&gt;</w:t>
      </w:r>
      <w:r>
        <w:rPr>
          <w:b/>
          <w:color w:val="7F7F7F" w:themeColor="text1" w:themeTint="80"/>
          <w:sz w:val="17"/>
        </w:rPr>
        <w:t>35238923W</w:t>
      </w:r>
      <w:r>
        <w:rPr>
          <w:color w:val="7F7F7F" w:themeColor="text1" w:themeTint="80"/>
          <w:sz w:val="17"/>
        </w:rPr>
        <w:t>&lt;/</w:t>
      </w:r>
      <w:proofErr w:type="spellStart"/>
      <w:r>
        <w:rPr>
          <w:color w:val="7F7F7F" w:themeColor="text1" w:themeTint="80"/>
          <w:sz w:val="17"/>
        </w:rPr>
        <w:t>Documentacion</w:t>
      </w:r>
      <w:proofErr w:type="spellEnd"/>
      <w:r>
        <w:rPr>
          <w:color w:val="7F7F7F" w:themeColor="text1" w:themeTint="80"/>
          <w:sz w:val="17"/>
        </w:rPr>
        <w:t xml:space="preserve">&gt; </w:t>
      </w:r>
    </w:p>
    <w:p w14:paraId="6D2593C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Nombre</w:t>
      </w:r>
      <w:proofErr w:type="spellEnd"/>
      <w:r>
        <w:rPr>
          <w:color w:val="7F7F7F" w:themeColor="text1" w:themeTint="80"/>
          <w:sz w:val="17"/>
        </w:rPr>
        <w:t>&gt;MERCHE&lt;/</w:t>
      </w:r>
      <w:proofErr w:type="spellStart"/>
      <w:r>
        <w:rPr>
          <w:color w:val="7F7F7F" w:themeColor="text1" w:themeTint="80"/>
          <w:sz w:val="17"/>
        </w:rPr>
        <w:t>Nombre</w:t>
      </w:r>
      <w:proofErr w:type="spellEnd"/>
      <w:r>
        <w:rPr>
          <w:color w:val="7F7F7F" w:themeColor="text1" w:themeTint="80"/>
          <w:sz w:val="17"/>
        </w:rPr>
        <w:t>&gt;</w:t>
      </w:r>
    </w:p>
    <w:p w14:paraId="55A3CC5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&lt;Apellido1&gt;GARCIA&lt;/Apellido1&gt;</w:t>
      </w:r>
    </w:p>
    <w:p w14:paraId="07E3916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&lt;Apellido2&gt;RIBERT&lt;/Apellido2&gt;</w:t>
      </w:r>
    </w:p>
    <w:p w14:paraId="404E0E2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 xml:space="preserve">&lt;/Titular&gt; </w:t>
      </w:r>
    </w:p>
    <w:p w14:paraId="0D820A6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Transmision</w:t>
      </w:r>
      <w:proofErr w:type="spellEnd"/>
      <w:r>
        <w:rPr>
          <w:color w:val="7F7F7F" w:themeColor="text1" w:themeTint="80"/>
          <w:sz w:val="17"/>
        </w:rPr>
        <w:t xml:space="preserve">&gt; </w:t>
      </w:r>
    </w:p>
    <w:p w14:paraId="50D593D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CodigoCertificado</w:t>
      </w:r>
      <w:proofErr w:type="spellEnd"/>
      <w:r>
        <w:rPr>
          <w:color w:val="7F7F7F" w:themeColor="text1" w:themeTint="80"/>
          <w:sz w:val="17"/>
        </w:rPr>
        <w:t>&gt;</w:t>
      </w:r>
      <w:r>
        <w:rPr>
          <w:b/>
          <w:color w:val="7F7F7F" w:themeColor="text1" w:themeTint="80"/>
          <w:sz w:val="17"/>
        </w:rPr>
        <w:t>SWIOPVID5TGSS</w:t>
      </w:r>
      <w:r>
        <w:rPr>
          <w:color w:val="7F7F7F" w:themeColor="text1" w:themeTint="80"/>
          <w:sz w:val="17"/>
        </w:rPr>
        <w:t>&lt;/</w:t>
      </w:r>
      <w:proofErr w:type="spellStart"/>
      <w:r>
        <w:rPr>
          <w:color w:val="7F7F7F" w:themeColor="text1" w:themeTint="80"/>
          <w:sz w:val="17"/>
        </w:rPr>
        <w:t>CodigoCertificado</w:t>
      </w:r>
      <w:proofErr w:type="spellEnd"/>
      <w:r>
        <w:rPr>
          <w:color w:val="7F7F7F" w:themeColor="text1" w:themeTint="80"/>
          <w:sz w:val="17"/>
        </w:rPr>
        <w:t xml:space="preserve">&gt; </w:t>
      </w:r>
    </w:p>
    <w:p w14:paraId="2C948B9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IdSolicitud</w:t>
      </w:r>
      <w:proofErr w:type="spellEnd"/>
      <w:r>
        <w:rPr>
          <w:color w:val="7F7F7F" w:themeColor="text1" w:themeTint="80"/>
          <w:sz w:val="17"/>
        </w:rPr>
        <w:t>&gt;ID00000000000000001&lt;/</w:t>
      </w:r>
      <w:proofErr w:type="spellStart"/>
      <w:r>
        <w:rPr>
          <w:color w:val="7F7F7F" w:themeColor="text1" w:themeTint="80"/>
          <w:sz w:val="17"/>
        </w:rPr>
        <w:t>IdSolicitud</w:t>
      </w:r>
      <w:proofErr w:type="spellEnd"/>
      <w:r>
        <w:rPr>
          <w:color w:val="7F7F7F" w:themeColor="text1" w:themeTint="80"/>
          <w:sz w:val="17"/>
        </w:rPr>
        <w:t xml:space="preserve">&gt; </w:t>
      </w:r>
    </w:p>
    <w:p w14:paraId="59BB474A" w14:textId="77777777" w:rsidR="00B77C83" w:rsidRPr="00B77C83" w:rsidRDefault="00720B0A"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Transmision</w:t>
      </w:r>
      <w:proofErr w:type="spellEnd"/>
      <w:r>
        <w:rPr>
          <w:color w:val="7F7F7F" w:themeColor="text1" w:themeTint="80"/>
          <w:sz w:val="17"/>
        </w:rPr>
        <w:t xml:space="preserve">&gt; </w:t>
      </w:r>
    </w:p>
    <w:p w14:paraId="00AAC74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DatosGenericos</w:t>
      </w:r>
      <w:proofErr w:type="spellEnd"/>
      <w:r>
        <w:rPr>
          <w:color w:val="7F7F7F" w:themeColor="text1" w:themeTint="80"/>
          <w:sz w:val="17"/>
        </w:rPr>
        <w:t>&gt;</w:t>
      </w:r>
    </w:p>
    <w:p w14:paraId="32AB25F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b/>
          <w:color w:val="7F7F7F" w:themeColor="text1" w:themeTint="80"/>
          <w:sz w:val="17"/>
        </w:rPr>
        <w:t>&lt;ns1:DatosEspecificos xmlns:ns1="http://intermediacion.redsara.es/scsp/esquemas/datosespecificos"&gt;</w:t>
      </w:r>
    </w:p>
    <w:p w14:paraId="6ADC394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t>&lt;ns1:Consulta&gt;</w:t>
      </w:r>
    </w:p>
    <w:p w14:paraId="1D8EB8F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t>&lt;ns1:FechaDesde&gt;2017-12-31&lt;/ns1:FechaDesde&gt;</w:t>
      </w:r>
    </w:p>
    <w:p w14:paraId="0759CAB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t>&lt;ns1:FechaHasta&gt;2018-12-31&lt;/ns1:FechaHasta&gt;</w:t>
      </w:r>
    </w:p>
    <w:p w14:paraId="1AC3C90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t>&lt;/ns1:Consulta&gt;</w:t>
      </w:r>
    </w:p>
    <w:p w14:paraId="6403912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t>&lt;/ns1:DatosEspecificos&gt;</w:t>
      </w:r>
    </w:p>
    <w:p w14:paraId="77E4FBF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SolicitudTransmision</w:t>
      </w:r>
      <w:proofErr w:type="spellEnd"/>
      <w:r>
        <w:rPr>
          <w:color w:val="7F7F7F" w:themeColor="text1" w:themeTint="80"/>
          <w:sz w:val="17"/>
        </w:rPr>
        <w:t>&gt;</w:t>
      </w:r>
    </w:p>
    <w:p w14:paraId="26A3B27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Solicitudes</w:t>
      </w:r>
      <w:proofErr w:type="spellEnd"/>
      <w:r>
        <w:rPr>
          <w:color w:val="7F7F7F" w:themeColor="text1" w:themeTint="80"/>
          <w:sz w:val="17"/>
        </w:rPr>
        <w:t>&gt;</w:t>
      </w:r>
    </w:p>
    <w:p w14:paraId="71023075" w14:textId="77777777" w:rsidR="008E2587" w:rsidRPr="008E2587"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t>&lt;/</w:t>
      </w:r>
      <w:proofErr w:type="spellStart"/>
      <w:r>
        <w:rPr>
          <w:color w:val="7F7F7F" w:themeColor="text1" w:themeTint="80"/>
          <w:sz w:val="17"/>
        </w:rPr>
        <w:t>Peticion</w:t>
      </w:r>
      <w:proofErr w:type="spellEnd"/>
      <w:r>
        <w:rPr>
          <w:color w:val="7F7F7F" w:themeColor="text1" w:themeTint="80"/>
          <w:sz w:val="17"/>
        </w:rPr>
        <w:t>&gt;</w:t>
      </w:r>
    </w:p>
    <w:p w14:paraId="7C09DF4D" w14:textId="77777777" w:rsidR="009D44E7" w:rsidRPr="009D44E7" w:rsidRDefault="008E2587" w:rsidP="008E258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t xml:space="preserve">   &lt;/</w:t>
      </w:r>
      <w:proofErr w:type="spellStart"/>
      <w:r>
        <w:rPr>
          <w:color w:val="7F7F7F" w:themeColor="text1" w:themeTint="80"/>
          <w:sz w:val="17"/>
        </w:rPr>
        <w:t>soapenv:Body</w:t>
      </w:r>
      <w:proofErr w:type="spellEnd"/>
      <w:r>
        <w:rPr>
          <w:color w:val="7F7F7F" w:themeColor="text1" w:themeTint="80"/>
          <w:sz w:val="17"/>
        </w:rPr>
        <w:t>&gt;</w:t>
      </w:r>
    </w:p>
    <w:p w14:paraId="21C89545" w14:textId="77777777" w:rsidR="000F5D0D" w:rsidRPr="00161AA3"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&gt;</w:t>
      </w:r>
    </w:p>
    <w:p w14:paraId="27133B21" w14:textId="77777777" w:rsidR="000F5D0D" w:rsidRPr="00161AA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27D02A45" w14:textId="77777777" w:rsidR="000F5D0D" w:rsidRPr="009F2E47" w:rsidRDefault="000F5D0D" w:rsidP="000B6BE1">
      <w:pPr>
        <w:pStyle w:val="Titulo3nisae"/>
        <w:rPr>
          <w:b w:val="0"/>
        </w:rPr>
      </w:pPr>
      <w:bookmarkStart w:id="28" w:name="_Toc98334729"/>
      <w:r>
        <w:t>Erantzuna</w:t>
      </w:r>
      <w:bookmarkEnd w:id="28"/>
    </w:p>
    <w:p w14:paraId="77F26544"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2923D77E"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 xml:space="preserve"> </w:t>
      </w:r>
      <w:proofErr w:type="spellStart"/>
      <w:r>
        <w:rPr>
          <w:color w:val="7F7F7F" w:themeColor="text1" w:themeTint="80"/>
          <w:sz w:val="17"/>
        </w:rPr>
        <w:t>xmlns:S</w:t>
      </w:r>
      <w:proofErr w:type="spellEnd"/>
      <w:r>
        <w:rPr>
          <w:color w:val="7F7F7F" w:themeColor="text1" w:themeTint="80"/>
          <w:sz w:val="17"/>
        </w:rPr>
        <w:t>="http://schemas.xmlsoap.org/soap/envelope/"&gt;</w:t>
      </w:r>
    </w:p>
    <w:p w14:paraId="5F0EC4EE"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54A5B53A" w14:textId="77777777" w:rsidR="00161AA3" w:rsidRPr="00161AA3" w:rsidRDefault="00161AA3"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t>&lt;!-- erantzun-mezuaren sinadurarako gunea -- &gt;</w:t>
      </w:r>
    </w:p>
    <w:p w14:paraId="742658F2"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7E2F24CF"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 xml:space="preserve"> Id="</w:t>
      </w:r>
      <w:proofErr w:type="spellStart"/>
      <w:r>
        <w:rPr>
          <w:color w:val="7F7F7F" w:themeColor="text1" w:themeTint="80"/>
          <w:sz w:val="17"/>
        </w:rPr>
        <w:t>MsgBody</w:t>
      </w:r>
      <w:proofErr w:type="spellEnd"/>
      <w:r>
        <w:rPr>
          <w:color w:val="7F7F7F" w:themeColor="text1" w:themeTint="80"/>
          <w:sz w:val="17"/>
        </w:rPr>
        <w:t>"&gt;</w:t>
      </w:r>
    </w:p>
    <w:p w14:paraId="71A424C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&lt;ns2:Respuesta xmlns="http://intermediacion.redsara.es/scsp/esquemas/V3/peticion" xmlns:ns2="http://intermediacion.redsara.es/scsp/esquemas/V3/respuesta"&gt;</w:t>
      </w:r>
    </w:p>
    <w:p w14:paraId="4124428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2718491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&lt;ns2:IdPeticion&gt;ID00000000000000001&lt;/ns2:IdPeticion&gt;</w:t>
      </w:r>
    </w:p>
    <w:p w14:paraId="69B81B3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56F816F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&lt;ns2:TimeStamp&gt;2020-12-10T13:37:30.562+01:00&lt;/ns2:TimeStamp&gt;</w:t>
      </w:r>
    </w:p>
    <w:p w14:paraId="0695FEB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4359650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&lt;ns2:CodigoEstado&gt;0003&lt;/ns2:CodigoEstado&gt;</w:t>
      </w:r>
    </w:p>
    <w:p w14:paraId="5786BB3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&lt;ns2:LiteralError&gt;TRAMITATUA&lt;/ns2:LiteralError&gt;</w:t>
      </w:r>
    </w:p>
    <w:p w14:paraId="66C9848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5BEEDEF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&lt;ns2:CodigoCertificado&gt;SWIOPVID5TGSS&lt;/ns2:CodigoCertificado&gt;</w:t>
      </w:r>
    </w:p>
    <w:p w14:paraId="75EC064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7ABA21F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51B50B7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2985CA3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0CAC899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522709E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&lt;ns2:NifEmisor&gt;Q2827003A&lt;/ns2:NifEmisor&gt;</w:t>
      </w:r>
    </w:p>
    <w:p w14:paraId="3EB37E3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NombreEmisor</w:t>
      </w:r>
      <w:proofErr w:type="spellEnd"/>
      <w:r>
        <w:rPr>
          <w:color w:val="7F7F7F" w:themeColor="text1" w:themeTint="80"/>
          <w:sz w:val="17"/>
        </w:rPr>
        <w:t>&gt;Gizarte Segurantzaren Diruzaintza Nagusia&lt;/</w:t>
      </w:r>
      <w:proofErr w:type="spellStart"/>
      <w:r>
        <w:rPr>
          <w:color w:val="7F7F7F" w:themeColor="text1" w:themeTint="80"/>
          <w:sz w:val="17"/>
        </w:rPr>
        <w:t>NombreEmisor</w:t>
      </w:r>
      <w:proofErr w:type="spellEnd"/>
      <w:r>
        <w:rPr>
          <w:color w:val="7F7F7F" w:themeColor="text1" w:themeTint="80"/>
          <w:sz w:val="17"/>
        </w:rPr>
        <w:t>&gt;</w:t>
      </w:r>
    </w:p>
    <w:p w14:paraId="06FCFC2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3261987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6523E21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2CA4FDF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&lt;ns2:NombreSolicitante&gt;Eusko jaurlaritza - Gobierno Vasco&lt;/ns2:NombreSolicitante&gt;</w:t>
      </w:r>
    </w:p>
    <w:p w14:paraId="50AFF1B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w:t>
      </w:r>
      <w:proofErr w:type="spellStart"/>
      <w:r>
        <w:rPr>
          <w:color w:val="7F7F7F" w:themeColor="text1" w:themeTint="80"/>
          <w:sz w:val="17"/>
        </w:rPr>
        <w:t>Teletramitazioa</w:t>
      </w:r>
      <w:proofErr w:type="spellEnd"/>
      <w:r>
        <w:rPr>
          <w:color w:val="7F7F7F" w:themeColor="text1" w:themeTint="80"/>
          <w:sz w:val="17"/>
        </w:rPr>
        <w:t>&lt;/ns2:UnidadTramitadora&gt;</w:t>
      </w:r>
    </w:p>
    <w:p w14:paraId="08D9563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14CD808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2AC8A13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w:t>
      </w:r>
      <w:proofErr w:type="spellStart"/>
      <w:r>
        <w:rPr>
          <w:color w:val="7F7F7F" w:themeColor="text1" w:themeTint="80"/>
          <w:sz w:val="17"/>
        </w:rPr>
        <w:t>IOPeko</w:t>
      </w:r>
      <w:proofErr w:type="spellEnd"/>
      <w:r>
        <w:rPr>
          <w:color w:val="7F7F7F" w:themeColor="text1" w:themeTint="80"/>
          <w:sz w:val="17"/>
        </w:rPr>
        <w:t xml:space="preserve"> integrazio-probak&lt;/ns2:NombreProcedimiento&gt;</w:t>
      </w:r>
    </w:p>
    <w:p w14:paraId="6DDEBE6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153C8C4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&lt;ns2:Finalidad&gt;Gizarte Segurantzaren Diruzaintza Nagusiaren (GSDN) azken 5 urteetako lan-bizitza kontsultatzeko zerbitzua&lt;/ns2:Finalidad&gt;</w:t>
      </w:r>
    </w:p>
    <w:p w14:paraId="4EDE659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&lt;ns2:Consentimiento&gt;Legea&lt;/ns2:Consentimiento&gt;</w:t>
      </w:r>
    </w:p>
    <w:p w14:paraId="44ED58D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6075B59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w:t>
      </w:r>
      <w:proofErr w:type="spellStart"/>
      <w:r>
        <w:rPr>
          <w:color w:val="7F7F7F" w:themeColor="text1" w:themeTint="80"/>
          <w:sz w:val="17"/>
        </w:rPr>
        <w:t>ramitatzailea</w:t>
      </w:r>
      <w:proofErr w:type="spellEnd"/>
      <w:r>
        <w:rPr>
          <w:color w:val="7F7F7F" w:themeColor="text1" w:themeTint="80"/>
          <w:sz w:val="17"/>
        </w:rPr>
        <w:t xml:space="preserve"> EJ - </w:t>
      </w:r>
      <w:proofErr w:type="spellStart"/>
      <w:r>
        <w:rPr>
          <w:color w:val="7F7F7F" w:themeColor="text1" w:themeTint="80"/>
          <w:sz w:val="17"/>
        </w:rPr>
        <w:t>Preprodukzuio</w:t>
      </w:r>
      <w:proofErr w:type="spellEnd"/>
      <w:r>
        <w:rPr>
          <w:color w:val="7F7F7F" w:themeColor="text1" w:themeTint="80"/>
          <w:sz w:val="17"/>
        </w:rPr>
        <w:t xml:space="preserve"> Probak&lt;/ns2:NombreCompletoFuncionario&gt;</w:t>
      </w:r>
    </w:p>
    <w:p w14:paraId="1EC3AC3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53B244F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790DB90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&lt;ns2:IdExpediente&gt;20120X53JI/01300501&lt;/ns2:IdExpediente&gt;</w:t>
      </w:r>
    </w:p>
    <w:p w14:paraId="1E7F81C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1CA2997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&lt;ns2:Titular&gt;</w:t>
      </w:r>
    </w:p>
    <w:p w14:paraId="24E652D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&lt;ns2:TipoDocumentacion&gt;NAN&lt;/ns2:TipoDocumentacion&gt;</w:t>
      </w:r>
    </w:p>
    <w:p w14:paraId="33047EB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35238923W</w:t>
      </w:r>
      <w:r>
        <w:rPr>
          <w:color w:val="7F7F7F" w:themeColor="text1" w:themeTint="80"/>
          <w:sz w:val="17"/>
        </w:rPr>
        <w:t>&lt;/ns2:Documentacion&gt;</w:t>
      </w:r>
    </w:p>
    <w:p w14:paraId="4E7EC57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&lt;ns2:NombreCompleto&gt;MERCHE GARCIA RIBERT&lt;/ns2:NombreCompleto&gt;</w:t>
      </w:r>
    </w:p>
    <w:p w14:paraId="706A57E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&lt;ns2:Nombre&gt;MERCHE&lt;/ns2:Nombre&gt;</w:t>
      </w:r>
    </w:p>
    <w:p w14:paraId="3ABADB1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&lt;ns2:Apellido1&gt;GARCIA&lt;/ns2:Apellido1&gt;</w:t>
      </w:r>
    </w:p>
    <w:p w14:paraId="2D73AE3D"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&lt;ns2:Apellido2&gt;RIBERT&lt;/ns2:Apellido2&gt;</w:t>
      </w:r>
    </w:p>
    <w:p w14:paraId="49F02C6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1DE562B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040999E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SWIOPVID5TGSS</w:t>
      </w:r>
      <w:r>
        <w:rPr>
          <w:color w:val="7F7F7F" w:themeColor="text1" w:themeTint="80"/>
          <w:sz w:val="17"/>
        </w:rPr>
        <w:t>&lt;/ns2:CodigoCertificado&gt;</w:t>
      </w:r>
    </w:p>
    <w:p w14:paraId="7F629B1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&lt;ns2:IdSolicitud&gt;ID00000000000000001&lt;/ns2:IdSolicitud&gt;</w:t>
      </w:r>
    </w:p>
    <w:p w14:paraId="04E5CA6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&lt;ns2:IdTransmision&gt;ID00000000000000001TR&lt;/ns2:IdTransmision&gt;</w:t>
      </w:r>
    </w:p>
    <w:p w14:paraId="7E93B39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&lt;ns2:FechaGeneracion&gt;2020-12-10T13:37:34.780+01:00&lt;/ns2:FechaGeneracion&gt;</w:t>
      </w:r>
    </w:p>
    <w:p w14:paraId="035E0C6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4A0E0C1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17F32EF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dat:DatosEspecificos</w:t>
      </w:r>
      <w:proofErr w:type="spellEnd"/>
      <w:r>
        <w:rPr>
          <w:b/>
          <w:color w:val="7F7F7F" w:themeColor="text1" w:themeTint="80"/>
          <w:sz w:val="17"/>
        </w:rPr>
        <w:t xml:space="preserve"> xmlns:dat="http://intermediacion.redsara.es/scsp/esquemas/datosespecificos"&gt;</w:t>
      </w:r>
    </w:p>
    <w:p w14:paraId="675E8F2D"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dat:Retorno</w:t>
      </w:r>
      <w:proofErr w:type="spellEnd"/>
      <w:r>
        <w:rPr>
          <w:b/>
          <w:color w:val="7F7F7F" w:themeColor="text1" w:themeTint="80"/>
          <w:sz w:val="17"/>
        </w:rPr>
        <w:t>&gt;</w:t>
      </w:r>
    </w:p>
    <w:p w14:paraId="31A7A770"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dat:DatosTraza</w:t>
      </w:r>
      <w:proofErr w:type="spellEnd"/>
      <w:r>
        <w:rPr>
          <w:b/>
          <w:color w:val="7F7F7F" w:themeColor="text1" w:themeTint="80"/>
          <w:sz w:val="17"/>
        </w:rPr>
        <w:t>&gt;</w:t>
      </w:r>
    </w:p>
    <w:p w14:paraId="07CF315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&lt;dat:IdTraza&gt;x53jiID0000000000000000120201210133722682T0&lt;/dat:IdTraza&gt;</w:t>
      </w:r>
    </w:p>
    <w:p w14:paraId="32A5365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dat:IdSolicitud</w:t>
      </w:r>
      <w:proofErr w:type="spellEnd"/>
      <w:r>
        <w:rPr>
          <w:b/>
          <w:color w:val="7F7F7F" w:themeColor="text1" w:themeTint="80"/>
          <w:sz w:val="17"/>
        </w:rPr>
        <w:t>&gt;ID00000000000000001&lt;/</w:t>
      </w:r>
      <w:proofErr w:type="spellStart"/>
      <w:r>
        <w:rPr>
          <w:b/>
          <w:color w:val="7F7F7F" w:themeColor="text1" w:themeTint="80"/>
          <w:sz w:val="17"/>
        </w:rPr>
        <w:t>dat:IdSolicitud</w:t>
      </w:r>
      <w:proofErr w:type="spellEnd"/>
      <w:r>
        <w:rPr>
          <w:b/>
          <w:color w:val="7F7F7F" w:themeColor="text1" w:themeTint="80"/>
          <w:sz w:val="17"/>
        </w:rPr>
        <w:t>&gt;</w:t>
      </w:r>
    </w:p>
    <w:p w14:paraId="07228FF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&lt;dat:FechaCertificado&gt;2020-12-10T13:37:40.691+01:00&lt;/dat:FechaCertificado&gt;</w:t>
      </w:r>
    </w:p>
    <w:p w14:paraId="53FA6AF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dat:DatosTraza</w:t>
      </w:r>
      <w:proofErr w:type="spellEnd"/>
      <w:r>
        <w:rPr>
          <w:b/>
          <w:color w:val="7F7F7F" w:themeColor="text1" w:themeTint="80"/>
          <w:sz w:val="17"/>
        </w:rPr>
        <w:t>&gt;</w:t>
      </w:r>
    </w:p>
    <w:p w14:paraId="48E7982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dat:EstadoResultado</w:t>
      </w:r>
      <w:proofErr w:type="spellEnd"/>
      <w:r>
        <w:rPr>
          <w:b/>
          <w:color w:val="7F7F7F" w:themeColor="text1" w:themeTint="80"/>
          <w:sz w:val="17"/>
        </w:rPr>
        <w:t>&gt;</w:t>
      </w:r>
    </w:p>
    <w:p w14:paraId="77C59A2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dat:Resultado</w:t>
      </w:r>
      <w:proofErr w:type="spellEnd"/>
      <w:r>
        <w:rPr>
          <w:b/>
          <w:color w:val="7F7F7F" w:themeColor="text1" w:themeTint="80"/>
          <w:sz w:val="17"/>
        </w:rPr>
        <w:t>&gt;0000&lt;/</w:t>
      </w:r>
      <w:proofErr w:type="spellStart"/>
      <w:r>
        <w:rPr>
          <w:b/>
          <w:color w:val="7F7F7F" w:themeColor="text1" w:themeTint="80"/>
          <w:sz w:val="17"/>
        </w:rPr>
        <w:t>dat:Resultado</w:t>
      </w:r>
      <w:proofErr w:type="spellEnd"/>
      <w:r>
        <w:rPr>
          <w:b/>
          <w:color w:val="7F7F7F" w:themeColor="text1" w:themeTint="80"/>
          <w:sz w:val="17"/>
        </w:rPr>
        <w:t>&gt;</w:t>
      </w:r>
    </w:p>
    <w:p w14:paraId="72B8105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dat:Descripcion</w:t>
      </w:r>
      <w:proofErr w:type="spellEnd"/>
      <w:r>
        <w:rPr>
          <w:b/>
          <w:color w:val="7F7F7F" w:themeColor="text1" w:themeTint="80"/>
          <w:sz w:val="17"/>
        </w:rPr>
        <w:t>&gt;Eragiketa Zuzena&lt;/</w:t>
      </w:r>
      <w:proofErr w:type="spellStart"/>
      <w:r>
        <w:rPr>
          <w:b/>
          <w:color w:val="7F7F7F" w:themeColor="text1" w:themeTint="80"/>
          <w:sz w:val="17"/>
        </w:rPr>
        <w:t>dat:Descripcion</w:t>
      </w:r>
      <w:proofErr w:type="spellEnd"/>
      <w:r>
        <w:rPr>
          <w:b/>
          <w:color w:val="7F7F7F" w:themeColor="text1" w:themeTint="80"/>
          <w:sz w:val="17"/>
        </w:rPr>
        <w:t>&gt;</w:t>
      </w:r>
    </w:p>
    <w:p w14:paraId="1A58377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dat:EstadoResultado</w:t>
      </w:r>
      <w:proofErr w:type="spellEnd"/>
      <w:r>
        <w:rPr>
          <w:b/>
          <w:color w:val="7F7F7F" w:themeColor="text1" w:themeTint="80"/>
          <w:sz w:val="17"/>
        </w:rPr>
        <w:t>&gt;</w:t>
      </w:r>
    </w:p>
    <w:p w14:paraId="4554CA4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dat:Consulta</w:t>
      </w:r>
      <w:proofErr w:type="spellEnd"/>
      <w:r>
        <w:rPr>
          <w:b/>
          <w:color w:val="7F7F7F" w:themeColor="text1" w:themeTint="80"/>
          <w:sz w:val="17"/>
        </w:rPr>
        <w:t>&gt;</w:t>
      </w:r>
    </w:p>
    <w:p w14:paraId="60E14E9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dat:FechaDesde</w:t>
      </w:r>
      <w:proofErr w:type="spellEnd"/>
      <w:r>
        <w:rPr>
          <w:b/>
          <w:color w:val="7F7F7F" w:themeColor="text1" w:themeTint="80"/>
          <w:sz w:val="17"/>
        </w:rPr>
        <w:t>&gt;2017-12-31&lt;/</w:t>
      </w:r>
      <w:proofErr w:type="spellStart"/>
      <w:r>
        <w:rPr>
          <w:b/>
          <w:color w:val="7F7F7F" w:themeColor="text1" w:themeTint="80"/>
          <w:sz w:val="17"/>
        </w:rPr>
        <w:t>dat:FechaDesde</w:t>
      </w:r>
      <w:proofErr w:type="spellEnd"/>
      <w:r>
        <w:rPr>
          <w:b/>
          <w:color w:val="7F7F7F" w:themeColor="text1" w:themeTint="80"/>
          <w:sz w:val="17"/>
        </w:rPr>
        <w:t>&gt;</w:t>
      </w:r>
    </w:p>
    <w:p w14:paraId="3E913BF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dat:FechaHasta</w:t>
      </w:r>
      <w:proofErr w:type="spellEnd"/>
      <w:r>
        <w:rPr>
          <w:b/>
          <w:color w:val="7F7F7F" w:themeColor="text1" w:themeTint="80"/>
          <w:sz w:val="17"/>
        </w:rPr>
        <w:t>&gt;2018-12-31&lt;/</w:t>
      </w:r>
      <w:proofErr w:type="spellStart"/>
      <w:r>
        <w:rPr>
          <w:b/>
          <w:color w:val="7F7F7F" w:themeColor="text1" w:themeTint="80"/>
          <w:sz w:val="17"/>
        </w:rPr>
        <w:t>dat:FechaHasta</w:t>
      </w:r>
      <w:proofErr w:type="spellEnd"/>
      <w:r>
        <w:rPr>
          <w:b/>
          <w:color w:val="7F7F7F" w:themeColor="text1" w:themeTint="80"/>
          <w:sz w:val="17"/>
        </w:rPr>
        <w:t>&gt;</w:t>
      </w:r>
    </w:p>
    <w:p w14:paraId="64B7552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dat:Consulta</w:t>
      </w:r>
      <w:proofErr w:type="spellEnd"/>
      <w:r>
        <w:rPr>
          <w:b/>
          <w:color w:val="7F7F7F" w:themeColor="text1" w:themeTint="80"/>
          <w:sz w:val="17"/>
        </w:rPr>
        <w:t>&gt;</w:t>
      </w:r>
    </w:p>
    <w:p w14:paraId="684A260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dat:VidaLaboral</w:t>
      </w:r>
      <w:proofErr w:type="spellEnd"/>
      <w:r>
        <w:rPr>
          <w:b/>
          <w:color w:val="7F7F7F" w:themeColor="text1" w:themeTint="80"/>
          <w:sz w:val="17"/>
        </w:rPr>
        <w:t>&gt;</w:t>
      </w:r>
    </w:p>
    <w:p w14:paraId="7FA3016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dat:NumeroSituaciones</w:t>
      </w:r>
      <w:proofErr w:type="spellEnd"/>
      <w:r>
        <w:rPr>
          <w:b/>
          <w:color w:val="7F7F7F" w:themeColor="text1" w:themeTint="80"/>
          <w:sz w:val="17"/>
        </w:rPr>
        <w:t>&gt;22&lt;/</w:t>
      </w:r>
      <w:proofErr w:type="spellStart"/>
      <w:r>
        <w:rPr>
          <w:b/>
          <w:color w:val="7F7F7F" w:themeColor="text1" w:themeTint="80"/>
          <w:sz w:val="17"/>
        </w:rPr>
        <w:t>dat:NumeroSituaciones</w:t>
      </w:r>
      <w:proofErr w:type="spellEnd"/>
      <w:r>
        <w:rPr>
          <w:b/>
          <w:color w:val="7F7F7F" w:themeColor="text1" w:themeTint="80"/>
          <w:sz w:val="17"/>
        </w:rPr>
        <w:t>&gt;</w:t>
      </w:r>
    </w:p>
    <w:p w14:paraId="2B7B066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dat:Cabecera</w:t>
      </w:r>
      <w:proofErr w:type="spellEnd"/>
      <w:r>
        <w:rPr>
          <w:b/>
          <w:color w:val="7F7F7F" w:themeColor="text1" w:themeTint="80"/>
          <w:sz w:val="17"/>
        </w:rPr>
        <w:t>&gt;</w:t>
      </w:r>
    </w:p>
    <w:p w14:paraId="29B223E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dat:ListaNumerosAfiliacion</w:t>
      </w:r>
      <w:proofErr w:type="spellEnd"/>
      <w:r>
        <w:rPr>
          <w:b/>
          <w:color w:val="7F7F7F" w:themeColor="text1" w:themeTint="80"/>
          <w:sz w:val="17"/>
        </w:rPr>
        <w:t>&gt;</w:t>
      </w:r>
    </w:p>
    <w:p w14:paraId="3217C6A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552DEDC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dat:ListaNumerosAfiliacion</w:t>
      </w:r>
      <w:proofErr w:type="spellEnd"/>
      <w:r>
        <w:rPr>
          <w:b/>
          <w:color w:val="7F7F7F" w:themeColor="text1" w:themeTint="80"/>
          <w:sz w:val="17"/>
        </w:rPr>
        <w:t>&gt;</w:t>
      </w:r>
    </w:p>
    <w:p w14:paraId="5E07F310"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dat:FechaNacimiento</w:t>
      </w:r>
      <w:proofErr w:type="spellEnd"/>
      <w:r>
        <w:rPr>
          <w:b/>
          <w:color w:val="7F7F7F" w:themeColor="text1" w:themeTint="80"/>
          <w:sz w:val="17"/>
        </w:rPr>
        <w:t>&gt;1956-11-30&lt;/</w:t>
      </w:r>
      <w:proofErr w:type="spellStart"/>
      <w:r>
        <w:rPr>
          <w:b/>
          <w:color w:val="7F7F7F" w:themeColor="text1" w:themeTint="80"/>
          <w:sz w:val="17"/>
        </w:rPr>
        <w:t>dat:FechaNacimiento</w:t>
      </w:r>
      <w:proofErr w:type="spellEnd"/>
      <w:r>
        <w:rPr>
          <w:b/>
          <w:color w:val="7F7F7F" w:themeColor="text1" w:themeTint="80"/>
          <w:sz w:val="17"/>
        </w:rPr>
        <w:t>&gt;</w:t>
      </w:r>
    </w:p>
    <w:p w14:paraId="72048BB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dat:TransferenciaDerechosCEE</w:t>
      </w:r>
      <w:proofErr w:type="spellEnd"/>
      <w:r>
        <w:rPr>
          <w:b/>
          <w:color w:val="7F7F7F" w:themeColor="text1" w:themeTint="80"/>
          <w:sz w:val="17"/>
        </w:rPr>
        <w:t>&gt;N&lt;/</w:t>
      </w:r>
      <w:proofErr w:type="spellStart"/>
      <w:r>
        <w:rPr>
          <w:b/>
          <w:color w:val="7F7F7F" w:themeColor="text1" w:themeTint="80"/>
          <w:sz w:val="17"/>
        </w:rPr>
        <w:t>dat:TransferenciaDerechosCEE</w:t>
      </w:r>
      <w:proofErr w:type="spellEnd"/>
      <w:r>
        <w:rPr>
          <w:b/>
          <w:color w:val="7F7F7F" w:themeColor="text1" w:themeTint="80"/>
          <w:sz w:val="17"/>
        </w:rPr>
        <w:t>&gt;</w:t>
      </w:r>
    </w:p>
    <w:p w14:paraId="3371FD8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dat:Cabecera</w:t>
      </w:r>
      <w:proofErr w:type="spellEnd"/>
      <w:r>
        <w:rPr>
          <w:b/>
          <w:color w:val="7F7F7F" w:themeColor="text1" w:themeTint="80"/>
          <w:sz w:val="17"/>
        </w:rPr>
        <w:t>&gt;</w:t>
      </w:r>
    </w:p>
    <w:p w14:paraId="3718B1B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dat:Resumen</w:t>
      </w:r>
      <w:proofErr w:type="spellEnd"/>
      <w:r>
        <w:rPr>
          <w:b/>
          <w:color w:val="7F7F7F" w:themeColor="text1" w:themeTint="80"/>
          <w:sz w:val="17"/>
        </w:rPr>
        <w:t>&gt;</w:t>
      </w:r>
    </w:p>
    <w:p w14:paraId="4966626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dat:Totales</w:t>
      </w:r>
      <w:proofErr w:type="spellEnd"/>
      <w:r>
        <w:rPr>
          <w:b/>
          <w:color w:val="7F7F7F" w:themeColor="text1" w:themeTint="80"/>
          <w:sz w:val="17"/>
        </w:rPr>
        <w:t>&gt;</w:t>
      </w:r>
    </w:p>
    <w:p w14:paraId="77D976E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dat:TotalDiasAlta</w:t>
      </w:r>
      <w:proofErr w:type="spellEnd"/>
      <w:r>
        <w:rPr>
          <w:b/>
          <w:color w:val="7F7F7F" w:themeColor="text1" w:themeTint="80"/>
          <w:sz w:val="17"/>
        </w:rPr>
        <w:t>&gt;331&lt;/</w:t>
      </w:r>
      <w:proofErr w:type="spellStart"/>
      <w:r>
        <w:rPr>
          <w:b/>
          <w:color w:val="7F7F7F" w:themeColor="text1" w:themeTint="80"/>
          <w:sz w:val="17"/>
        </w:rPr>
        <w:t>dat:TotalDiasAlta</w:t>
      </w:r>
      <w:proofErr w:type="spellEnd"/>
      <w:r>
        <w:rPr>
          <w:b/>
          <w:color w:val="7F7F7F" w:themeColor="text1" w:themeTint="80"/>
          <w:sz w:val="17"/>
        </w:rPr>
        <w:t>&gt;</w:t>
      </w:r>
    </w:p>
    <w:p w14:paraId="6CB3A7A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dat:DiasPluriempleo</w:t>
      </w:r>
      <w:proofErr w:type="spellEnd"/>
      <w:r>
        <w:rPr>
          <w:b/>
          <w:color w:val="7F7F7F" w:themeColor="text1" w:themeTint="80"/>
          <w:sz w:val="17"/>
        </w:rPr>
        <w:t>&gt;1&lt;/</w:t>
      </w:r>
      <w:proofErr w:type="spellStart"/>
      <w:r>
        <w:rPr>
          <w:b/>
          <w:color w:val="7F7F7F" w:themeColor="text1" w:themeTint="80"/>
          <w:sz w:val="17"/>
        </w:rPr>
        <w:t>dat:DiasPluriempleo</w:t>
      </w:r>
      <w:proofErr w:type="spellEnd"/>
      <w:r>
        <w:rPr>
          <w:b/>
          <w:color w:val="7F7F7F" w:themeColor="text1" w:themeTint="80"/>
          <w:sz w:val="17"/>
        </w:rPr>
        <w:t>&gt;</w:t>
      </w:r>
    </w:p>
    <w:p w14:paraId="433397C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dat:AniosAlta</w:t>
      </w:r>
      <w:proofErr w:type="spellEnd"/>
      <w:r>
        <w:rPr>
          <w:b/>
          <w:color w:val="7F7F7F" w:themeColor="text1" w:themeTint="80"/>
          <w:sz w:val="17"/>
        </w:rPr>
        <w:t>&gt;0&lt;/</w:t>
      </w:r>
      <w:proofErr w:type="spellStart"/>
      <w:r>
        <w:rPr>
          <w:b/>
          <w:color w:val="7F7F7F" w:themeColor="text1" w:themeTint="80"/>
          <w:sz w:val="17"/>
        </w:rPr>
        <w:t>dat:AniosAlta</w:t>
      </w:r>
      <w:proofErr w:type="spellEnd"/>
      <w:r>
        <w:rPr>
          <w:b/>
          <w:color w:val="7F7F7F" w:themeColor="text1" w:themeTint="80"/>
          <w:sz w:val="17"/>
        </w:rPr>
        <w:t>&gt;</w:t>
      </w:r>
    </w:p>
    <w:p w14:paraId="2D5336C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dat:MesesAlta</w:t>
      </w:r>
      <w:proofErr w:type="spellEnd"/>
      <w:r>
        <w:rPr>
          <w:b/>
          <w:color w:val="7F7F7F" w:themeColor="text1" w:themeTint="80"/>
          <w:sz w:val="17"/>
        </w:rPr>
        <w:t>&gt;10&lt;/</w:t>
      </w:r>
      <w:proofErr w:type="spellStart"/>
      <w:r>
        <w:rPr>
          <w:b/>
          <w:color w:val="7F7F7F" w:themeColor="text1" w:themeTint="80"/>
          <w:sz w:val="17"/>
        </w:rPr>
        <w:t>dat:MesesAlta</w:t>
      </w:r>
      <w:proofErr w:type="spellEnd"/>
      <w:r>
        <w:rPr>
          <w:b/>
          <w:color w:val="7F7F7F" w:themeColor="text1" w:themeTint="80"/>
          <w:sz w:val="17"/>
        </w:rPr>
        <w:t>&gt;</w:t>
      </w:r>
    </w:p>
    <w:p w14:paraId="6C68C5E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&gt;27&lt;/</w:t>
      </w:r>
      <w:proofErr w:type="spellStart"/>
      <w:r>
        <w:rPr>
          <w:b/>
          <w:color w:val="7F7F7F" w:themeColor="text1" w:themeTint="80"/>
          <w:sz w:val="17"/>
        </w:rPr>
        <w:t>dat:DiasAlta</w:t>
      </w:r>
      <w:proofErr w:type="spellEnd"/>
      <w:r>
        <w:rPr>
          <w:b/>
          <w:color w:val="7F7F7F" w:themeColor="text1" w:themeTint="80"/>
          <w:sz w:val="17"/>
        </w:rPr>
        <w:t>&gt;</w:t>
      </w:r>
    </w:p>
    <w:p w14:paraId="0A7C504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dat:Totales</w:t>
      </w:r>
      <w:proofErr w:type="spellEnd"/>
      <w:r>
        <w:rPr>
          <w:b/>
          <w:color w:val="7F7F7F" w:themeColor="text1" w:themeTint="80"/>
          <w:sz w:val="17"/>
        </w:rPr>
        <w:t>&gt;</w:t>
      </w:r>
    </w:p>
    <w:p w14:paraId="5E20CA9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dat:Pluriempleo</w:t>
      </w:r>
      <w:proofErr w:type="spellEnd"/>
      <w:r>
        <w:rPr>
          <w:b/>
          <w:color w:val="7F7F7F" w:themeColor="text1" w:themeTint="80"/>
          <w:sz w:val="17"/>
        </w:rPr>
        <w:t>&gt;</w:t>
      </w:r>
    </w:p>
    <w:p w14:paraId="2B0A284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dat:TotalDiasAlta</w:t>
      </w:r>
      <w:proofErr w:type="spellEnd"/>
      <w:r>
        <w:rPr>
          <w:b/>
          <w:color w:val="7F7F7F" w:themeColor="text1" w:themeTint="80"/>
          <w:sz w:val="17"/>
        </w:rPr>
        <w:t>&gt;330&lt;/</w:t>
      </w:r>
      <w:proofErr w:type="spellStart"/>
      <w:r>
        <w:rPr>
          <w:b/>
          <w:color w:val="7F7F7F" w:themeColor="text1" w:themeTint="80"/>
          <w:sz w:val="17"/>
        </w:rPr>
        <w:t>dat:TotalDiasAlta</w:t>
      </w:r>
      <w:proofErr w:type="spellEnd"/>
      <w:r>
        <w:rPr>
          <w:b/>
          <w:color w:val="7F7F7F" w:themeColor="text1" w:themeTint="80"/>
          <w:sz w:val="17"/>
        </w:rPr>
        <w:t>&gt;</w:t>
      </w:r>
    </w:p>
    <w:p w14:paraId="3FB70E1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dat:AniosAlta</w:t>
      </w:r>
      <w:proofErr w:type="spellEnd"/>
      <w:r>
        <w:rPr>
          <w:b/>
          <w:color w:val="7F7F7F" w:themeColor="text1" w:themeTint="80"/>
          <w:sz w:val="17"/>
        </w:rPr>
        <w:t>&gt;0&lt;/</w:t>
      </w:r>
      <w:proofErr w:type="spellStart"/>
      <w:r>
        <w:rPr>
          <w:b/>
          <w:color w:val="7F7F7F" w:themeColor="text1" w:themeTint="80"/>
          <w:sz w:val="17"/>
        </w:rPr>
        <w:t>dat:AniosAlta</w:t>
      </w:r>
      <w:proofErr w:type="spellEnd"/>
      <w:r>
        <w:rPr>
          <w:b/>
          <w:color w:val="7F7F7F" w:themeColor="text1" w:themeTint="80"/>
          <w:sz w:val="17"/>
        </w:rPr>
        <w:t>&gt;</w:t>
      </w:r>
    </w:p>
    <w:p w14:paraId="6CA394D0"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dat:MesesAlta</w:t>
      </w:r>
      <w:proofErr w:type="spellEnd"/>
      <w:r>
        <w:rPr>
          <w:b/>
          <w:color w:val="7F7F7F" w:themeColor="text1" w:themeTint="80"/>
          <w:sz w:val="17"/>
        </w:rPr>
        <w:t>&gt;10&lt;/</w:t>
      </w:r>
      <w:proofErr w:type="spellStart"/>
      <w:r>
        <w:rPr>
          <w:b/>
          <w:color w:val="7F7F7F" w:themeColor="text1" w:themeTint="80"/>
          <w:sz w:val="17"/>
        </w:rPr>
        <w:t>dat:MesesAlta</w:t>
      </w:r>
      <w:proofErr w:type="spellEnd"/>
      <w:r>
        <w:rPr>
          <w:b/>
          <w:color w:val="7F7F7F" w:themeColor="text1" w:themeTint="80"/>
          <w:sz w:val="17"/>
        </w:rPr>
        <w:t>&gt;</w:t>
      </w:r>
    </w:p>
    <w:p w14:paraId="5A90EC5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&gt;26&lt;/</w:t>
      </w:r>
      <w:proofErr w:type="spellStart"/>
      <w:r>
        <w:rPr>
          <w:b/>
          <w:color w:val="7F7F7F" w:themeColor="text1" w:themeTint="80"/>
          <w:sz w:val="17"/>
        </w:rPr>
        <w:t>dat:DiasAlta</w:t>
      </w:r>
      <w:proofErr w:type="spellEnd"/>
      <w:r>
        <w:rPr>
          <w:b/>
          <w:color w:val="7F7F7F" w:themeColor="text1" w:themeTint="80"/>
          <w:sz w:val="17"/>
        </w:rPr>
        <w:t>&gt;</w:t>
      </w:r>
    </w:p>
    <w:p w14:paraId="04C6C9E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dat:Pluriempleo</w:t>
      </w:r>
      <w:proofErr w:type="spellEnd"/>
      <w:r>
        <w:rPr>
          <w:b/>
          <w:color w:val="7F7F7F" w:themeColor="text1" w:themeTint="80"/>
          <w:sz w:val="17"/>
        </w:rPr>
        <w:t>&gt;</w:t>
      </w:r>
    </w:p>
    <w:p w14:paraId="593C5AA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dat:Resumen</w:t>
      </w:r>
      <w:proofErr w:type="spellEnd"/>
      <w:r>
        <w:rPr>
          <w:b/>
          <w:color w:val="7F7F7F" w:themeColor="text1" w:themeTint="80"/>
          <w:sz w:val="17"/>
        </w:rPr>
        <w:t>&gt;</w:t>
      </w:r>
    </w:p>
    <w:p w14:paraId="7B6F0AFD"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dat:ListaSituaciones</w:t>
      </w:r>
      <w:proofErr w:type="spellEnd"/>
      <w:r>
        <w:rPr>
          <w:b/>
          <w:color w:val="7F7F7F" w:themeColor="text1" w:themeTint="80"/>
          <w:sz w:val="17"/>
        </w:rPr>
        <w:t>&gt;</w:t>
      </w:r>
    </w:p>
    <w:p w14:paraId="6E0586F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6516AF4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324F2E0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dat:Regimen</w:t>
      </w:r>
      <w:proofErr w:type="spellEnd"/>
      <w:r>
        <w:rPr>
          <w:b/>
          <w:color w:val="7F7F7F" w:themeColor="text1" w:themeTint="80"/>
          <w:sz w:val="17"/>
        </w:rPr>
        <w:t>&gt;OROKORRA&lt;/</w:t>
      </w:r>
      <w:proofErr w:type="spellStart"/>
      <w:r>
        <w:rPr>
          <w:b/>
          <w:color w:val="7F7F7F" w:themeColor="text1" w:themeTint="80"/>
          <w:sz w:val="17"/>
        </w:rPr>
        <w:t>dat:Regimen</w:t>
      </w:r>
      <w:proofErr w:type="spellEnd"/>
      <w:r>
        <w:rPr>
          <w:b/>
          <w:color w:val="7F7F7F" w:themeColor="text1" w:themeTint="80"/>
          <w:sz w:val="17"/>
        </w:rPr>
        <w:t>&gt;</w:t>
      </w:r>
    </w:p>
    <w:p w14:paraId="22A4B5D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dat:Empresa</w:t>
      </w:r>
      <w:proofErr w:type="spellEnd"/>
      <w:r>
        <w:rPr>
          <w:b/>
          <w:color w:val="7F7F7F" w:themeColor="text1" w:themeTint="80"/>
          <w:sz w:val="17"/>
        </w:rPr>
        <w:t xml:space="preserve">&gt;NH HOTELES </w:t>
      </w:r>
      <w:proofErr w:type="spellStart"/>
      <w:r>
        <w:rPr>
          <w:b/>
          <w:color w:val="7F7F7F" w:themeColor="text1" w:themeTint="80"/>
          <w:sz w:val="17"/>
        </w:rPr>
        <w:t>ESPAñA</w:t>
      </w:r>
      <w:proofErr w:type="spellEnd"/>
      <w:r>
        <w:rPr>
          <w:b/>
          <w:color w:val="7F7F7F" w:themeColor="text1" w:themeTint="80"/>
          <w:sz w:val="17"/>
        </w:rPr>
        <w:t xml:space="preserve"> SAU&lt;/</w:t>
      </w:r>
      <w:proofErr w:type="spellStart"/>
      <w:r>
        <w:rPr>
          <w:b/>
          <w:color w:val="7F7F7F" w:themeColor="text1" w:themeTint="80"/>
          <w:sz w:val="17"/>
        </w:rPr>
        <w:t>dat:Empresa</w:t>
      </w:r>
      <w:proofErr w:type="spellEnd"/>
      <w:r>
        <w:rPr>
          <w:b/>
          <w:color w:val="7F7F7F" w:themeColor="text1" w:themeTint="80"/>
          <w:sz w:val="17"/>
        </w:rPr>
        <w:t>&gt;</w:t>
      </w:r>
    </w:p>
    <w:p w14:paraId="23E05B3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&lt;dat:CodigoCuentaCotizacion&gt;213252369&lt;/dat:CodigoCuentaCotizacion&gt;</w:t>
      </w:r>
    </w:p>
    <w:p w14:paraId="7117EE3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dat:Provincia</w:t>
      </w:r>
      <w:proofErr w:type="spellEnd"/>
      <w:r>
        <w:rPr>
          <w:b/>
          <w:color w:val="7F7F7F" w:themeColor="text1" w:themeTint="80"/>
          <w:sz w:val="17"/>
        </w:rPr>
        <w:t>&gt;28&lt;/</w:t>
      </w:r>
      <w:proofErr w:type="spellStart"/>
      <w:r>
        <w:rPr>
          <w:b/>
          <w:color w:val="7F7F7F" w:themeColor="text1" w:themeTint="80"/>
          <w:sz w:val="17"/>
        </w:rPr>
        <w:t>dat:Provincia</w:t>
      </w:r>
      <w:proofErr w:type="spellEnd"/>
      <w:r>
        <w:rPr>
          <w:b/>
          <w:color w:val="7F7F7F" w:themeColor="text1" w:themeTint="80"/>
          <w:sz w:val="17"/>
        </w:rPr>
        <w:t>&gt;</w:t>
      </w:r>
    </w:p>
    <w:p w14:paraId="3E1BD99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dat:FechaAlta</w:t>
      </w:r>
      <w:proofErr w:type="spellEnd"/>
      <w:r>
        <w:rPr>
          <w:b/>
          <w:color w:val="7F7F7F" w:themeColor="text1" w:themeTint="80"/>
          <w:sz w:val="17"/>
        </w:rPr>
        <w:t>&gt;2018/6/01&lt;/</w:t>
      </w:r>
      <w:proofErr w:type="spellStart"/>
      <w:r>
        <w:rPr>
          <w:b/>
          <w:color w:val="7F7F7F" w:themeColor="text1" w:themeTint="80"/>
          <w:sz w:val="17"/>
        </w:rPr>
        <w:t>dat:FechaAlta</w:t>
      </w:r>
      <w:proofErr w:type="spellEnd"/>
      <w:r>
        <w:rPr>
          <w:b/>
          <w:color w:val="7F7F7F" w:themeColor="text1" w:themeTint="80"/>
          <w:sz w:val="17"/>
        </w:rPr>
        <w:t>&gt;</w:t>
      </w:r>
    </w:p>
    <w:p w14:paraId="4D77C66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dat:FechaEfectos</w:t>
      </w:r>
      <w:proofErr w:type="spellEnd"/>
      <w:r>
        <w:rPr>
          <w:b/>
          <w:color w:val="7F7F7F" w:themeColor="text1" w:themeTint="80"/>
          <w:sz w:val="17"/>
        </w:rPr>
        <w:t>&gt;2018/6/01&lt;/</w:t>
      </w:r>
      <w:proofErr w:type="spellStart"/>
      <w:r>
        <w:rPr>
          <w:b/>
          <w:color w:val="7F7F7F" w:themeColor="text1" w:themeTint="80"/>
          <w:sz w:val="17"/>
        </w:rPr>
        <w:t>dat:FechaEfectos</w:t>
      </w:r>
      <w:proofErr w:type="spellEnd"/>
      <w:r>
        <w:rPr>
          <w:b/>
          <w:color w:val="7F7F7F" w:themeColor="text1" w:themeTint="80"/>
          <w:sz w:val="17"/>
        </w:rPr>
        <w:t>&gt;</w:t>
      </w:r>
    </w:p>
    <w:p w14:paraId="0702647D"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dat:ContratoTrabajo</w:t>
      </w:r>
      <w:proofErr w:type="spellEnd"/>
      <w:r>
        <w:rPr>
          <w:b/>
          <w:color w:val="7F7F7F" w:themeColor="text1" w:themeTint="80"/>
          <w:sz w:val="17"/>
        </w:rPr>
        <w:t>&gt;410&lt;/</w:t>
      </w:r>
      <w:proofErr w:type="spellStart"/>
      <w:r>
        <w:rPr>
          <w:b/>
          <w:color w:val="7F7F7F" w:themeColor="text1" w:themeTint="80"/>
          <w:sz w:val="17"/>
        </w:rPr>
        <w:t>dat:ContratoTrabajo</w:t>
      </w:r>
      <w:proofErr w:type="spellEnd"/>
      <w:r>
        <w:rPr>
          <w:b/>
          <w:color w:val="7F7F7F" w:themeColor="text1" w:themeTint="80"/>
          <w:sz w:val="17"/>
        </w:rPr>
        <w:t>&gt;</w:t>
      </w:r>
    </w:p>
    <w:p w14:paraId="01D5BC7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dat:GrupoCotizacion</w:t>
      </w:r>
      <w:proofErr w:type="spellEnd"/>
      <w:r>
        <w:rPr>
          <w:b/>
          <w:color w:val="7F7F7F" w:themeColor="text1" w:themeTint="80"/>
          <w:sz w:val="17"/>
        </w:rPr>
        <w:t>&gt;08&lt;/</w:t>
      </w:r>
      <w:proofErr w:type="spellStart"/>
      <w:r>
        <w:rPr>
          <w:b/>
          <w:color w:val="7F7F7F" w:themeColor="text1" w:themeTint="80"/>
          <w:sz w:val="17"/>
        </w:rPr>
        <w:t>dat:GrupoCotizacion</w:t>
      </w:r>
      <w:proofErr w:type="spellEnd"/>
      <w:r>
        <w:rPr>
          <w:b/>
          <w:color w:val="7F7F7F" w:themeColor="text1" w:themeTint="80"/>
          <w:sz w:val="17"/>
        </w:rPr>
        <w:t>&gt;</w:t>
      </w:r>
    </w:p>
    <w:p w14:paraId="7FAB1B4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&gt;924&lt;/</w:t>
      </w:r>
      <w:proofErr w:type="spellStart"/>
      <w:r>
        <w:rPr>
          <w:b/>
          <w:color w:val="7F7F7F" w:themeColor="text1" w:themeTint="80"/>
          <w:sz w:val="17"/>
        </w:rPr>
        <w:t>dat:DiasAlta</w:t>
      </w:r>
      <w:proofErr w:type="spellEnd"/>
      <w:r>
        <w:rPr>
          <w:b/>
          <w:color w:val="7F7F7F" w:themeColor="text1" w:themeTint="80"/>
          <w:sz w:val="17"/>
        </w:rPr>
        <w:t>&gt;</w:t>
      </w:r>
    </w:p>
    <w:p w14:paraId="6241958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0911879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lastRenderedPageBreak/>
        <w:t xml:space="preserve">                           &lt;</w:t>
      </w:r>
      <w:proofErr w:type="spellStart"/>
      <w:r>
        <w:rPr>
          <w:b/>
          <w:color w:val="7F7F7F" w:themeColor="text1" w:themeTint="80"/>
          <w:sz w:val="17"/>
        </w:rPr>
        <w:t>dat:Situacion</w:t>
      </w:r>
      <w:proofErr w:type="spellEnd"/>
      <w:r>
        <w:rPr>
          <w:b/>
          <w:color w:val="7F7F7F" w:themeColor="text1" w:themeTint="80"/>
          <w:sz w:val="17"/>
        </w:rPr>
        <w:t>&gt;</w:t>
      </w:r>
    </w:p>
    <w:p w14:paraId="008BDD9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10C097A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dat:Regimen</w:t>
      </w:r>
      <w:proofErr w:type="spellEnd"/>
      <w:r>
        <w:rPr>
          <w:b/>
          <w:color w:val="7F7F7F" w:themeColor="text1" w:themeTint="80"/>
          <w:sz w:val="17"/>
        </w:rPr>
        <w:t>&gt;OROKORRA&lt;/</w:t>
      </w:r>
      <w:proofErr w:type="spellStart"/>
      <w:r>
        <w:rPr>
          <w:b/>
          <w:color w:val="7F7F7F" w:themeColor="text1" w:themeTint="80"/>
          <w:sz w:val="17"/>
        </w:rPr>
        <w:t>dat:Regimen</w:t>
      </w:r>
      <w:proofErr w:type="spellEnd"/>
      <w:r>
        <w:rPr>
          <w:b/>
          <w:color w:val="7F7F7F" w:themeColor="text1" w:themeTint="80"/>
          <w:sz w:val="17"/>
        </w:rPr>
        <w:t>&gt;</w:t>
      </w:r>
    </w:p>
    <w:p w14:paraId="4786216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dat:Empresa</w:t>
      </w:r>
      <w:proofErr w:type="spellEnd"/>
      <w:r>
        <w:rPr>
          <w:b/>
          <w:color w:val="7F7F7F" w:themeColor="text1" w:themeTint="80"/>
          <w:sz w:val="17"/>
        </w:rPr>
        <w:t>&gt;ORDAINDUTAKO ETA HARTU GABEKO OPORRAK&lt;/</w:t>
      </w:r>
      <w:proofErr w:type="spellStart"/>
      <w:r>
        <w:rPr>
          <w:b/>
          <w:color w:val="7F7F7F" w:themeColor="text1" w:themeTint="80"/>
          <w:sz w:val="17"/>
        </w:rPr>
        <w:t>dat:Empresa</w:t>
      </w:r>
      <w:proofErr w:type="spellEnd"/>
      <w:r>
        <w:rPr>
          <w:b/>
          <w:color w:val="7F7F7F" w:themeColor="text1" w:themeTint="80"/>
          <w:sz w:val="17"/>
        </w:rPr>
        <w:t>&gt;</w:t>
      </w:r>
    </w:p>
    <w:p w14:paraId="7FBB716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&lt;dat:CodigoCuentaCotizacion&gt;213252369&lt;/dat:CodigoCuentaCotizacion&gt;</w:t>
      </w:r>
    </w:p>
    <w:p w14:paraId="54FB230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dat:Provincia</w:t>
      </w:r>
      <w:proofErr w:type="spellEnd"/>
      <w:r>
        <w:rPr>
          <w:b/>
          <w:color w:val="7F7F7F" w:themeColor="text1" w:themeTint="80"/>
          <w:sz w:val="17"/>
        </w:rPr>
        <w:t>&gt;28&lt;/</w:t>
      </w:r>
      <w:proofErr w:type="spellStart"/>
      <w:r>
        <w:rPr>
          <w:b/>
          <w:color w:val="7F7F7F" w:themeColor="text1" w:themeTint="80"/>
          <w:sz w:val="17"/>
        </w:rPr>
        <w:t>dat:Provincia</w:t>
      </w:r>
      <w:proofErr w:type="spellEnd"/>
      <w:r>
        <w:rPr>
          <w:b/>
          <w:color w:val="7F7F7F" w:themeColor="text1" w:themeTint="80"/>
          <w:sz w:val="17"/>
        </w:rPr>
        <w:t>&gt;</w:t>
      </w:r>
    </w:p>
    <w:p w14:paraId="417BF23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dat:FechaAlta</w:t>
      </w:r>
      <w:proofErr w:type="spellEnd"/>
      <w:r>
        <w:rPr>
          <w:b/>
          <w:color w:val="7F7F7F" w:themeColor="text1" w:themeTint="80"/>
          <w:sz w:val="17"/>
        </w:rPr>
        <w:t>&gt;2018/4/24&lt;/</w:t>
      </w:r>
      <w:proofErr w:type="spellStart"/>
      <w:r>
        <w:rPr>
          <w:b/>
          <w:color w:val="7F7F7F" w:themeColor="text1" w:themeTint="80"/>
          <w:sz w:val="17"/>
        </w:rPr>
        <w:t>dat:FechaAlta</w:t>
      </w:r>
      <w:proofErr w:type="spellEnd"/>
      <w:r>
        <w:rPr>
          <w:b/>
          <w:color w:val="7F7F7F" w:themeColor="text1" w:themeTint="80"/>
          <w:sz w:val="17"/>
        </w:rPr>
        <w:t>&gt;</w:t>
      </w:r>
    </w:p>
    <w:p w14:paraId="4B0777E0"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dat:FechaEfectos</w:t>
      </w:r>
      <w:proofErr w:type="spellEnd"/>
      <w:r>
        <w:rPr>
          <w:b/>
          <w:color w:val="7F7F7F" w:themeColor="text1" w:themeTint="80"/>
          <w:sz w:val="17"/>
        </w:rPr>
        <w:t>&gt;2018/4/24&lt;/</w:t>
      </w:r>
      <w:proofErr w:type="spellStart"/>
      <w:r>
        <w:rPr>
          <w:b/>
          <w:color w:val="7F7F7F" w:themeColor="text1" w:themeTint="80"/>
          <w:sz w:val="17"/>
        </w:rPr>
        <w:t>dat:FechaEfectos</w:t>
      </w:r>
      <w:proofErr w:type="spellEnd"/>
      <w:r>
        <w:rPr>
          <w:b/>
          <w:color w:val="7F7F7F" w:themeColor="text1" w:themeTint="80"/>
          <w:sz w:val="17"/>
        </w:rPr>
        <w:t>&gt;</w:t>
      </w:r>
    </w:p>
    <w:p w14:paraId="788EB50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dat:FechaBaja</w:t>
      </w:r>
      <w:proofErr w:type="spellEnd"/>
      <w:r>
        <w:rPr>
          <w:b/>
          <w:color w:val="7F7F7F" w:themeColor="text1" w:themeTint="80"/>
          <w:sz w:val="17"/>
        </w:rPr>
        <w:t>&gt;2018/4/27&lt;/</w:t>
      </w:r>
      <w:proofErr w:type="spellStart"/>
      <w:r>
        <w:rPr>
          <w:b/>
          <w:color w:val="7F7F7F" w:themeColor="text1" w:themeTint="80"/>
          <w:sz w:val="17"/>
        </w:rPr>
        <w:t>dat:FechaBaja</w:t>
      </w:r>
      <w:proofErr w:type="spellEnd"/>
      <w:r>
        <w:rPr>
          <w:b/>
          <w:color w:val="7F7F7F" w:themeColor="text1" w:themeTint="80"/>
          <w:sz w:val="17"/>
        </w:rPr>
        <w:t>&gt;</w:t>
      </w:r>
    </w:p>
    <w:p w14:paraId="15C4840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&gt;4&lt;/</w:t>
      </w:r>
      <w:proofErr w:type="spellStart"/>
      <w:r>
        <w:rPr>
          <w:b/>
          <w:color w:val="7F7F7F" w:themeColor="text1" w:themeTint="80"/>
          <w:sz w:val="17"/>
        </w:rPr>
        <w:t>dat:DiasAlta</w:t>
      </w:r>
      <w:proofErr w:type="spellEnd"/>
      <w:r>
        <w:rPr>
          <w:b/>
          <w:color w:val="7F7F7F" w:themeColor="text1" w:themeTint="80"/>
          <w:sz w:val="17"/>
        </w:rPr>
        <w:t>&gt;</w:t>
      </w:r>
    </w:p>
    <w:p w14:paraId="2F0A8F6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432C7AD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1C70B5A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2AF5F96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dat:Regimen</w:t>
      </w:r>
      <w:proofErr w:type="spellEnd"/>
      <w:r>
        <w:rPr>
          <w:b/>
          <w:color w:val="7F7F7F" w:themeColor="text1" w:themeTint="80"/>
          <w:sz w:val="17"/>
        </w:rPr>
        <w:t>&gt;OROKORRA&lt;/</w:t>
      </w:r>
      <w:proofErr w:type="spellStart"/>
      <w:r>
        <w:rPr>
          <w:b/>
          <w:color w:val="7F7F7F" w:themeColor="text1" w:themeTint="80"/>
          <w:sz w:val="17"/>
        </w:rPr>
        <w:t>dat:Regimen</w:t>
      </w:r>
      <w:proofErr w:type="spellEnd"/>
      <w:r>
        <w:rPr>
          <w:b/>
          <w:color w:val="7F7F7F" w:themeColor="text1" w:themeTint="80"/>
          <w:sz w:val="17"/>
        </w:rPr>
        <w:t>&gt;</w:t>
      </w:r>
    </w:p>
    <w:p w14:paraId="396D923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dat:Empresa</w:t>
      </w:r>
      <w:proofErr w:type="spellEnd"/>
      <w:r>
        <w:rPr>
          <w:b/>
          <w:color w:val="7F7F7F" w:themeColor="text1" w:themeTint="80"/>
          <w:sz w:val="17"/>
        </w:rPr>
        <w:t xml:space="preserve">&gt;NH HOTELES </w:t>
      </w:r>
      <w:proofErr w:type="spellStart"/>
      <w:r>
        <w:rPr>
          <w:b/>
          <w:color w:val="7F7F7F" w:themeColor="text1" w:themeTint="80"/>
          <w:sz w:val="17"/>
        </w:rPr>
        <w:t>ESPAñA</w:t>
      </w:r>
      <w:proofErr w:type="spellEnd"/>
      <w:r>
        <w:rPr>
          <w:b/>
          <w:color w:val="7F7F7F" w:themeColor="text1" w:themeTint="80"/>
          <w:sz w:val="17"/>
        </w:rPr>
        <w:t xml:space="preserve"> SAU&lt;/</w:t>
      </w:r>
      <w:proofErr w:type="spellStart"/>
      <w:r>
        <w:rPr>
          <w:b/>
          <w:color w:val="7F7F7F" w:themeColor="text1" w:themeTint="80"/>
          <w:sz w:val="17"/>
        </w:rPr>
        <w:t>dat:Empresa</w:t>
      </w:r>
      <w:proofErr w:type="spellEnd"/>
      <w:r>
        <w:rPr>
          <w:b/>
          <w:color w:val="7F7F7F" w:themeColor="text1" w:themeTint="80"/>
          <w:sz w:val="17"/>
        </w:rPr>
        <w:t>&gt;</w:t>
      </w:r>
    </w:p>
    <w:p w14:paraId="3B8E87B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&lt;dat:CodigoCuentaCotizacion&gt;213252369&lt;/dat:CodigoCuentaCotizacion&gt;</w:t>
      </w:r>
    </w:p>
    <w:p w14:paraId="65F870F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dat:Provincia</w:t>
      </w:r>
      <w:proofErr w:type="spellEnd"/>
      <w:r>
        <w:rPr>
          <w:b/>
          <w:color w:val="7F7F7F" w:themeColor="text1" w:themeTint="80"/>
          <w:sz w:val="17"/>
        </w:rPr>
        <w:t>&gt;28&lt;/</w:t>
      </w:r>
      <w:proofErr w:type="spellStart"/>
      <w:r>
        <w:rPr>
          <w:b/>
          <w:color w:val="7F7F7F" w:themeColor="text1" w:themeTint="80"/>
          <w:sz w:val="17"/>
        </w:rPr>
        <w:t>dat:Provincia</w:t>
      </w:r>
      <w:proofErr w:type="spellEnd"/>
      <w:r>
        <w:rPr>
          <w:b/>
          <w:color w:val="7F7F7F" w:themeColor="text1" w:themeTint="80"/>
          <w:sz w:val="17"/>
        </w:rPr>
        <w:t>&gt;</w:t>
      </w:r>
    </w:p>
    <w:p w14:paraId="07134BA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dat:FechaAlta</w:t>
      </w:r>
      <w:proofErr w:type="spellEnd"/>
      <w:r>
        <w:rPr>
          <w:b/>
          <w:color w:val="7F7F7F" w:themeColor="text1" w:themeTint="80"/>
          <w:sz w:val="17"/>
        </w:rPr>
        <w:t>&gt;2018/5/27&lt;/</w:t>
      </w:r>
      <w:proofErr w:type="spellStart"/>
      <w:r>
        <w:rPr>
          <w:b/>
          <w:color w:val="7F7F7F" w:themeColor="text1" w:themeTint="80"/>
          <w:sz w:val="17"/>
        </w:rPr>
        <w:t>dat:FechaAlta</w:t>
      </w:r>
      <w:proofErr w:type="spellEnd"/>
      <w:r>
        <w:rPr>
          <w:b/>
          <w:color w:val="7F7F7F" w:themeColor="text1" w:themeTint="80"/>
          <w:sz w:val="17"/>
        </w:rPr>
        <w:t>&gt;</w:t>
      </w:r>
    </w:p>
    <w:p w14:paraId="0A4A839D"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dat:FechaEfectos</w:t>
      </w:r>
      <w:proofErr w:type="spellEnd"/>
      <w:r>
        <w:rPr>
          <w:b/>
          <w:color w:val="7F7F7F" w:themeColor="text1" w:themeTint="80"/>
          <w:sz w:val="17"/>
        </w:rPr>
        <w:t>&gt;2018/5/27&lt;/</w:t>
      </w:r>
      <w:proofErr w:type="spellStart"/>
      <w:r>
        <w:rPr>
          <w:b/>
          <w:color w:val="7F7F7F" w:themeColor="text1" w:themeTint="80"/>
          <w:sz w:val="17"/>
        </w:rPr>
        <w:t>dat:FechaEfectos</w:t>
      </w:r>
      <w:proofErr w:type="spellEnd"/>
      <w:r>
        <w:rPr>
          <w:b/>
          <w:color w:val="7F7F7F" w:themeColor="text1" w:themeTint="80"/>
          <w:sz w:val="17"/>
        </w:rPr>
        <w:t>&gt;</w:t>
      </w:r>
    </w:p>
    <w:p w14:paraId="67A7E31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dat:FechaBaja</w:t>
      </w:r>
      <w:proofErr w:type="spellEnd"/>
      <w:r>
        <w:rPr>
          <w:b/>
          <w:color w:val="7F7F7F" w:themeColor="text1" w:themeTint="80"/>
          <w:sz w:val="17"/>
        </w:rPr>
        <w:t>&gt;2018/5/29&lt;/</w:t>
      </w:r>
      <w:proofErr w:type="spellStart"/>
      <w:r>
        <w:rPr>
          <w:b/>
          <w:color w:val="7F7F7F" w:themeColor="text1" w:themeTint="80"/>
          <w:sz w:val="17"/>
        </w:rPr>
        <w:t>dat:FechaBaja</w:t>
      </w:r>
      <w:proofErr w:type="spellEnd"/>
      <w:r>
        <w:rPr>
          <w:b/>
          <w:color w:val="7F7F7F" w:themeColor="text1" w:themeTint="80"/>
          <w:sz w:val="17"/>
        </w:rPr>
        <w:t>&gt;</w:t>
      </w:r>
    </w:p>
    <w:p w14:paraId="2EC0E1D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dat:ContratoTrabajo</w:t>
      </w:r>
      <w:proofErr w:type="spellEnd"/>
      <w:r>
        <w:rPr>
          <w:b/>
          <w:color w:val="7F7F7F" w:themeColor="text1" w:themeTint="80"/>
          <w:sz w:val="17"/>
        </w:rPr>
        <w:t>&gt;402&lt;/</w:t>
      </w:r>
      <w:proofErr w:type="spellStart"/>
      <w:r>
        <w:rPr>
          <w:b/>
          <w:color w:val="7F7F7F" w:themeColor="text1" w:themeTint="80"/>
          <w:sz w:val="17"/>
        </w:rPr>
        <w:t>dat:ContratoTrabajo</w:t>
      </w:r>
      <w:proofErr w:type="spellEnd"/>
      <w:r>
        <w:rPr>
          <w:b/>
          <w:color w:val="7F7F7F" w:themeColor="text1" w:themeTint="80"/>
          <w:sz w:val="17"/>
        </w:rPr>
        <w:t>&gt;</w:t>
      </w:r>
    </w:p>
    <w:p w14:paraId="38A5F80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dat:GrupoCotizacion</w:t>
      </w:r>
      <w:proofErr w:type="spellEnd"/>
      <w:r>
        <w:rPr>
          <w:b/>
          <w:color w:val="7F7F7F" w:themeColor="text1" w:themeTint="80"/>
          <w:sz w:val="17"/>
        </w:rPr>
        <w:t>&gt;08&lt;/</w:t>
      </w:r>
      <w:proofErr w:type="spellStart"/>
      <w:r>
        <w:rPr>
          <w:b/>
          <w:color w:val="7F7F7F" w:themeColor="text1" w:themeTint="80"/>
          <w:sz w:val="17"/>
        </w:rPr>
        <w:t>dat:GrupoCotizacion</w:t>
      </w:r>
      <w:proofErr w:type="spellEnd"/>
      <w:r>
        <w:rPr>
          <w:b/>
          <w:color w:val="7F7F7F" w:themeColor="text1" w:themeTint="80"/>
          <w:sz w:val="17"/>
        </w:rPr>
        <w:t>&gt;</w:t>
      </w:r>
    </w:p>
    <w:p w14:paraId="52294AC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&gt;3&lt;/</w:t>
      </w:r>
      <w:proofErr w:type="spellStart"/>
      <w:r>
        <w:rPr>
          <w:b/>
          <w:color w:val="7F7F7F" w:themeColor="text1" w:themeTint="80"/>
          <w:sz w:val="17"/>
        </w:rPr>
        <w:t>dat:DiasAlta</w:t>
      </w:r>
      <w:proofErr w:type="spellEnd"/>
      <w:r>
        <w:rPr>
          <w:b/>
          <w:color w:val="7F7F7F" w:themeColor="text1" w:themeTint="80"/>
          <w:sz w:val="17"/>
        </w:rPr>
        <w:t>&gt;</w:t>
      </w:r>
    </w:p>
    <w:p w14:paraId="1527C35D"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317E8A4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5E8C525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483F871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dat:Regimen</w:t>
      </w:r>
      <w:proofErr w:type="spellEnd"/>
      <w:r>
        <w:rPr>
          <w:b/>
          <w:color w:val="7F7F7F" w:themeColor="text1" w:themeTint="80"/>
          <w:sz w:val="17"/>
        </w:rPr>
        <w:t>&gt;OROKORRA&lt;/</w:t>
      </w:r>
      <w:proofErr w:type="spellStart"/>
      <w:r>
        <w:rPr>
          <w:b/>
          <w:color w:val="7F7F7F" w:themeColor="text1" w:themeTint="80"/>
          <w:sz w:val="17"/>
        </w:rPr>
        <w:t>dat:Regimen</w:t>
      </w:r>
      <w:proofErr w:type="spellEnd"/>
      <w:r>
        <w:rPr>
          <w:b/>
          <w:color w:val="7F7F7F" w:themeColor="text1" w:themeTint="80"/>
          <w:sz w:val="17"/>
        </w:rPr>
        <w:t>&gt;</w:t>
      </w:r>
    </w:p>
    <w:p w14:paraId="482E024D"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dat:Empresa</w:t>
      </w:r>
      <w:proofErr w:type="spellEnd"/>
      <w:r>
        <w:rPr>
          <w:b/>
          <w:color w:val="7F7F7F" w:themeColor="text1" w:themeTint="80"/>
          <w:sz w:val="17"/>
        </w:rPr>
        <w:t xml:space="preserve">&gt;NH HOTELES </w:t>
      </w:r>
      <w:proofErr w:type="spellStart"/>
      <w:r>
        <w:rPr>
          <w:b/>
          <w:color w:val="7F7F7F" w:themeColor="text1" w:themeTint="80"/>
          <w:sz w:val="17"/>
        </w:rPr>
        <w:t>ESPAñA</w:t>
      </w:r>
      <w:proofErr w:type="spellEnd"/>
      <w:r>
        <w:rPr>
          <w:b/>
          <w:color w:val="7F7F7F" w:themeColor="text1" w:themeTint="80"/>
          <w:sz w:val="17"/>
        </w:rPr>
        <w:t xml:space="preserve"> SAU&lt;/</w:t>
      </w:r>
      <w:proofErr w:type="spellStart"/>
      <w:r>
        <w:rPr>
          <w:b/>
          <w:color w:val="7F7F7F" w:themeColor="text1" w:themeTint="80"/>
          <w:sz w:val="17"/>
        </w:rPr>
        <w:t>dat:Empresa</w:t>
      </w:r>
      <w:proofErr w:type="spellEnd"/>
      <w:r>
        <w:rPr>
          <w:b/>
          <w:color w:val="7F7F7F" w:themeColor="text1" w:themeTint="80"/>
          <w:sz w:val="17"/>
        </w:rPr>
        <w:t>&gt;</w:t>
      </w:r>
    </w:p>
    <w:p w14:paraId="281B1D5D"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&lt;dat:CodigoCuentaCotizacion&gt;213252369&lt;/dat:CodigoCuentaCotizacion&gt;</w:t>
      </w:r>
    </w:p>
    <w:p w14:paraId="3342470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dat:Provincia</w:t>
      </w:r>
      <w:proofErr w:type="spellEnd"/>
      <w:r>
        <w:rPr>
          <w:b/>
          <w:color w:val="7F7F7F" w:themeColor="text1" w:themeTint="80"/>
          <w:sz w:val="17"/>
        </w:rPr>
        <w:t>&gt;28&lt;/</w:t>
      </w:r>
      <w:proofErr w:type="spellStart"/>
      <w:r>
        <w:rPr>
          <w:b/>
          <w:color w:val="7F7F7F" w:themeColor="text1" w:themeTint="80"/>
          <w:sz w:val="17"/>
        </w:rPr>
        <w:t>dat:Provincia</w:t>
      </w:r>
      <w:proofErr w:type="spellEnd"/>
      <w:r>
        <w:rPr>
          <w:b/>
          <w:color w:val="7F7F7F" w:themeColor="text1" w:themeTint="80"/>
          <w:sz w:val="17"/>
        </w:rPr>
        <w:t>&gt;</w:t>
      </w:r>
    </w:p>
    <w:p w14:paraId="10AB09D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dat:FechaAlta</w:t>
      </w:r>
      <w:proofErr w:type="spellEnd"/>
      <w:r>
        <w:rPr>
          <w:b/>
          <w:color w:val="7F7F7F" w:themeColor="text1" w:themeTint="80"/>
          <w:sz w:val="17"/>
        </w:rPr>
        <w:t>&gt;2018/5/24&lt;/</w:t>
      </w:r>
      <w:proofErr w:type="spellStart"/>
      <w:r>
        <w:rPr>
          <w:b/>
          <w:color w:val="7F7F7F" w:themeColor="text1" w:themeTint="80"/>
          <w:sz w:val="17"/>
        </w:rPr>
        <w:t>dat:FechaAlta</w:t>
      </w:r>
      <w:proofErr w:type="spellEnd"/>
      <w:r>
        <w:rPr>
          <w:b/>
          <w:color w:val="7F7F7F" w:themeColor="text1" w:themeTint="80"/>
          <w:sz w:val="17"/>
        </w:rPr>
        <w:t>&gt;</w:t>
      </w:r>
    </w:p>
    <w:p w14:paraId="0CA56F7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dat:FechaEfectos</w:t>
      </w:r>
      <w:proofErr w:type="spellEnd"/>
      <w:r>
        <w:rPr>
          <w:b/>
          <w:color w:val="7F7F7F" w:themeColor="text1" w:themeTint="80"/>
          <w:sz w:val="17"/>
        </w:rPr>
        <w:t>&gt;2018/5/24&lt;/</w:t>
      </w:r>
      <w:proofErr w:type="spellStart"/>
      <w:r>
        <w:rPr>
          <w:b/>
          <w:color w:val="7F7F7F" w:themeColor="text1" w:themeTint="80"/>
          <w:sz w:val="17"/>
        </w:rPr>
        <w:t>dat:FechaEfectos</w:t>
      </w:r>
      <w:proofErr w:type="spellEnd"/>
      <w:r>
        <w:rPr>
          <w:b/>
          <w:color w:val="7F7F7F" w:themeColor="text1" w:themeTint="80"/>
          <w:sz w:val="17"/>
        </w:rPr>
        <w:t>&gt;</w:t>
      </w:r>
    </w:p>
    <w:p w14:paraId="41B1494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dat:FechaBaja</w:t>
      </w:r>
      <w:proofErr w:type="spellEnd"/>
      <w:r>
        <w:rPr>
          <w:b/>
          <w:color w:val="7F7F7F" w:themeColor="text1" w:themeTint="80"/>
          <w:sz w:val="17"/>
        </w:rPr>
        <w:t>&gt;2018/5/25&lt;/</w:t>
      </w:r>
      <w:proofErr w:type="spellStart"/>
      <w:r>
        <w:rPr>
          <w:b/>
          <w:color w:val="7F7F7F" w:themeColor="text1" w:themeTint="80"/>
          <w:sz w:val="17"/>
        </w:rPr>
        <w:t>dat:FechaBaja</w:t>
      </w:r>
      <w:proofErr w:type="spellEnd"/>
      <w:r>
        <w:rPr>
          <w:b/>
          <w:color w:val="7F7F7F" w:themeColor="text1" w:themeTint="80"/>
          <w:sz w:val="17"/>
        </w:rPr>
        <w:t>&gt;</w:t>
      </w:r>
    </w:p>
    <w:p w14:paraId="4955BD2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dat:ContratoTrabajo</w:t>
      </w:r>
      <w:proofErr w:type="spellEnd"/>
      <w:r>
        <w:rPr>
          <w:b/>
          <w:color w:val="7F7F7F" w:themeColor="text1" w:themeTint="80"/>
          <w:sz w:val="17"/>
        </w:rPr>
        <w:t>&gt;402&lt;/</w:t>
      </w:r>
      <w:proofErr w:type="spellStart"/>
      <w:r>
        <w:rPr>
          <w:b/>
          <w:color w:val="7F7F7F" w:themeColor="text1" w:themeTint="80"/>
          <w:sz w:val="17"/>
        </w:rPr>
        <w:t>dat:ContratoTrabajo</w:t>
      </w:r>
      <w:proofErr w:type="spellEnd"/>
      <w:r>
        <w:rPr>
          <w:b/>
          <w:color w:val="7F7F7F" w:themeColor="text1" w:themeTint="80"/>
          <w:sz w:val="17"/>
        </w:rPr>
        <w:t>&gt;</w:t>
      </w:r>
    </w:p>
    <w:p w14:paraId="794570A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dat:GrupoCotizacion</w:t>
      </w:r>
      <w:proofErr w:type="spellEnd"/>
      <w:r>
        <w:rPr>
          <w:b/>
          <w:color w:val="7F7F7F" w:themeColor="text1" w:themeTint="80"/>
          <w:sz w:val="17"/>
        </w:rPr>
        <w:t>&gt;08&lt;/</w:t>
      </w:r>
      <w:proofErr w:type="spellStart"/>
      <w:r>
        <w:rPr>
          <w:b/>
          <w:color w:val="7F7F7F" w:themeColor="text1" w:themeTint="80"/>
          <w:sz w:val="17"/>
        </w:rPr>
        <w:t>dat:GrupoCotizacion</w:t>
      </w:r>
      <w:proofErr w:type="spellEnd"/>
      <w:r>
        <w:rPr>
          <w:b/>
          <w:color w:val="7F7F7F" w:themeColor="text1" w:themeTint="80"/>
          <w:sz w:val="17"/>
        </w:rPr>
        <w:t>&gt;</w:t>
      </w:r>
    </w:p>
    <w:p w14:paraId="77FEC1ED"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&gt;2&lt;/</w:t>
      </w:r>
      <w:proofErr w:type="spellStart"/>
      <w:r>
        <w:rPr>
          <w:b/>
          <w:color w:val="7F7F7F" w:themeColor="text1" w:themeTint="80"/>
          <w:sz w:val="17"/>
        </w:rPr>
        <w:t>dat:DiasAlta</w:t>
      </w:r>
      <w:proofErr w:type="spellEnd"/>
      <w:r>
        <w:rPr>
          <w:b/>
          <w:color w:val="7F7F7F" w:themeColor="text1" w:themeTint="80"/>
          <w:sz w:val="17"/>
        </w:rPr>
        <w:t>&gt;</w:t>
      </w:r>
    </w:p>
    <w:p w14:paraId="0362A19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79DE583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61EA92C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7F0D34F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dat:Regimen</w:t>
      </w:r>
      <w:proofErr w:type="spellEnd"/>
      <w:r>
        <w:rPr>
          <w:b/>
          <w:color w:val="7F7F7F" w:themeColor="text1" w:themeTint="80"/>
          <w:sz w:val="17"/>
        </w:rPr>
        <w:t>&gt;OROKORRA&lt;/</w:t>
      </w:r>
      <w:proofErr w:type="spellStart"/>
      <w:r>
        <w:rPr>
          <w:b/>
          <w:color w:val="7F7F7F" w:themeColor="text1" w:themeTint="80"/>
          <w:sz w:val="17"/>
        </w:rPr>
        <w:t>dat:Regimen</w:t>
      </w:r>
      <w:proofErr w:type="spellEnd"/>
      <w:r>
        <w:rPr>
          <w:b/>
          <w:color w:val="7F7F7F" w:themeColor="text1" w:themeTint="80"/>
          <w:sz w:val="17"/>
        </w:rPr>
        <w:t>&gt;</w:t>
      </w:r>
    </w:p>
    <w:p w14:paraId="38B566F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dat:Empresa</w:t>
      </w:r>
      <w:proofErr w:type="spellEnd"/>
      <w:r>
        <w:rPr>
          <w:b/>
          <w:color w:val="7F7F7F" w:themeColor="text1" w:themeTint="80"/>
          <w:sz w:val="17"/>
        </w:rPr>
        <w:t xml:space="preserve">&gt;NH HOTELES </w:t>
      </w:r>
      <w:proofErr w:type="spellStart"/>
      <w:r>
        <w:rPr>
          <w:b/>
          <w:color w:val="7F7F7F" w:themeColor="text1" w:themeTint="80"/>
          <w:sz w:val="17"/>
        </w:rPr>
        <w:t>ESPAñA</w:t>
      </w:r>
      <w:proofErr w:type="spellEnd"/>
      <w:r>
        <w:rPr>
          <w:b/>
          <w:color w:val="7F7F7F" w:themeColor="text1" w:themeTint="80"/>
          <w:sz w:val="17"/>
        </w:rPr>
        <w:t xml:space="preserve"> SAU&lt;/</w:t>
      </w:r>
      <w:proofErr w:type="spellStart"/>
      <w:r>
        <w:rPr>
          <w:b/>
          <w:color w:val="7F7F7F" w:themeColor="text1" w:themeTint="80"/>
          <w:sz w:val="17"/>
        </w:rPr>
        <w:t>dat:Empresa</w:t>
      </w:r>
      <w:proofErr w:type="spellEnd"/>
      <w:r>
        <w:rPr>
          <w:b/>
          <w:color w:val="7F7F7F" w:themeColor="text1" w:themeTint="80"/>
          <w:sz w:val="17"/>
        </w:rPr>
        <w:t>&gt;</w:t>
      </w:r>
    </w:p>
    <w:p w14:paraId="223C8C3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&lt;dat:CodigoCuentaCotizacion&gt;213252369&lt;/dat:CodigoCuentaCotizacion&gt;</w:t>
      </w:r>
    </w:p>
    <w:p w14:paraId="07DBFC7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dat:Provincia</w:t>
      </w:r>
      <w:proofErr w:type="spellEnd"/>
      <w:r>
        <w:rPr>
          <w:b/>
          <w:color w:val="7F7F7F" w:themeColor="text1" w:themeTint="80"/>
          <w:sz w:val="17"/>
        </w:rPr>
        <w:t>&gt;28&lt;/</w:t>
      </w:r>
      <w:proofErr w:type="spellStart"/>
      <w:r>
        <w:rPr>
          <w:b/>
          <w:color w:val="7F7F7F" w:themeColor="text1" w:themeTint="80"/>
          <w:sz w:val="17"/>
        </w:rPr>
        <w:t>dat:Provincia</w:t>
      </w:r>
      <w:proofErr w:type="spellEnd"/>
      <w:r>
        <w:rPr>
          <w:b/>
          <w:color w:val="7F7F7F" w:themeColor="text1" w:themeTint="80"/>
          <w:sz w:val="17"/>
        </w:rPr>
        <w:t>&gt;</w:t>
      </w:r>
    </w:p>
    <w:p w14:paraId="1D70221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dat:FechaAlta</w:t>
      </w:r>
      <w:proofErr w:type="spellEnd"/>
      <w:r>
        <w:rPr>
          <w:b/>
          <w:color w:val="7F7F7F" w:themeColor="text1" w:themeTint="80"/>
          <w:sz w:val="17"/>
        </w:rPr>
        <w:t>&gt;2018/5/17&lt;/</w:t>
      </w:r>
      <w:proofErr w:type="spellStart"/>
      <w:r>
        <w:rPr>
          <w:b/>
          <w:color w:val="7F7F7F" w:themeColor="text1" w:themeTint="80"/>
          <w:sz w:val="17"/>
        </w:rPr>
        <w:t>dat:FechaAlta</w:t>
      </w:r>
      <w:proofErr w:type="spellEnd"/>
      <w:r>
        <w:rPr>
          <w:b/>
          <w:color w:val="7F7F7F" w:themeColor="text1" w:themeTint="80"/>
          <w:sz w:val="17"/>
        </w:rPr>
        <w:t>&gt;</w:t>
      </w:r>
    </w:p>
    <w:p w14:paraId="71D8982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dat:FechaEfectos</w:t>
      </w:r>
      <w:proofErr w:type="spellEnd"/>
      <w:r>
        <w:rPr>
          <w:b/>
          <w:color w:val="7F7F7F" w:themeColor="text1" w:themeTint="80"/>
          <w:sz w:val="17"/>
        </w:rPr>
        <w:t>&gt;2018/5/17&lt;/</w:t>
      </w:r>
      <w:proofErr w:type="spellStart"/>
      <w:r>
        <w:rPr>
          <w:b/>
          <w:color w:val="7F7F7F" w:themeColor="text1" w:themeTint="80"/>
          <w:sz w:val="17"/>
        </w:rPr>
        <w:t>dat:FechaEfectos</w:t>
      </w:r>
      <w:proofErr w:type="spellEnd"/>
      <w:r>
        <w:rPr>
          <w:b/>
          <w:color w:val="7F7F7F" w:themeColor="text1" w:themeTint="80"/>
          <w:sz w:val="17"/>
        </w:rPr>
        <w:t>&gt;</w:t>
      </w:r>
    </w:p>
    <w:p w14:paraId="1D53160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dat:FechaBaja</w:t>
      </w:r>
      <w:proofErr w:type="spellEnd"/>
      <w:r>
        <w:rPr>
          <w:b/>
          <w:color w:val="7F7F7F" w:themeColor="text1" w:themeTint="80"/>
          <w:sz w:val="17"/>
        </w:rPr>
        <w:t>&gt;2018/5/22&lt;/</w:t>
      </w:r>
      <w:proofErr w:type="spellStart"/>
      <w:r>
        <w:rPr>
          <w:b/>
          <w:color w:val="7F7F7F" w:themeColor="text1" w:themeTint="80"/>
          <w:sz w:val="17"/>
        </w:rPr>
        <w:t>dat:FechaBaja</w:t>
      </w:r>
      <w:proofErr w:type="spellEnd"/>
      <w:r>
        <w:rPr>
          <w:b/>
          <w:color w:val="7F7F7F" w:themeColor="text1" w:themeTint="80"/>
          <w:sz w:val="17"/>
        </w:rPr>
        <w:t>&gt;</w:t>
      </w:r>
    </w:p>
    <w:p w14:paraId="17809AA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dat:ContratoTrabajo</w:t>
      </w:r>
      <w:proofErr w:type="spellEnd"/>
      <w:r>
        <w:rPr>
          <w:b/>
          <w:color w:val="7F7F7F" w:themeColor="text1" w:themeTint="80"/>
          <w:sz w:val="17"/>
        </w:rPr>
        <w:t>&gt;402&lt;/</w:t>
      </w:r>
      <w:proofErr w:type="spellStart"/>
      <w:r>
        <w:rPr>
          <w:b/>
          <w:color w:val="7F7F7F" w:themeColor="text1" w:themeTint="80"/>
          <w:sz w:val="17"/>
        </w:rPr>
        <w:t>dat:ContratoTrabajo</w:t>
      </w:r>
      <w:proofErr w:type="spellEnd"/>
      <w:r>
        <w:rPr>
          <w:b/>
          <w:color w:val="7F7F7F" w:themeColor="text1" w:themeTint="80"/>
          <w:sz w:val="17"/>
        </w:rPr>
        <w:t>&gt;</w:t>
      </w:r>
    </w:p>
    <w:p w14:paraId="3BB9D48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dat:GrupoCotizacion</w:t>
      </w:r>
      <w:proofErr w:type="spellEnd"/>
      <w:r>
        <w:rPr>
          <w:b/>
          <w:color w:val="7F7F7F" w:themeColor="text1" w:themeTint="80"/>
          <w:sz w:val="17"/>
        </w:rPr>
        <w:t>&gt;08&lt;/</w:t>
      </w:r>
      <w:proofErr w:type="spellStart"/>
      <w:r>
        <w:rPr>
          <w:b/>
          <w:color w:val="7F7F7F" w:themeColor="text1" w:themeTint="80"/>
          <w:sz w:val="17"/>
        </w:rPr>
        <w:t>dat:GrupoCotizacion</w:t>
      </w:r>
      <w:proofErr w:type="spellEnd"/>
      <w:r>
        <w:rPr>
          <w:b/>
          <w:color w:val="7F7F7F" w:themeColor="text1" w:themeTint="80"/>
          <w:sz w:val="17"/>
        </w:rPr>
        <w:t>&gt;</w:t>
      </w:r>
    </w:p>
    <w:p w14:paraId="631B336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&gt;6&lt;/</w:t>
      </w:r>
      <w:proofErr w:type="spellStart"/>
      <w:r>
        <w:rPr>
          <w:b/>
          <w:color w:val="7F7F7F" w:themeColor="text1" w:themeTint="80"/>
          <w:sz w:val="17"/>
        </w:rPr>
        <w:t>dat:DiasAlta</w:t>
      </w:r>
      <w:proofErr w:type="spellEnd"/>
      <w:r>
        <w:rPr>
          <w:b/>
          <w:color w:val="7F7F7F" w:themeColor="text1" w:themeTint="80"/>
          <w:sz w:val="17"/>
        </w:rPr>
        <w:t>&gt;</w:t>
      </w:r>
    </w:p>
    <w:p w14:paraId="258FF9F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1F765D9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1AF22FC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58205DD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dat:Regimen</w:t>
      </w:r>
      <w:proofErr w:type="spellEnd"/>
      <w:r>
        <w:rPr>
          <w:b/>
          <w:color w:val="7F7F7F" w:themeColor="text1" w:themeTint="80"/>
          <w:sz w:val="17"/>
        </w:rPr>
        <w:t>&gt;OROKORRA&lt;/</w:t>
      </w:r>
      <w:proofErr w:type="spellStart"/>
      <w:r>
        <w:rPr>
          <w:b/>
          <w:color w:val="7F7F7F" w:themeColor="text1" w:themeTint="80"/>
          <w:sz w:val="17"/>
        </w:rPr>
        <w:t>dat:Regimen</w:t>
      </w:r>
      <w:proofErr w:type="spellEnd"/>
      <w:r>
        <w:rPr>
          <w:b/>
          <w:color w:val="7F7F7F" w:themeColor="text1" w:themeTint="80"/>
          <w:sz w:val="17"/>
        </w:rPr>
        <w:t>&gt;</w:t>
      </w:r>
    </w:p>
    <w:p w14:paraId="6CBC7B1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dat:Empresa</w:t>
      </w:r>
      <w:proofErr w:type="spellEnd"/>
      <w:r>
        <w:rPr>
          <w:b/>
          <w:color w:val="7F7F7F" w:themeColor="text1" w:themeTint="80"/>
          <w:sz w:val="17"/>
        </w:rPr>
        <w:t xml:space="preserve">&gt;NH HOTELES </w:t>
      </w:r>
      <w:proofErr w:type="spellStart"/>
      <w:r>
        <w:rPr>
          <w:b/>
          <w:color w:val="7F7F7F" w:themeColor="text1" w:themeTint="80"/>
          <w:sz w:val="17"/>
        </w:rPr>
        <w:t>ESPAñA</w:t>
      </w:r>
      <w:proofErr w:type="spellEnd"/>
      <w:r>
        <w:rPr>
          <w:b/>
          <w:color w:val="7F7F7F" w:themeColor="text1" w:themeTint="80"/>
          <w:sz w:val="17"/>
        </w:rPr>
        <w:t xml:space="preserve"> SAU&lt;/</w:t>
      </w:r>
      <w:proofErr w:type="spellStart"/>
      <w:r>
        <w:rPr>
          <w:b/>
          <w:color w:val="7F7F7F" w:themeColor="text1" w:themeTint="80"/>
          <w:sz w:val="17"/>
        </w:rPr>
        <w:t>dat:Empresa</w:t>
      </w:r>
      <w:proofErr w:type="spellEnd"/>
      <w:r>
        <w:rPr>
          <w:b/>
          <w:color w:val="7F7F7F" w:themeColor="text1" w:themeTint="80"/>
          <w:sz w:val="17"/>
        </w:rPr>
        <w:t>&gt;</w:t>
      </w:r>
    </w:p>
    <w:p w14:paraId="15CBCCF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&lt;dat:CodigoCuentaCotizacion&gt;213252369&lt;/dat:CodigoCuentaCotizacion&gt;</w:t>
      </w:r>
    </w:p>
    <w:p w14:paraId="468414C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dat:Provincia</w:t>
      </w:r>
      <w:proofErr w:type="spellEnd"/>
      <w:r>
        <w:rPr>
          <w:b/>
          <w:color w:val="7F7F7F" w:themeColor="text1" w:themeTint="80"/>
          <w:sz w:val="17"/>
        </w:rPr>
        <w:t>&gt;28&lt;/</w:t>
      </w:r>
      <w:proofErr w:type="spellStart"/>
      <w:r>
        <w:rPr>
          <w:b/>
          <w:color w:val="7F7F7F" w:themeColor="text1" w:themeTint="80"/>
          <w:sz w:val="17"/>
        </w:rPr>
        <w:t>dat:Provincia</w:t>
      </w:r>
      <w:proofErr w:type="spellEnd"/>
      <w:r>
        <w:rPr>
          <w:b/>
          <w:color w:val="7F7F7F" w:themeColor="text1" w:themeTint="80"/>
          <w:sz w:val="17"/>
        </w:rPr>
        <w:t>&gt;</w:t>
      </w:r>
    </w:p>
    <w:p w14:paraId="541EBED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dat:FechaAlta</w:t>
      </w:r>
      <w:proofErr w:type="spellEnd"/>
      <w:r>
        <w:rPr>
          <w:b/>
          <w:color w:val="7F7F7F" w:themeColor="text1" w:themeTint="80"/>
          <w:sz w:val="17"/>
        </w:rPr>
        <w:t>&gt;2018/5/13&lt;/</w:t>
      </w:r>
      <w:proofErr w:type="spellStart"/>
      <w:r>
        <w:rPr>
          <w:b/>
          <w:color w:val="7F7F7F" w:themeColor="text1" w:themeTint="80"/>
          <w:sz w:val="17"/>
        </w:rPr>
        <w:t>dat:FechaAlta</w:t>
      </w:r>
      <w:proofErr w:type="spellEnd"/>
      <w:r>
        <w:rPr>
          <w:b/>
          <w:color w:val="7F7F7F" w:themeColor="text1" w:themeTint="80"/>
          <w:sz w:val="17"/>
        </w:rPr>
        <w:t>&gt;</w:t>
      </w:r>
    </w:p>
    <w:p w14:paraId="3A8CD53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dat:FechaEfectos</w:t>
      </w:r>
      <w:proofErr w:type="spellEnd"/>
      <w:r>
        <w:rPr>
          <w:b/>
          <w:color w:val="7F7F7F" w:themeColor="text1" w:themeTint="80"/>
          <w:sz w:val="17"/>
        </w:rPr>
        <w:t>&gt;2018/5/13&lt;/</w:t>
      </w:r>
      <w:proofErr w:type="spellStart"/>
      <w:r>
        <w:rPr>
          <w:b/>
          <w:color w:val="7F7F7F" w:themeColor="text1" w:themeTint="80"/>
          <w:sz w:val="17"/>
        </w:rPr>
        <w:t>dat:FechaEfectos</w:t>
      </w:r>
      <w:proofErr w:type="spellEnd"/>
      <w:r>
        <w:rPr>
          <w:b/>
          <w:color w:val="7F7F7F" w:themeColor="text1" w:themeTint="80"/>
          <w:sz w:val="17"/>
        </w:rPr>
        <w:t>&gt;</w:t>
      </w:r>
    </w:p>
    <w:p w14:paraId="47DC69E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dat:FechaBaja</w:t>
      </w:r>
      <w:proofErr w:type="spellEnd"/>
      <w:r>
        <w:rPr>
          <w:b/>
          <w:color w:val="7F7F7F" w:themeColor="text1" w:themeTint="80"/>
          <w:sz w:val="17"/>
        </w:rPr>
        <w:t>&gt;2018/5/13&lt;/</w:t>
      </w:r>
      <w:proofErr w:type="spellStart"/>
      <w:r>
        <w:rPr>
          <w:b/>
          <w:color w:val="7F7F7F" w:themeColor="text1" w:themeTint="80"/>
          <w:sz w:val="17"/>
        </w:rPr>
        <w:t>dat:FechaBaja</w:t>
      </w:r>
      <w:proofErr w:type="spellEnd"/>
      <w:r>
        <w:rPr>
          <w:b/>
          <w:color w:val="7F7F7F" w:themeColor="text1" w:themeTint="80"/>
          <w:sz w:val="17"/>
        </w:rPr>
        <w:t>&gt;</w:t>
      </w:r>
    </w:p>
    <w:p w14:paraId="6DD7DBB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dat:ContratoTrabajo</w:t>
      </w:r>
      <w:proofErr w:type="spellEnd"/>
      <w:r>
        <w:rPr>
          <w:b/>
          <w:color w:val="7F7F7F" w:themeColor="text1" w:themeTint="80"/>
          <w:sz w:val="17"/>
        </w:rPr>
        <w:t>&gt;402&lt;/</w:t>
      </w:r>
      <w:proofErr w:type="spellStart"/>
      <w:r>
        <w:rPr>
          <w:b/>
          <w:color w:val="7F7F7F" w:themeColor="text1" w:themeTint="80"/>
          <w:sz w:val="17"/>
        </w:rPr>
        <w:t>dat:ContratoTrabajo</w:t>
      </w:r>
      <w:proofErr w:type="spellEnd"/>
      <w:r>
        <w:rPr>
          <w:b/>
          <w:color w:val="7F7F7F" w:themeColor="text1" w:themeTint="80"/>
          <w:sz w:val="17"/>
        </w:rPr>
        <w:t>&gt;</w:t>
      </w:r>
    </w:p>
    <w:p w14:paraId="0D14238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dat:GrupoCotizacion</w:t>
      </w:r>
      <w:proofErr w:type="spellEnd"/>
      <w:r>
        <w:rPr>
          <w:b/>
          <w:color w:val="7F7F7F" w:themeColor="text1" w:themeTint="80"/>
          <w:sz w:val="17"/>
        </w:rPr>
        <w:t>&gt;08&lt;/</w:t>
      </w:r>
      <w:proofErr w:type="spellStart"/>
      <w:r>
        <w:rPr>
          <w:b/>
          <w:color w:val="7F7F7F" w:themeColor="text1" w:themeTint="80"/>
          <w:sz w:val="17"/>
        </w:rPr>
        <w:t>dat:GrupoCotizacion</w:t>
      </w:r>
      <w:proofErr w:type="spellEnd"/>
      <w:r>
        <w:rPr>
          <w:b/>
          <w:color w:val="7F7F7F" w:themeColor="text1" w:themeTint="80"/>
          <w:sz w:val="17"/>
        </w:rPr>
        <w:t>&gt;</w:t>
      </w:r>
    </w:p>
    <w:p w14:paraId="58A34F80"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&gt;1&lt;/</w:t>
      </w:r>
      <w:proofErr w:type="spellStart"/>
      <w:r>
        <w:rPr>
          <w:b/>
          <w:color w:val="7F7F7F" w:themeColor="text1" w:themeTint="80"/>
          <w:sz w:val="17"/>
        </w:rPr>
        <w:t>dat:DiasAlta</w:t>
      </w:r>
      <w:proofErr w:type="spellEnd"/>
      <w:r>
        <w:rPr>
          <w:b/>
          <w:color w:val="7F7F7F" w:themeColor="text1" w:themeTint="80"/>
          <w:sz w:val="17"/>
        </w:rPr>
        <w:t>&gt;</w:t>
      </w:r>
    </w:p>
    <w:p w14:paraId="0C2DC57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52FCD8D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4916B66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076127AD"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dat:Regimen</w:t>
      </w:r>
      <w:proofErr w:type="spellEnd"/>
      <w:r>
        <w:rPr>
          <w:b/>
          <w:color w:val="7F7F7F" w:themeColor="text1" w:themeTint="80"/>
          <w:sz w:val="17"/>
        </w:rPr>
        <w:t>&gt;OROKORRA&lt;/</w:t>
      </w:r>
      <w:proofErr w:type="spellStart"/>
      <w:r>
        <w:rPr>
          <w:b/>
          <w:color w:val="7F7F7F" w:themeColor="text1" w:themeTint="80"/>
          <w:sz w:val="17"/>
        </w:rPr>
        <w:t>dat:Regimen</w:t>
      </w:r>
      <w:proofErr w:type="spellEnd"/>
      <w:r>
        <w:rPr>
          <w:b/>
          <w:color w:val="7F7F7F" w:themeColor="text1" w:themeTint="80"/>
          <w:sz w:val="17"/>
        </w:rPr>
        <w:t>&gt;</w:t>
      </w:r>
    </w:p>
    <w:p w14:paraId="353BD48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dat:Empresa</w:t>
      </w:r>
      <w:proofErr w:type="spellEnd"/>
      <w:r>
        <w:rPr>
          <w:b/>
          <w:color w:val="7F7F7F" w:themeColor="text1" w:themeTint="80"/>
          <w:sz w:val="17"/>
        </w:rPr>
        <w:t xml:space="preserve">&gt;NH HOTELES </w:t>
      </w:r>
      <w:proofErr w:type="spellStart"/>
      <w:r>
        <w:rPr>
          <w:b/>
          <w:color w:val="7F7F7F" w:themeColor="text1" w:themeTint="80"/>
          <w:sz w:val="17"/>
        </w:rPr>
        <w:t>ESPAñA</w:t>
      </w:r>
      <w:proofErr w:type="spellEnd"/>
      <w:r>
        <w:rPr>
          <w:b/>
          <w:color w:val="7F7F7F" w:themeColor="text1" w:themeTint="80"/>
          <w:sz w:val="17"/>
        </w:rPr>
        <w:t xml:space="preserve"> SAU&lt;/</w:t>
      </w:r>
      <w:proofErr w:type="spellStart"/>
      <w:r>
        <w:rPr>
          <w:b/>
          <w:color w:val="7F7F7F" w:themeColor="text1" w:themeTint="80"/>
          <w:sz w:val="17"/>
        </w:rPr>
        <w:t>dat:Empresa</w:t>
      </w:r>
      <w:proofErr w:type="spellEnd"/>
      <w:r>
        <w:rPr>
          <w:b/>
          <w:color w:val="7F7F7F" w:themeColor="text1" w:themeTint="80"/>
          <w:sz w:val="17"/>
        </w:rPr>
        <w:t>&gt;</w:t>
      </w:r>
    </w:p>
    <w:p w14:paraId="535590E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lastRenderedPageBreak/>
        <w:t xml:space="preserve">                              &lt;dat:CodigoCuentaCotizacion&gt;213252369&lt;/dat:CodigoCuentaCotizacion&gt;</w:t>
      </w:r>
    </w:p>
    <w:p w14:paraId="14A5589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dat:Provincia</w:t>
      </w:r>
      <w:proofErr w:type="spellEnd"/>
      <w:r>
        <w:rPr>
          <w:b/>
          <w:color w:val="7F7F7F" w:themeColor="text1" w:themeTint="80"/>
          <w:sz w:val="17"/>
        </w:rPr>
        <w:t>&gt;28&lt;/</w:t>
      </w:r>
      <w:proofErr w:type="spellStart"/>
      <w:r>
        <w:rPr>
          <w:b/>
          <w:color w:val="7F7F7F" w:themeColor="text1" w:themeTint="80"/>
          <w:sz w:val="17"/>
        </w:rPr>
        <w:t>dat:Provincia</w:t>
      </w:r>
      <w:proofErr w:type="spellEnd"/>
      <w:r>
        <w:rPr>
          <w:b/>
          <w:color w:val="7F7F7F" w:themeColor="text1" w:themeTint="80"/>
          <w:sz w:val="17"/>
        </w:rPr>
        <w:t>&gt;</w:t>
      </w:r>
    </w:p>
    <w:p w14:paraId="2644952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dat:FechaAlta</w:t>
      </w:r>
      <w:proofErr w:type="spellEnd"/>
      <w:r>
        <w:rPr>
          <w:b/>
          <w:color w:val="7F7F7F" w:themeColor="text1" w:themeTint="80"/>
          <w:sz w:val="17"/>
        </w:rPr>
        <w:t>&gt;2018/5/06&lt;/</w:t>
      </w:r>
      <w:proofErr w:type="spellStart"/>
      <w:r>
        <w:rPr>
          <w:b/>
          <w:color w:val="7F7F7F" w:themeColor="text1" w:themeTint="80"/>
          <w:sz w:val="17"/>
        </w:rPr>
        <w:t>dat:FechaAlta</w:t>
      </w:r>
      <w:proofErr w:type="spellEnd"/>
      <w:r>
        <w:rPr>
          <w:b/>
          <w:color w:val="7F7F7F" w:themeColor="text1" w:themeTint="80"/>
          <w:sz w:val="17"/>
        </w:rPr>
        <w:t>&gt;</w:t>
      </w:r>
    </w:p>
    <w:p w14:paraId="301B2CD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dat:FechaEfectos</w:t>
      </w:r>
      <w:proofErr w:type="spellEnd"/>
      <w:r>
        <w:rPr>
          <w:b/>
          <w:color w:val="7F7F7F" w:themeColor="text1" w:themeTint="80"/>
          <w:sz w:val="17"/>
        </w:rPr>
        <w:t>&gt;2018/5/06&lt;/</w:t>
      </w:r>
      <w:proofErr w:type="spellStart"/>
      <w:r>
        <w:rPr>
          <w:b/>
          <w:color w:val="7F7F7F" w:themeColor="text1" w:themeTint="80"/>
          <w:sz w:val="17"/>
        </w:rPr>
        <w:t>dat:FechaEfectos</w:t>
      </w:r>
      <w:proofErr w:type="spellEnd"/>
      <w:r>
        <w:rPr>
          <w:b/>
          <w:color w:val="7F7F7F" w:themeColor="text1" w:themeTint="80"/>
          <w:sz w:val="17"/>
        </w:rPr>
        <w:t>&gt;</w:t>
      </w:r>
    </w:p>
    <w:p w14:paraId="1D944A5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dat:FechaBaja</w:t>
      </w:r>
      <w:proofErr w:type="spellEnd"/>
      <w:r>
        <w:rPr>
          <w:b/>
          <w:color w:val="7F7F7F" w:themeColor="text1" w:themeTint="80"/>
          <w:sz w:val="17"/>
        </w:rPr>
        <w:t>&gt;2018/5/08&lt;/</w:t>
      </w:r>
      <w:proofErr w:type="spellStart"/>
      <w:r>
        <w:rPr>
          <w:b/>
          <w:color w:val="7F7F7F" w:themeColor="text1" w:themeTint="80"/>
          <w:sz w:val="17"/>
        </w:rPr>
        <w:t>dat:FechaBaja</w:t>
      </w:r>
      <w:proofErr w:type="spellEnd"/>
      <w:r>
        <w:rPr>
          <w:b/>
          <w:color w:val="7F7F7F" w:themeColor="text1" w:themeTint="80"/>
          <w:sz w:val="17"/>
        </w:rPr>
        <w:t>&gt;</w:t>
      </w:r>
    </w:p>
    <w:p w14:paraId="5CF4A65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dat:ContratoTrabajo</w:t>
      </w:r>
      <w:proofErr w:type="spellEnd"/>
      <w:r>
        <w:rPr>
          <w:b/>
          <w:color w:val="7F7F7F" w:themeColor="text1" w:themeTint="80"/>
          <w:sz w:val="17"/>
        </w:rPr>
        <w:t>&gt;402&lt;/</w:t>
      </w:r>
      <w:proofErr w:type="spellStart"/>
      <w:r>
        <w:rPr>
          <w:b/>
          <w:color w:val="7F7F7F" w:themeColor="text1" w:themeTint="80"/>
          <w:sz w:val="17"/>
        </w:rPr>
        <w:t>dat:ContratoTrabajo</w:t>
      </w:r>
      <w:proofErr w:type="spellEnd"/>
      <w:r>
        <w:rPr>
          <w:b/>
          <w:color w:val="7F7F7F" w:themeColor="text1" w:themeTint="80"/>
          <w:sz w:val="17"/>
        </w:rPr>
        <w:t>&gt;</w:t>
      </w:r>
    </w:p>
    <w:p w14:paraId="309E8DC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dat:GrupoCotizacion</w:t>
      </w:r>
      <w:proofErr w:type="spellEnd"/>
      <w:r>
        <w:rPr>
          <w:b/>
          <w:color w:val="7F7F7F" w:themeColor="text1" w:themeTint="80"/>
          <w:sz w:val="17"/>
        </w:rPr>
        <w:t>&gt;08&lt;/</w:t>
      </w:r>
      <w:proofErr w:type="spellStart"/>
      <w:r>
        <w:rPr>
          <w:b/>
          <w:color w:val="7F7F7F" w:themeColor="text1" w:themeTint="80"/>
          <w:sz w:val="17"/>
        </w:rPr>
        <w:t>dat:GrupoCotizacion</w:t>
      </w:r>
      <w:proofErr w:type="spellEnd"/>
      <w:r>
        <w:rPr>
          <w:b/>
          <w:color w:val="7F7F7F" w:themeColor="text1" w:themeTint="80"/>
          <w:sz w:val="17"/>
        </w:rPr>
        <w:t>&gt;</w:t>
      </w:r>
    </w:p>
    <w:p w14:paraId="4DB114C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&gt;3&lt;/</w:t>
      </w:r>
      <w:proofErr w:type="spellStart"/>
      <w:r>
        <w:rPr>
          <w:b/>
          <w:color w:val="7F7F7F" w:themeColor="text1" w:themeTint="80"/>
          <w:sz w:val="17"/>
        </w:rPr>
        <w:t>dat:DiasAlta</w:t>
      </w:r>
      <w:proofErr w:type="spellEnd"/>
      <w:r>
        <w:rPr>
          <w:b/>
          <w:color w:val="7F7F7F" w:themeColor="text1" w:themeTint="80"/>
          <w:sz w:val="17"/>
        </w:rPr>
        <w:t>&gt;</w:t>
      </w:r>
    </w:p>
    <w:p w14:paraId="1D7622A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581D3CA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74AC015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05BD704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dat:Regimen</w:t>
      </w:r>
      <w:proofErr w:type="spellEnd"/>
      <w:r>
        <w:rPr>
          <w:b/>
          <w:color w:val="7F7F7F" w:themeColor="text1" w:themeTint="80"/>
          <w:sz w:val="17"/>
        </w:rPr>
        <w:t>&gt;OROKORRA&lt;/</w:t>
      </w:r>
      <w:proofErr w:type="spellStart"/>
      <w:r>
        <w:rPr>
          <w:b/>
          <w:color w:val="7F7F7F" w:themeColor="text1" w:themeTint="80"/>
          <w:sz w:val="17"/>
        </w:rPr>
        <w:t>dat:Regimen</w:t>
      </w:r>
      <w:proofErr w:type="spellEnd"/>
      <w:r>
        <w:rPr>
          <w:b/>
          <w:color w:val="7F7F7F" w:themeColor="text1" w:themeTint="80"/>
          <w:sz w:val="17"/>
        </w:rPr>
        <w:t>&gt;</w:t>
      </w:r>
    </w:p>
    <w:p w14:paraId="4F893AD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dat:Empresa</w:t>
      </w:r>
      <w:proofErr w:type="spellEnd"/>
      <w:r>
        <w:rPr>
          <w:b/>
          <w:color w:val="7F7F7F" w:themeColor="text1" w:themeTint="80"/>
          <w:sz w:val="17"/>
        </w:rPr>
        <w:t xml:space="preserve">&gt;NH HOTELES </w:t>
      </w:r>
      <w:proofErr w:type="spellStart"/>
      <w:r>
        <w:rPr>
          <w:b/>
          <w:color w:val="7F7F7F" w:themeColor="text1" w:themeTint="80"/>
          <w:sz w:val="17"/>
        </w:rPr>
        <w:t>ESPAñA</w:t>
      </w:r>
      <w:proofErr w:type="spellEnd"/>
      <w:r>
        <w:rPr>
          <w:b/>
          <w:color w:val="7F7F7F" w:themeColor="text1" w:themeTint="80"/>
          <w:sz w:val="17"/>
        </w:rPr>
        <w:t xml:space="preserve"> SAU&lt;/</w:t>
      </w:r>
      <w:proofErr w:type="spellStart"/>
      <w:r>
        <w:rPr>
          <w:b/>
          <w:color w:val="7F7F7F" w:themeColor="text1" w:themeTint="80"/>
          <w:sz w:val="17"/>
        </w:rPr>
        <w:t>dat:Empresa</w:t>
      </w:r>
      <w:proofErr w:type="spellEnd"/>
      <w:r>
        <w:rPr>
          <w:b/>
          <w:color w:val="7F7F7F" w:themeColor="text1" w:themeTint="80"/>
          <w:sz w:val="17"/>
        </w:rPr>
        <w:t>&gt;</w:t>
      </w:r>
    </w:p>
    <w:p w14:paraId="5EA25AC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&lt;dat:CodigoCuentaCotizacion&gt;213252369&lt;/dat:CodigoCuentaCotizacion&gt;</w:t>
      </w:r>
    </w:p>
    <w:p w14:paraId="1580C7D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dat:Provincia</w:t>
      </w:r>
      <w:proofErr w:type="spellEnd"/>
      <w:r>
        <w:rPr>
          <w:b/>
          <w:color w:val="7F7F7F" w:themeColor="text1" w:themeTint="80"/>
          <w:sz w:val="17"/>
        </w:rPr>
        <w:t>&gt;28&lt;/</w:t>
      </w:r>
      <w:proofErr w:type="spellStart"/>
      <w:r>
        <w:rPr>
          <w:b/>
          <w:color w:val="7F7F7F" w:themeColor="text1" w:themeTint="80"/>
          <w:sz w:val="17"/>
        </w:rPr>
        <w:t>dat:Provincia</w:t>
      </w:r>
      <w:proofErr w:type="spellEnd"/>
      <w:r>
        <w:rPr>
          <w:b/>
          <w:color w:val="7F7F7F" w:themeColor="text1" w:themeTint="80"/>
          <w:sz w:val="17"/>
        </w:rPr>
        <w:t>&gt;</w:t>
      </w:r>
    </w:p>
    <w:p w14:paraId="087ED37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dat:FechaAlta</w:t>
      </w:r>
      <w:proofErr w:type="spellEnd"/>
      <w:r>
        <w:rPr>
          <w:b/>
          <w:color w:val="7F7F7F" w:themeColor="text1" w:themeTint="80"/>
          <w:sz w:val="17"/>
        </w:rPr>
        <w:t>&gt;2018/4/29&lt;/</w:t>
      </w:r>
      <w:proofErr w:type="spellStart"/>
      <w:r>
        <w:rPr>
          <w:b/>
          <w:color w:val="7F7F7F" w:themeColor="text1" w:themeTint="80"/>
          <w:sz w:val="17"/>
        </w:rPr>
        <w:t>dat:FechaAlta</w:t>
      </w:r>
      <w:proofErr w:type="spellEnd"/>
      <w:r>
        <w:rPr>
          <w:b/>
          <w:color w:val="7F7F7F" w:themeColor="text1" w:themeTint="80"/>
          <w:sz w:val="17"/>
        </w:rPr>
        <w:t>&gt;</w:t>
      </w:r>
    </w:p>
    <w:p w14:paraId="0482CEE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dat:FechaEfectos</w:t>
      </w:r>
      <w:proofErr w:type="spellEnd"/>
      <w:r>
        <w:rPr>
          <w:b/>
          <w:color w:val="7F7F7F" w:themeColor="text1" w:themeTint="80"/>
          <w:sz w:val="17"/>
        </w:rPr>
        <w:t>&gt;2018/4/29&lt;/</w:t>
      </w:r>
      <w:proofErr w:type="spellStart"/>
      <w:r>
        <w:rPr>
          <w:b/>
          <w:color w:val="7F7F7F" w:themeColor="text1" w:themeTint="80"/>
          <w:sz w:val="17"/>
        </w:rPr>
        <w:t>dat:FechaEfectos</w:t>
      </w:r>
      <w:proofErr w:type="spellEnd"/>
      <w:r>
        <w:rPr>
          <w:b/>
          <w:color w:val="7F7F7F" w:themeColor="text1" w:themeTint="80"/>
          <w:sz w:val="17"/>
        </w:rPr>
        <w:t>&gt;</w:t>
      </w:r>
    </w:p>
    <w:p w14:paraId="29482B8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dat:FechaBaja</w:t>
      </w:r>
      <w:proofErr w:type="spellEnd"/>
      <w:r>
        <w:rPr>
          <w:b/>
          <w:color w:val="7F7F7F" w:themeColor="text1" w:themeTint="80"/>
          <w:sz w:val="17"/>
        </w:rPr>
        <w:t>&gt;2018/4/30&lt;/</w:t>
      </w:r>
      <w:proofErr w:type="spellStart"/>
      <w:r>
        <w:rPr>
          <w:b/>
          <w:color w:val="7F7F7F" w:themeColor="text1" w:themeTint="80"/>
          <w:sz w:val="17"/>
        </w:rPr>
        <w:t>dat:FechaBaja</w:t>
      </w:r>
      <w:proofErr w:type="spellEnd"/>
      <w:r>
        <w:rPr>
          <w:b/>
          <w:color w:val="7F7F7F" w:themeColor="text1" w:themeTint="80"/>
          <w:sz w:val="17"/>
        </w:rPr>
        <w:t>&gt;</w:t>
      </w:r>
    </w:p>
    <w:p w14:paraId="50BA3840"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dat:ContratoTrabajo</w:t>
      </w:r>
      <w:proofErr w:type="spellEnd"/>
      <w:r>
        <w:rPr>
          <w:b/>
          <w:color w:val="7F7F7F" w:themeColor="text1" w:themeTint="80"/>
          <w:sz w:val="17"/>
        </w:rPr>
        <w:t>&gt;402&lt;/</w:t>
      </w:r>
      <w:proofErr w:type="spellStart"/>
      <w:r>
        <w:rPr>
          <w:b/>
          <w:color w:val="7F7F7F" w:themeColor="text1" w:themeTint="80"/>
          <w:sz w:val="17"/>
        </w:rPr>
        <w:t>dat:ContratoTrabajo</w:t>
      </w:r>
      <w:proofErr w:type="spellEnd"/>
      <w:r>
        <w:rPr>
          <w:b/>
          <w:color w:val="7F7F7F" w:themeColor="text1" w:themeTint="80"/>
          <w:sz w:val="17"/>
        </w:rPr>
        <w:t>&gt;</w:t>
      </w:r>
    </w:p>
    <w:p w14:paraId="130CCC2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dat:GrupoCotizacion</w:t>
      </w:r>
      <w:proofErr w:type="spellEnd"/>
      <w:r>
        <w:rPr>
          <w:b/>
          <w:color w:val="7F7F7F" w:themeColor="text1" w:themeTint="80"/>
          <w:sz w:val="17"/>
        </w:rPr>
        <w:t>&gt;08&lt;/</w:t>
      </w:r>
      <w:proofErr w:type="spellStart"/>
      <w:r>
        <w:rPr>
          <w:b/>
          <w:color w:val="7F7F7F" w:themeColor="text1" w:themeTint="80"/>
          <w:sz w:val="17"/>
        </w:rPr>
        <w:t>dat:GrupoCotizacion</w:t>
      </w:r>
      <w:proofErr w:type="spellEnd"/>
      <w:r>
        <w:rPr>
          <w:b/>
          <w:color w:val="7F7F7F" w:themeColor="text1" w:themeTint="80"/>
          <w:sz w:val="17"/>
        </w:rPr>
        <w:t>&gt;</w:t>
      </w:r>
    </w:p>
    <w:p w14:paraId="6D0123B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&gt;2&lt;/</w:t>
      </w:r>
      <w:proofErr w:type="spellStart"/>
      <w:r>
        <w:rPr>
          <w:b/>
          <w:color w:val="7F7F7F" w:themeColor="text1" w:themeTint="80"/>
          <w:sz w:val="17"/>
        </w:rPr>
        <w:t>dat:DiasAlta</w:t>
      </w:r>
      <w:proofErr w:type="spellEnd"/>
      <w:r>
        <w:rPr>
          <w:b/>
          <w:color w:val="7F7F7F" w:themeColor="text1" w:themeTint="80"/>
          <w:sz w:val="17"/>
        </w:rPr>
        <w:t>&gt;</w:t>
      </w:r>
    </w:p>
    <w:p w14:paraId="5FC4607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0BB4F98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38D4F95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5D6E8E3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dat:Regimen</w:t>
      </w:r>
      <w:proofErr w:type="spellEnd"/>
      <w:r>
        <w:rPr>
          <w:b/>
          <w:color w:val="7F7F7F" w:themeColor="text1" w:themeTint="80"/>
          <w:sz w:val="17"/>
        </w:rPr>
        <w:t>&gt;OROKORRA&lt;/</w:t>
      </w:r>
      <w:proofErr w:type="spellStart"/>
      <w:r>
        <w:rPr>
          <w:b/>
          <w:color w:val="7F7F7F" w:themeColor="text1" w:themeTint="80"/>
          <w:sz w:val="17"/>
        </w:rPr>
        <w:t>dat:Regimen</w:t>
      </w:r>
      <w:proofErr w:type="spellEnd"/>
      <w:r>
        <w:rPr>
          <w:b/>
          <w:color w:val="7F7F7F" w:themeColor="text1" w:themeTint="80"/>
          <w:sz w:val="17"/>
        </w:rPr>
        <w:t>&gt;</w:t>
      </w:r>
    </w:p>
    <w:p w14:paraId="7553C23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dat:Empresa</w:t>
      </w:r>
      <w:proofErr w:type="spellEnd"/>
      <w:r>
        <w:rPr>
          <w:b/>
          <w:color w:val="7F7F7F" w:themeColor="text1" w:themeTint="80"/>
          <w:sz w:val="17"/>
        </w:rPr>
        <w:t xml:space="preserve">&gt;NH HOTELES </w:t>
      </w:r>
      <w:proofErr w:type="spellStart"/>
      <w:r>
        <w:rPr>
          <w:b/>
          <w:color w:val="7F7F7F" w:themeColor="text1" w:themeTint="80"/>
          <w:sz w:val="17"/>
        </w:rPr>
        <w:t>ESPAñA</w:t>
      </w:r>
      <w:proofErr w:type="spellEnd"/>
      <w:r>
        <w:rPr>
          <w:b/>
          <w:color w:val="7F7F7F" w:themeColor="text1" w:themeTint="80"/>
          <w:sz w:val="17"/>
        </w:rPr>
        <w:t xml:space="preserve"> SAU&lt;/</w:t>
      </w:r>
      <w:proofErr w:type="spellStart"/>
      <w:r>
        <w:rPr>
          <w:b/>
          <w:color w:val="7F7F7F" w:themeColor="text1" w:themeTint="80"/>
          <w:sz w:val="17"/>
        </w:rPr>
        <w:t>dat:Empresa</w:t>
      </w:r>
      <w:proofErr w:type="spellEnd"/>
      <w:r>
        <w:rPr>
          <w:b/>
          <w:color w:val="7F7F7F" w:themeColor="text1" w:themeTint="80"/>
          <w:sz w:val="17"/>
        </w:rPr>
        <w:t>&gt;</w:t>
      </w:r>
    </w:p>
    <w:p w14:paraId="294F25E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&lt;dat:CodigoCuentaCotizacion&gt;213252369&lt;/dat:CodigoCuentaCotizacion&gt;</w:t>
      </w:r>
    </w:p>
    <w:p w14:paraId="5C6CF77D"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dat:Provincia</w:t>
      </w:r>
      <w:proofErr w:type="spellEnd"/>
      <w:r>
        <w:rPr>
          <w:b/>
          <w:color w:val="7F7F7F" w:themeColor="text1" w:themeTint="80"/>
          <w:sz w:val="17"/>
        </w:rPr>
        <w:t>&gt;28&lt;/</w:t>
      </w:r>
      <w:proofErr w:type="spellStart"/>
      <w:r>
        <w:rPr>
          <w:b/>
          <w:color w:val="7F7F7F" w:themeColor="text1" w:themeTint="80"/>
          <w:sz w:val="17"/>
        </w:rPr>
        <w:t>dat:Provincia</w:t>
      </w:r>
      <w:proofErr w:type="spellEnd"/>
      <w:r>
        <w:rPr>
          <w:b/>
          <w:color w:val="7F7F7F" w:themeColor="text1" w:themeTint="80"/>
          <w:sz w:val="17"/>
        </w:rPr>
        <w:t>&gt;</w:t>
      </w:r>
    </w:p>
    <w:p w14:paraId="5B5F4C9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dat:FechaAlta</w:t>
      </w:r>
      <w:proofErr w:type="spellEnd"/>
      <w:r>
        <w:rPr>
          <w:b/>
          <w:color w:val="7F7F7F" w:themeColor="text1" w:themeTint="80"/>
          <w:sz w:val="17"/>
        </w:rPr>
        <w:t>&gt;2018/4/25&lt;/</w:t>
      </w:r>
      <w:proofErr w:type="spellStart"/>
      <w:r>
        <w:rPr>
          <w:b/>
          <w:color w:val="7F7F7F" w:themeColor="text1" w:themeTint="80"/>
          <w:sz w:val="17"/>
        </w:rPr>
        <w:t>dat:FechaAlta</w:t>
      </w:r>
      <w:proofErr w:type="spellEnd"/>
      <w:r>
        <w:rPr>
          <w:b/>
          <w:color w:val="7F7F7F" w:themeColor="text1" w:themeTint="80"/>
          <w:sz w:val="17"/>
        </w:rPr>
        <w:t>&gt;</w:t>
      </w:r>
    </w:p>
    <w:p w14:paraId="72099F4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dat:FechaEfectos</w:t>
      </w:r>
      <w:proofErr w:type="spellEnd"/>
      <w:r>
        <w:rPr>
          <w:b/>
          <w:color w:val="7F7F7F" w:themeColor="text1" w:themeTint="80"/>
          <w:sz w:val="17"/>
        </w:rPr>
        <w:t>&gt;2018/4/25&lt;/</w:t>
      </w:r>
      <w:proofErr w:type="spellStart"/>
      <w:r>
        <w:rPr>
          <w:b/>
          <w:color w:val="7F7F7F" w:themeColor="text1" w:themeTint="80"/>
          <w:sz w:val="17"/>
        </w:rPr>
        <w:t>dat:FechaEfectos</w:t>
      </w:r>
      <w:proofErr w:type="spellEnd"/>
      <w:r>
        <w:rPr>
          <w:b/>
          <w:color w:val="7F7F7F" w:themeColor="text1" w:themeTint="80"/>
          <w:sz w:val="17"/>
        </w:rPr>
        <w:t>&gt;</w:t>
      </w:r>
    </w:p>
    <w:p w14:paraId="762F8A7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dat:FechaBaja</w:t>
      </w:r>
      <w:proofErr w:type="spellEnd"/>
      <w:r>
        <w:rPr>
          <w:b/>
          <w:color w:val="7F7F7F" w:themeColor="text1" w:themeTint="80"/>
          <w:sz w:val="17"/>
        </w:rPr>
        <w:t>&gt;2018/4/25&lt;/</w:t>
      </w:r>
      <w:proofErr w:type="spellStart"/>
      <w:r>
        <w:rPr>
          <w:b/>
          <w:color w:val="7F7F7F" w:themeColor="text1" w:themeTint="80"/>
          <w:sz w:val="17"/>
        </w:rPr>
        <w:t>dat:FechaBaja</w:t>
      </w:r>
      <w:proofErr w:type="spellEnd"/>
      <w:r>
        <w:rPr>
          <w:b/>
          <w:color w:val="7F7F7F" w:themeColor="text1" w:themeTint="80"/>
          <w:sz w:val="17"/>
        </w:rPr>
        <w:t>&gt;</w:t>
      </w:r>
    </w:p>
    <w:p w14:paraId="18E072E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dat:ContratoTrabajo</w:t>
      </w:r>
      <w:proofErr w:type="spellEnd"/>
      <w:r>
        <w:rPr>
          <w:b/>
          <w:color w:val="7F7F7F" w:themeColor="text1" w:themeTint="80"/>
          <w:sz w:val="17"/>
        </w:rPr>
        <w:t>&gt;402&lt;/</w:t>
      </w:r>
      <w:proofErr w:type="spellStart"/>
      <w:r>
        <w:rPr>
          <w:b/>
          <w:color w:val="7F7F7F" w:themeColor="text1" w:themeTint="80"/>
          <w:sz w:val="17"/>
        </w:rPr>
        <w:t>dat:ContratoTrabajo</w:t>
      </w:r>
      <w:proofErr w:type="spellEnd"/>
      <w:r>
        <w:rPr>
          <w:b/>
          <w:color w:val="7F7F7F" w:themeColor="text1" w:themeTint="80"/>
          <w:sz w:val="17"/>
        </w:rPr>
        <w:t>&gt;</w:t>
      </w:r>
    </w:p>
    <w:p w14:paraId="75A559F0"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dat:GrupoCotizacion</w:t>
      </w:r>
      <w:proofErr w:type="spellEnd"/>
      <w:r>
        <w:rPr>
          <w:b/>
          <w:color w:val="7F7F7F" w:themeColor="text1" w:themeTint="80"/>
          <w:sz w:val="17"/>
        </w:rPr>
        <w:t>&gt;08&lt;/</w:t>
      </w:r>
      <w:proofErr w:type="spellStart"/>
      <w:r>
        <w:rPr>
          <w:b/>
          <w:color w:val="7F7F7F" w:themeColor="text1" w:themeTint="80"/>
          <w:sz w:val="17"/>
        </w:rPr>
        <w:t>dat:GrupoCotizacion</w:t>
      </w:r>
      <w:proofErr w:type="spellEnd"/>
      <w:r>
        <w:rPr>
          <w:b/>
          <w:color w:val="7F7F7F" w:themeColor="text1" w:themeTint="80"/>
          <w:sz w:val="17"/>
        </w:rPr>
        <w:t>&gt;</w:t>
      </w:r>
    </w:p>
    <w:p w14:paraId="637851B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&gt;1&lt;/</w:t>
      </w:r>
      <w:proofErr w:type="spellStart"/>
      <w:r>
        <w:rPr>
          <w:b/>
          <w:color w:val="7F7F7F" w:themeColor="text1" w:themeTint="80"/>
          <w:sz w:val="17"/>
        </w:rPr>
        <w:t>dat:DiasAlta</w:t>
      </w:r>
      <w:proofErr w:type="spellEnd"/>
      <w:r>
        <w:rPr>
          <w:b/>
          <w:color w:val="7F7F7F" w:themeColor="text1" w:themeTint="80"/>
          <w:sz w:val="17"/>
        </w:rPr>
        <w:t>&gt;</w:t>
      </w:r>
    </w:p>
    <w:p w14:paraId="19E380F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47D7795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3057EBB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37FB43F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dat:Regimen</w:t>
      </w:r>
      <w:proofErr w:type="spellEnd"/>
      <w:r>
        <w:rPr>
          <w:b/>
          <w:color w:val="7F7F7F" w:themeColor="text1" w:themeTint="80"/>
          <w:sz w:val="17"/>
        </w:rPr>
        <w:t>&gt;OROKORRA&lt;/</w:t>
      </w:r>
      <w:proofErr w:type="spellStart"/>
      <w:r>
        <w:rPr>
          <w:b/>
          <w:color w:val="7F7F7F" w:themeColor="text1" w:themeTint="80"/>
          <w:sz w:val="17"/>
        </w:rPr>
        <w:t>dat:Regimen</w:t>
      </w:r>
      <w:proofErr w:type="spellEnd"/>
      <w:r>
        <w:rPr>
          <w:b/>
          <w:color w:val="7F7F7F" w:themeColor="text1" w:themeTint="80"/>
          <w:sz w:val="17"/>
        </w:rPr>
        <w:t>&gt;</w:t>
      </w:r>
    </w:p>
    <w:p w14:paraId="3D6A5AA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dat:Empresa</w:t>
      </w:r>
      <w:proofErr w:type="spellEnd"/>
      <w:r>
        <w:rPr>
          <w:b/>
          <w:color w:val="7F7F7F" w:themeColor="text1" w:themeTint="80"/>
          <w:sz w:val="17"/>
        </w:rPr>
        <w:t xml:space="preserve">&gt;NH HOTELES </w:t>
      </w:r>
      <w:proofErr w:type="spellStart"/>
      <w:r>
        <w:rPr>
          <w:b/>
          <w:color w:val="7F7F7F" w:themeColor="text1" w:themeTint="80"/>
          <w:sz w:val="17"/>
        </w:rPr>
        <w:t>ESPAñA</w:t>
      </w:r>
      <w:proofErr w:type="spellEnd"/>
      <w:r>
        <w:rPr>
          <w:b/>
          <w:color w:val="7F7F7F" w:themeColor="text1" w:themeTint="80"/>
          <w:sz w:val="17"/>
        </w:rPr>
        <w:t xml:space="preserve"> SAU&lt;/</w:t>
      </w:r>
      <w:proofErr w:type="spellStart"/>
      <w:r>
        <w:rPr>
          <w:b/>
          <w:color w:val="7F7F7F" w:themeColor="text1" w:themeTint="80"/>
          <w:sz w:val="17"/>
        </w:rPr>
        <w:t>dat:Empresa</w:t>
      </w:r>
      <w:proofErr w:type="spellEnd"/>
      <w:r>
        <w:rPr>
          <w:b/>
          <w:color w:val="7F7F7F" w:themeColor="text1" w:themeTint="80"/>
          <w:sz w:val="17"/>
        </w:rPr>
        <w:t>&gt;</w:t>
      </w:r>
    </w:p>
    <w:p w14:paraId="34258EC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&lt;dat:CodigoCuentaCotizacion&gt;213252369&lt;/dat:CodigoCuentaCotizacion&gt;</w:t>
      </w:r>
    </w:p>
    <w:p w14:paraId="1FE3C37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dat:Provincia</w:t>
      </w:r>
      <w:proofErr w:type="spellEnd"/>
      <w:r>
        <w:rPr>
          <w:b/>
          <w:color w:val="7F7F7F" w:themeColor="text1" w:themeTint="80"/>
          <w:sz w:val="17"/>
        </w:rPr>
        <w:t>&gt;28&lt;/</w:t>
      </w:r>
      <w:proofErr w:type="spellStart"/>
      <w:r>
        <w:rPr>
          <w:b/>
          <w:color w:val="7F7F7F" w:themeColor="text1" w:themeTint="80"/>
          <w:sz w:val="17"/>
        </w:rPr>
        <w:t>dat:Provincia</w:t>
      </w:r>
      <w:proofErr w:type="spellEnd"/>
      <w:r>
        <w:rPr>
          <w:b/>
          <w:color w:val="7F7F7F" w:themeColor="text1" w:themeTint="80"/>
          <w:sz w:val="17"/>
        </w:rPr>
        <w:t>&gt;</w:t>
      </w:r>
    </w:p>
    <w:p w14:paraId="7FCE44C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dat:FechaAlta</w:t>
      </w:r>
      <w:proofErr w:type="spellEnd"/>
      <w:r>
        <w:rPr>
          <w:b/>
          <w:color w:val="7F7F7F" w:themeColor="text1" w:themeTint="80"/>
          <w:sz w:val="17"/>
        </w:rPr>
        <w:t>&gt;2018/2/20&lt;/</w:t>
      </w:r>
      <w:proofErr w:type="spellStart"/>
      <w:r>
        <w:rPr>
          <w:b/>
          <w:color w:val="7F7F7F" w:themeColor="text1" w:themeTint="80"/>
          <w:sz w:val="17"/>
        </w:rPr>
        <w:t>dat:FechaAlta</w:t>
      </w:r>
      <w:proofErr w:type="spellEnd"/>
      <w:r>
        <w:rPr>
          <w:b/>
          <w:color w:val="7F7F7F" w:themeColor="text1" w:themeTint="80"/>
          <w:sz w:val="17"/>
        </w:rPr>
        <w:t>&gt;</w:t>
      </w:r>
    </w:p>
    <w:p w14:paraId="273282D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dat:FechaEfectos</w:t>
      </w:r>
      <w:proofErr w:type="spellEnd"/>
      <w:r>
        <w:rPr>
          <w:b/>
          <w:color w:val="7F7F7F" w:themeColor="text1" w:themeTint="80"/>
          <w:sz w:val="17"/>
        </w:rPr>
        <w:t>&gt;2018/2/20&lt;/</w:t>
      </w:r>
      <w:proofErr w:type="spellStart"/>
      <w:r>
        <w:rPr>
          <w:b/>
          <w:color w:val="7F7F7F" w:themeColor="text1" w:themeTint="80"/>
          <w:sz w:val="17"/>
        </w:rPr>
        <w:t>dat:FechaEfectos</w:t>
      </w:r>
      <w:proofErr w:type="spellEnd"/>
      <w:r>
        <w:rPr>
          <w:b/>
          <w:color w:val="7F7F7F" w:themeColor="text1" w:themeTint="80"/>
          <w:sz w:val="17"/>
        </w:rPr>
        <w:t>&gt;</w:t>
      </w:r>
    </w:p>
    <w:p w14:paraId="57D2D450"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dat:FechaBaja</w:t>
      </w:r>
      <w:proofErr w:type="spellEnd"/>
      <w:r>
        <w:rPr>
          <w:b/>
          <w:color w:val="7F7F7F" w:themeColor="text1" w:themeTint="80"/>
          <w:sz w:val="17"/>
        </w:rPr>
        <w:t>&gt;2018/4/23&lt;/</w:t>
      </w:r>
      <w:proofErr w:type="spellStart"/>
      <w:r>
        <w:rPr>
          <w:b/>
          <w:color w:val="7F7F7F" w:themeColor="text1" w:themeTint="80"/>
          <w:sz w:val="17"/>
        </w:rPr>
        <w:t>dat:FechaBaja</w:t>
      </w:r>
      <w:proofErr w:type="spellEnd"/>
      <w:r>
        <w:rPr>
          <w:b/>
          <w:color w:val="7F7F7F" w:themeColor="text1" w:themeTint="80"/>
          <w:sz w:val="17"/>
        </w:rPr>
        <w:t>&gt;</w:t>
      </w:r>
    </w:p>
    <w:p w14:paraId="4E27E93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dat:ContratoTrabajo</w:t>
      </w:r>
      <w:proofErr w:type="spellEnd"/>
      <w:r>
        <w:rPr>
          <w:b/>
          <w:color w:val="7F7F7F" w:themeColor="text1" w:themeTint="80"/>
          <w:sz w:val="17"/>
        </w:rPr>
        <w:t>&gt;410&lt;/</w:t>
      </w:r>
      <w:proofErr w:type="spellStart"/>
      <w:r>
        <w:rPr>
          <w:b/>
          <w:color w:val="7F7F7F" w:themeColor="text1" w:themeTint="80"/>
          <w:sz w:val="17"/>
        </w:rPr>
        <w:t>dat:ContratoTrabajo</w:t>
      </w:r>
      <w:proofErr w:type="spellEnd"/>
      <w:r>
        <w:rPr>
          <w:b/>
          <w:color w:val="7F7F7F" w:themeColor="text1" w:themeTint="80"/>
          <w:sz w:val="17"/>
        </w:rPr>
        <w:t>&gt;</w:t>
      </w:r>
    </w:p>
    <w:p w14:paraId="6C2AA8E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dat:GrupoCotizacion</w:t>
      </w:r>
      <w:proofErr w:type="spellEnd"/>
      <w:r>
        <w:rPr>
          <w:b/>
          <w:color w:val="7F7F7F" w:themeColor="text1" w:themeTint="80"/>
          <w:sz w:val="17"/>
        </w:rPr>
        <w:t>&gt;08&lt;/</w:t>
      </w:r>
      <w:proofErr w:type="spellStart"/>
      <w:r>
        <w:rPr>
          <w:b/>
          <w:color w:val="7F7F7F" w:themeColor="text1" w:themeTint="80"/>
          <w:sz w:val="17"/>
        </w:rPr>
        <w:t>dat:GrupoCotizacion</w:t>
      </w:r>
      <w:proofErr w:type="spellEnd"/>
      <w:r>
        <w:rPr>
          <w:b/>
          <w:color w:val="7F7F7F" w:themeColor="text1" w:themeTint="80"/>
          <w:sz w:val="17"/>
        </w:rPr>
        <w:t>&gt;</w:t>
      </w:r>
    </w:p>
    <w:p w14:paraId="3B9DF85D"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&gt;63&lt;/</w:t>
      </w:r>
      <w:proofErr w:type="spellStart"/>
      <w:r>
        <w:rPr>
          <w:b/>
          <w:color w:val="7F7F7F" w:themeColor="text1" w:themeTint="80"/>
          <w:sz w:val="17"/>
        </w:rPr>
        <w:t>dat:DiasAlta</w:t>
      </w:r>
      <w:proofErr w:type="spellEnd"/>
      <w:r>
        <w:rPr>
          <w:b/>
          <w:color w:val="7F7F7F" w:themeColor="text1" w:themeTint="80"/>
          <w:sz w:val="17"/>
        </w:rPr>
        <w:t>&gt;</w:t>
      </w:r>
    </w:p>
    <w:p w14:paraId="364DD0D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6251A5C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71512BFD"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5211764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dat:Regimen</w:t>
      </w:r>
      <w:proofErr w:type="spellEnd"/>
      <w:r>
        <w:rPr>
          <w:b/>
          <w:color w:val="7F7F7F" w:themeColor="text1" w:themeTint="80"/>
          <w:sz w:val="17"/>
        </w:rPr>
        <w:t>&gt;OROKORRA&lt;/</w:t>
      </w:r>
      <w:proofErr w:type="spellStart"/>
      <w:r>
        <w:rPr>
          <w:b/>
          <w:color w:val="7F7F7F" w:themeColor="text1" w:themeTint="80"/>
          <w:sz w:val="17"/>
        </w:rPr>
        <w:t>dat:Regimen</w:t>
      </w:r>
      <w:proofErr w:type="spellEnd"/>
      <w:r>
        <w:rPr>
          <w:b/>
          <w:color w:val="7F7F7F" w:themeColor="text1" w:themeTint="80"/>
          <w:sz w:val="17"/>
        </w:rPr>
        <w:t>&gt;</w:t>
      </w:r>
    </w:p>
    <w:p w14:paraId="02F46FA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dat:Empresa</w:t>
      </w:r>
      <w:proofErr w:type="spellEnd"/>
      <w:r>
        <w:rPr>
          <w:b/>
          <w:color w:val="7F7F7F" w:themeColor="text1" w:themeTint="80"/>
          <w:sz w:val="17"/>
        </w:rPr>
        <w:t xml:space="preserve">&gt;NH HOTELES </w:t>
      </w:r>
      <w:proofErr w:type="spellStart"/>
      <w:r>
        <w:rPr>
          <w:b/>
          <w:color w:val="7F7F7F" w:themeColor="text1" w:themeTint="80"/>
          <w:sz w:val="17"/>
        </w:rPr>
        <w:t>ESPAñA</w:t>
      </w:r>
      <w:proofErr w:type="spellEnd"/>
      <w:r>
        <w:rPr>
          <w:b/>
          <w:color w:val="7F7F7F" w:themeColor="text1" w:themeTint="80"/>
          <w:sz w:val="17"/>
        </w:rPr>
        <w:t xml:space="preserve"> SAU&lt;/</w:t>
      </w:r>
      <w:proofErr w:type="spellStart"/>
      <w:r>
        <w:rPr>
          <w:b/>
          <w:color w:val="7F7F7F" w:themeColor="text1" w:themeTint="80"/>
          <w:sz w:val="17"/>
        </w:rPr>
        <w:t>dat:Empresa</w:t>
      </w:r>
      <w:proofErr w:type="spellEnd"/>
      <w:r>
        <w:rPr>
          <w:b/>
          <w:color w:val="7F7F7F" w:themeColor="text1" w:themeTint="80"/>
          <w:sz w:val="17"/>
        </w:rPr>
        <w:t>&gt;</w:t>
      </w:r>
    </w:p>
    <w:p w14:paraId="766CCB1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&lt;dat:CodigoCuentaCotizacion&gt;213252369&lt;/dat:CodigoCuentaCotizacion&gt;</w:t>
      </w:r>
    </w:p>
    <w:p w14:paraId="46B7EE4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dat:Provincia</w:t>
      </w:r>
      <w:proofErr w:type="spellEnd"/>
      <w:r>
        <w:rPr>
          <w:b/>
          <w:color w:val="7F7F7F" w:themeColor="text1" w:themeTint="80"/>
          <w:sz w:val="17"/>
        </w:rPr>
        <w:t>&gt;28&lt;/</w:t>
      </w:r>
      <w:proofErr w:type="spellStart"/>
      <w:r>
        <w:rPr>
          <w:b/>
          <w:color w:val="7F7F7F" w:themeColor="text1" w:themeTint="80"/>
          <w:sz w:val="17"/>
        </w:rPr>
        <w:t>dat:Provincia</w:t>
      </w:r>
      <w:proofErr w:type="spellEnd"/>
      <w:r>
        <w:rPr>
          <w:b/>
          <w:color w:val="7F7F7F" w:themeColor="text1" w:themeTint="80"/>
          <w:sz w:val="17"/>
        </w:rPr>
        <w:t>&gt;</w:t>
      </w:r>
    </w:p>
    <w:p w14:paraId="193CD7C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dat:FechaAlta</w:t>
      </w:r>
      <w:proofErr w:type="spellEnd"/>
      <w:r>
        <w:rPr>
          <w:b/>
          <w:color w:val="7F7F7F" w:themeColor="text1" w:themeTint="80"/>
          <w:sz w:val="17"/>
        </w:rPr>
        <w:t>&gt;2018/2/18&lt;/</w:t>
      </w:r>
      <w:proofErr w:type="spellStart"/>
      <w:r>
        <w:rPr>
          <w:b/>
          <w:color w:val="7F7F7F" w:themeColor="text1" w:themeTint="80"/>
          <w:sz w:val="17"/>
        </w:rPr>
        <w:t>dat:FechaAlta</w:t>
      </w:r>
      <w:proofErr w:type="spellEnd"/>
      <w:r>
        <w:rPr>
          <w:b/>
          <w:color w:val="7F7F7F" w:themeColor="text1" w:themeTint="80"/>
          <w:sz w:val="17"/>
        </w:rPr>
        <w:t>&gt;</w:t>
      </w:r>
    </w:p>
    <w:p w14:paraId="4E2E0FA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dat:FechaEfectos</w:t>
      </w:r>
      <w:proofErr w:type="spellEnd"/>
      <w:r>
        <w:rPr>
          <w:b/>
          <w:color w:val="7F7F7F" w:themeColor="text1" w:themeTint="80"/>
          <w:sz w:val="17"/>
        </w:rPr>
        <w:t>&gt;2018/2/18&lt;/</w:t>
      </w:r>
      <w:proofErr w:type="spellStart"/>
      <w:r>
        <w:rPr>
          <w:b/>
          <w:color w:val="7F7F7F" w:themeColor="text1" w:themeTint="80"/>
          <w:sz w:val="17"/>
        </w:rPr>
        <w:t>dat:FechaEfectos</w:t>
      </w:r>
      <w:proofErr w:type="spellEnd"/>
      <w:r>
        <w:rPr>
          <w:b/>
          <w:color w:val="7F7F7F" w:themeColor="text1" w:themeTint="80"/>
          <w:sz w:val="17"/>
        </w:rPr>
        <w:t>&gt;</w:t>
      </w:r>
    </w:p>
    <w:p w14:paraId="581A91B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dat:FechaBaja</w:t>
      </w:r>
      <w:proofErr w:type="spellEnd"/>
      <w:r>
        <w:rPr>
          <w:b/>
          <w:color w:val="7F7F7F" w:themeColor="text1" w:themeTint="80"/>
          <w:sz w:val="17"/>
        </w:rPr>
        <w:t>&gt;2018/2/19&lt;/</w:t>
      </w:r>
      <w:proofErr w:type="spellStart"/>
      <w:r>
        <w:rPr>
          <w:b/>
          <w:color w:val="7F7F7F" w:themeColor="text1" w:themeTint="80"/>
          <w:sz w:val="17"/>
        </w:rPr>
        <w:t>dat:FechaBaja</w:t>
      </w:r>
      <w:proofErr w:type="spellEnd"/>
      <w:r>
        <w:rPr>
          <w:b/>
          <w:color w:val="7F7F7F" w:themeColor="text1" w:themeTint="80"/>
          <w:sz w:val="17"/>
        </w:rPr>
        <w:t>&gt;</w:t>
      </w:r>
    </w:p>
    <w:p w14:paraId="0E56025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dat:ContratoTrabajo</w:t>
      </w:r>
      <w:proofErr w:type="spellEnd"/>
      <w:r>
        <w:rPr>
          <w:b/>
          <w:color w:val="7F7F7F" w:themeColor="text1" w:themeTint="80"/>
          <w:sz w:val="17"/>
        </w:rPr>
        <w:t>&gt;402&lt;/</w:t>
      </w:r>
      <w:proofErr w:type="spellStart"/>
      <w:r>
        <w:rPr>
          <w:b/>
          <w:color w:val="7F7F7F" w:themeColor="text1" w:themeTint="80"/>
          <w:sz w:val="17"/>
        </w:rPr>
        <w:t>dat:ContratoTrabajo</w:t>
      </w:r>
      <w:proofErr w:type="spellEnd"/>
      <w:r>
        <w:rPr>
          <w:b/>
          <w:color w:val="7F7F7F" w:themeColor="text1" w:themeTint="80"/>
          <w:sz w:val="17"/>
        </w:rPr>
        <w:t>&gt;</w:t>
      </w:r>
    </w:p>
    <w:p w14:paraId="14A46EB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dat:GrupoCotizacion</w:t>
      </w:r>
      <w:proofErr w:type="spellEnd"/>
      <w:r>
        <w:rPr>
          <w:b/>
          <w:color w:val="7F7F7F" w:themeColor="text1" w:themeTint="80"/>
          <w:sz w:val="17"/>
        </w:rPr>
        <w:t>&gt;08&lt;/</w:t>
      </w:r>
      <w:proofErr w:type="spellStart"/>
      <w:r>
        <w:rPr>
          <w:b/>
          <w:color w:val="7F7F7F" w:themeColor="text1" w:themeTint="80"/>
          <w:sz w:val="17"/>
        </w:rPr>
        <w:t>dat:GrupoCotizacion</w:t>
      </w:r>
      <w:proofErr w:type="spellEnd"/>
      <w:r>
        <w:rPr>
          <w:b/>
          <w:color w:val="7F7F7F" w:themeColor="text1" w:themeTint="80"/>
          <w:sz w:val="17"/>
        </w:rPr>
        <w:t>&gt;</w:t>
      </w:r>
    </w:p>
    <w:p w14:paraId="033740C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&gt;2&lt;/</w:t>
      </w:r>
      <w:proofErr w:type="spellStart"/>
      <w:r>
        <w:rPr>
          <w:b/>
          <w:color w:val="7F7F7F" w:themeColor="text1" w:themeTint="80"/>
          <w:sz w:val="17"/>
        </w:rPr>
        <w:t>dat:DiasAlta</w:t>
      </w:r>
      <w:proofErr w:type="spellEnd"/>
      <w:r>
        <w:rPr>
          <w:b/>
          <w:color w:val="7F7F7F" w:themeColor="text1" w:themeTint="80"/>
          <w:sz w:val="17"/>
        </w:rPr>
        <w:t>&gt;</w:t>
      </w:r>
    </w:p>
    <w:p w14:paraId="79BD399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6B57E04D"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2544D79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5D0FB22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dat:Regimen</w:t>
      </w:r>
      <w:proofErr w:type="spellEnd"/>
      <w:r>
        <w:rPr>
          <w:b/>
          <w:color w:val="7F7F7F" w:themeColor="text1" w:themeTint="80"/>
          <w:sz w:val="17"/>
        </w:rPr>
        <w:t>&gt;OROKORRA&lt;/</w:t>
      </w:r>
      <w:proofErr w:type="spellStart"/>
      <w:r>
        <w:rPr>
          <w:b/>
          <w:color w:val="7F7F7F" w:themeColor="text1" w:themeTint="80"/>
          <w:sz w:val="17"/>
        </w:rPr>
        <w:t>dat:Regimen</w:t>
      </w:r>
      <w:proofErr w:type="spellEnd"/>
      <w:r>
        <w:rPr>
          <w:b/>
          <w:color w:val="7F7F7F" w:themeColor="text1" w:themeTint="80"/>
          <w:sz w:val="17"/>
        </w:rPr>
        <w:t>&gt;</w:t>
      </w:r>
    </w:p>
    <w:p w14:paraId="3E32EE3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dat:Empresa</w:t>
      </w:r>
      <w:proofErr w:type="spellEnd"/>
      <w:r>
        <w:rPr>
          <w:b/>
          <w:color w:val="7F7F7F" w:themeColor="text1" w:themeTint="80"/>
          <w:sz w:val="17"/>
        </w:rPr>
        <w:t xml:space="preserve">&gt;NH HOTELES </w:t>
      </w:r>
      <w:proofErr w:type="spellStart"/>
      <w:r>
        <w:rPr>
          <w:b/>
          <w:color w:val="7F7F7F" w:themeColor="text1" w:themeTint="80"/>
          <w:sz w:val="17"/>
        </w:rPr>
        <w:t>ESPAñA</w:t>
      </w:r>
      <w:proofErr w:type="spellEnd"/>
      <w:r>
        <w:rPr>
          <w:b/>
          <w:color w:val="7F7F7F" w:themeColor="text1" w:themeTint="80"/>
          <w:sz w:val="17"/>
        </w:rPr>
        <w:t xml:space="preserve"> SAU&lt;/</w:t>
      </w:r>
      <w:proofErr w:type="spellStart"/>
      <w:r>
        <w:rPr>
          <w:b/>
          <w:color w:val="7F7F7F" w:themeColor="text1" w:themeTint="80"/>
          <w:sz w:val="17"/>
        </w:rPr>
        <w:t>dat:Empresa</w:t>
      </w:r>
      <w:proofErr w:type="spellEnd"/>
      <w:r>
        <w:rPr>
          <w:b/>
          <w:color w:val="7F7F7F" w:themeColor="text1" w:themeTint="80"/>
          <w:sz w:val="17"/>
        </w:rPr>
        <w:t>&gt;</w:t>
      </w:r>
    </w:p>
    <w:p w14:paraId="42E8AE1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&lt;dat:CodigoCuentaCotizacion&gt;213252369&lt;/dat:CodigoCuentaCotizacion&gt;</w:t>
      </w:r>
    </w:p>
    <w:p w14:paraId="736B4520"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dat:Provincia</w:t>
      </w:r>
      <w:proofErr w:type="spellEnd"/>
      <w:r>
        <w:rPr>
          <w:b/>
          <w:color w:val="7F7F7F" w:themeColor="text1" w:themeTint="80"/>
          <w:sz w:val="17"/>
        </w:rPr>
        <w:t>&gt;28&lt;/</w:t>
      </w:r>
      <w:proofErr w:type="spellStart"/>
      <w:r>
        <w:rPr>
          <w:b/>
          <w:color w:val="7F7F7F" w:themeColor="text1" w:themeTint="80"/>
          <w:sz w:val="17"/>
        </w:rPr>
        <w:t>dat:Provincia</w:t>
      </w:r>
      <w:proofErr w:type="spellEnd"/>
      <w:r>
        <w:rPr>
          <w:b/>
          <w:color w:val="7F7F7F" w:themeColor="text1" w:themeTint="80"/>
          <w:sz w:val="17"/>
        </w:rPr>
        <w:t>&gt;</w:t>
      </w:r>
    </w:p>
    <w:p w14:paraId="7547D33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lastRenderedPageBreak/>
        <w:t xml:space="preserve">                              &lt;</w:t>
      </w:r>
      <w:proofErr w:type="spellStart"/>
      <w:r>
        <w:rPr>
          <w:b/>
          <w:color w:val="7F7F7F" w:themeColor="text1" w:themeTint="80"/>
          <w:sz w:val="17"/>
        </w:rPr>
        <w:t>dat:FechaAlta</w:t>
      </w:r>
      <w:proofErr w:type="spellEnd"/>
      <w:r>
        <w:rPr>
          <w:b/>
          <w:color w:val="7F7F7F" w:themeColor="text1" w:themeTint="80"/>
          <w:sz w:val="17"/>
        </w:rPr>
        <w:t>&gt;2018/2/11&lt;/</w:t>
      </w:r>
      <w:proofErr w:type="spellStart"/>
      <w:r>
        <w:rPr>
          <w:b/>
          <w:color w:val="7F7F7F" w:themeColor="text1" w:themeTint="80"/>
          <w:sz w:val="17"/>
        </w:rPr>
        <w:t>dat:FechaAlta</w:t>
      </w:r>
      <w:proofErr w:type="spellEnd"/>
      <w:r>
        <w:rPr>
          <w:b/>
          <w:color w:val="7F7F7F" w:themeColor="text1" w:themeTint="80"/>
          <w:sz w:val="17"/>
        </w:rPr>
        <w:t>&gt;</w:t>
      </w:r>
    </w:p>
    <w:p w14:paraId="5F7F935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dat:FechaEfectos</w:t>
      </w:r>
      <w:proofErr w:type="spellEnd"/>
      <w:r>
        <w:rPr>
          <w:b/>
          <w:color w:val="7F7F7F" w:themeColor="text1" w:themeTint="80"/>
          <w:sz w:val="17"/>
        </w:rPr>
        <w:t>&gt;2018/2/11&lt;/</w:t>
      </w:r>
      <w:proofErr w:type="spellStart"/>
      <w:r>
        <w:rPr>
          <w:b/>
          <w:color w:val="7F7F7F" w:themeColor="text1" w:themeTint="80"/>
          <w:sz w:val="17"/>
        </w:rPr>
        <w:t>dat:FechaEfectos</w:t>
      </w:r>
      <w:proofErr w:type="spellEnd"/>
      <w:r>
        <w:rPr>
          <w:b/>
          <w:color w:val="7F7F7F" w:themeColor="text1" w:themeTint="80"/>
          <w:sz w:val="17"/>
        </w:rPr>
        <w:t>&gt;</w:t>
      </w:r>
    </w:p>
    <w:p w14:paraId="3C43614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dat:FechaBaja</w:t>
      </w:r>
      <w:proofErr w:type="spellEnd"/>
      <w:r>
        <w:rPr>
          <w:b/>
          <w:color w:val="7F7F7F" w:themeColor="text1" w:themeTint="80"/>
          <w:sz w:val="17"/>
        </w:rPr>
        <w:t>&gt;2018/2/15&lt;/</w:t>
      </w:r>
      <w:proofErr w:type="spellStart"/>
      <w:r>
        <w:rPr>
          <w:b/>
          <w:color w:val="7F7F7F" w:themeColor="text1" w:themeTint="80"/>
          <w:sz w:val="17"/>
        </w:rPr>
        <w:t>dat:FechaBaja</w:t>
      </w:r>
      <w:proofErr w:type="spellEnd"/>
      <w:r>
        <w:rPr>
          <w:b/>
          <w:color w:val="7F7F7F" w:themeColor="text1" w:themeTint="80"/>
          <w:sz w:val="17"/>
        </w:rPr>
        <w:t>&gt;</w:t>
      </w:r>
    </w:p>
    <w:p w14:paraId="7FF75B8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dat:ContratoTrabajo</w:t>
      </w:r>
      <w:proofErr w:type="spellEnd"/>
      <w:r>
        <w:rPr>
          <w:b/>
          <w:color w:val="7F7F7F" w:themeColor="text1" w:themeTint="80"/>
          <w:sz w:val="17"/>
        </w:rPr>
        <w:t>&gt;402&lt;/</w:t>
      </w:r>
      <w:proofErr w:type="spellStart"/>
      <w:r>
        <w:rPr>
          <w:b/>
          <w:color w:val="7F7F7F" w:themeColor="text1" w:themeTint="80"/>
          <w:sz w:val="17"/>
        </w:rPr>
        <w:t>dat:ContratoTrabajo</w:t>
      </w:r>
      <w:proofErr w:type="spellEnd"/>
      <w:r>
        <w:rPr>
          <w:b/>
          <w:color w:val="7F7F7F" w:themeColor="text1" w:themeTint="80"/>
          <w:sz w:val="17"/>
        </w:rPr>
        <w:t>&gt;</w:t>
      </w:r>
    </w:p>
    <w:p w14:paraId="4F7FEEA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dat:GrupoCotizacion</w:t>
      </w:r>
      <w:proofErr w:type="spellEnd"/>
      <w:r>
        <w:rPr>
          <w:b/>
          <w:color w:val="7F7F7F" w:themeColor="text1" w:themeTint="80"/>
          <w:sz w:val="17"/>
        </w:rPr>
        <w:t>&gt;08&lt;/</w:t>
      </w:r>
      <w:proofErr w:type="spellStart"/>
      <w:r>
        <w:rPr>
          <w:b/>
          <w:color w:val="7F7F7F" w:themeColor="text1" w:themeTint="80"/>
          <w:sz w:val="17"/>
        </w:rPr>
        <w:t>dat:GrupoCotizacion</w:t>
      </w:r>
      <w:proofErr w:type="spellEnd"/>
      <w:r>
        <w:rPr>
          <w:b/>
          <w:color w:val="7F7F7F" w:themeColor="text1" w:themeTint="80"/>
          <w:sz w:val="17"/>
        </w:rPr>
        <w:t>&gt;</w:t>
      </w:r>
    </w:p>
    <w:p w14:paraId="79F2C8E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&gt;5&lt;/</w:t>
      </w:r>
      <w:proofErr w:type="spellStart"/>
      <w:r>
        <w:rPr>
          <w:b/>
          <w:color w:val="7F7F7F" w:themeColor="text1" w:themeTint="80"/>
          <w:sz w:val="17"/>
        </w:rPr>
        <w:t>dat:DiasAlta</w:t>
      </w:r>
      <w:proofErr w:type="spellEnd"/>
      <w:r>
        <w:rPr>
          <w:b/>
          <w:color w:val="7F7F7F" w:themeColor="text1" w:themeTint="80"/>
          <w:sz w:val="17"/>
        </w:rPr>
        <w:t>&gt;</w:t>
      </w:r>
    </w:p>
    <w:p w14:paraId="7211BF5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2DE5AD9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5F415CF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6999154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dat:Regimen</w:t>
      </w:r>
      <w:proofErr w:type="spellEnd"/>
      <w:r>
        <w:rPr>
          <w:b/>
          <w:color w:val="7F7F7F" w:themeColor="text1" w:themeTint="80"/>
          <w:sz w:val="17"/>
        </w:rPr>
        <w:t>&gt;OROKORRA&lt;/</w:t>
      </w:r>
      <w:proofErr w:type="spellStart"/>
      <w:r>
        <w:rPr>
          <w:b/>
          <w:color w:val="7F7F7F" w:themeColor="text1" w:themeTint="80"/>
          <w:sz w:val="17"/>
        </w:rPr>
        <w:t>dat:Regimen</w:t>
      </w:r>
      <w:proofErr w:type="spellEnd"/>
      <w:r>
        <w:rPr>
          <w:b/>
          <w:color w:val="7F7F7F" w:themeColor="text1" w:themeTint="80"/>
          <w:sz w:val="17"/>
        </w:rPr>
        <w:t>&gt;</w:t>
      </w:r>
    </w:p>
    <w:p w14:paraId="30D2F81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dat:Empresa</w:t>
      </w:r>
      <w:proofErr w:type="spellEnd"/>
      <w:r>
        <w:rPr>
          <w:b/>
          <w:color w:val="7F7F7F" w:themeColor="text1" w:themeTint="80"/>
          <w:sz w:val="17"/>
        </w:rPr>
        <w:t xml:space="preserve">&gt;NH HOTELES </w:t>
      </w:r>
      <w:proofErr w:type="spellStart"/>
      <w:r>
        <w:rPr>
          <w:b/>
          <w:color w:val="7F7F7F" w:themeColor="text1" w:themeTint="80"/>
          <w:sz w:val="17"/>
        </w:rPr>
        <w:t>ESPAñA</w:t>
      </w:r>
      <w:proofErr w:type="spellEnd"/>
      <w:r>
        <w:rPr>
          <w:b/>
          <w:color w:val="7F7F7F" w:themeColor="text1" w:themeTint="80"/>
          <w:sz w:val="17"/>
        </w:rPr>
        <w:t xml:space="preserve"> SAU&lt;/</w:t>
      </w:r>
      <w:proofErr w:type="spellStart"/>
      <w:r>
        <w:rPr>
          <w:b/>
          <w:color w:val="7F7F7F" w:themeColor="text1" w:themeTint="80"/>
          <w:sz w:val="17"/>
        </w:rPr>
        <w:t>dat:Empresa</w:t>
      </w:r>
      <w:proofErr w:type="spellEnd"/>
      <w:r>
        <w:rPr>
          <w:b/>
          <w:color w:val="7F7F7F" w:themeColor="text1" w:themeTint="80"/>
          <w:sz w:val="17"/>
        </w:rPr>
        <w:t>&gt;</w:t>
      </w:r>
    </w:p>
    <w:p w14:paraId="2883C73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&lt;dat:CodigoCuentaCotizacion&gt;213252369&lt;/dat:CodigoCuentaCotizacion&gt;</w:t>
      </w:r>
    </w:p>
    <w:p w14:paraId="627E92C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dat:Provincia</w:t>
      </w:r>
      <w:proofErr w:type="spellEnd"/>
      <w:r>
        <w:rPr>
          <w:b/>
          <w:color w:val="7F7F7F" w:themeColor="text1" w:themeTint="80"/>
          <w:sz w:val="17"/>
        </w:rPr>
        <w:t>&gt;28&lt;/</w:t>
      </w:r>
      <w:proofErr w:type="spellStart"/>
      <w:r>
        <w:rPr>
          <w:b/>
          <w:color w:val="7F7F7F" w:themeColor="text1" w:themeTint="80"/>
          <w:sz w:val="17"/>
        </w:rPr>
        <w:t>dat:Provincia</w:t>
      </w:r>
      <w:proofErr w:type="spellEnd"/>
      <w:r>
        <w:rPr>
          <w:b/>
          <w:color w:val="7F7F7F" w:themeColor="text1" w:themeTint="80"/>
          <w:sz w:val="17"/>
        </w:rPr>
        <w:t>&gt;</w:t>
      </w:r>
    </w:p>
    <w:p w14:paraId="2CD1913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dat:FechaAlta</w:t>
      </w:r>
      <w:proofErr w:type="spellEnd"/>
      <w:r>
        <w:rPr>
          <w:b/>
          <w:color w:val="7F7F7F" w:themeColor="text1" w:themeTint="80"/>
          <w:sz w:val="17"/>
        </w:rPr>
        <w:t>&gt;2018/2/08&lt;/</w:t>
      </w:r>
      <w:proofErr w:type="spellStart"/>
      <w:r>
        <w:rPr>
          <w:b/>
          <w:color w:val="7F7F7F" w:themeColor="text1" w:themeTint="80"/>
          <w:sz w:val="17"/>
        </w:rPr>
        <w:t>dat:FechaAlta</w:t>
      </w:r>
      <w:proofErr w:type="spellEnd"/>
      <w:r>
        <w:rPr>
          <w:b/>
          <w:color w:val="7F7F7F" w:themeColor="text1" w:themeTint="80"/>
          <w:sz w:val="17"/>
        </w:rPr>
        <w:t>&gt;</w:t>
      </w:r>
    </w:p>
    <w:p w14:paraId="7EBBE7C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dat:FechaEfectos</w:t>
      </w:r>
      <w:proofErr w:type="spellEnd"/>
      <w:r>
        <w:rPr>
          <w:b/>
          <w:color w:val="7F7F7F" w:themeColor="text1" w:themeTint="80"/>
          <w:sz w:val="17"/>
        </w:rPr>
        <w:t>&gt;2018/2/08&lt;/</w:t>
      </w:r>
      <w:proofErr w:type="spellStart"/>
      <w:r>
        <w:rPr>
          <w:b/>
          <w:color w:val="7F7F7F" w:themeColor="text1" w:themeTint="80"/>
          <w:sz w:val="17"/>
        </w:rPr>
        <w:t>dat:FechaEfectos</w:t>
      </w:r>
      <w:proofErr w:type="spellEnd"/>
      <w:r>
        <w:rPr>
          <w:b/>
          <w:color w:val="7F7F7F" w:themeColor="text1" w:themeTint="80"/>
          <w:sz w:val="17"/>
        </w:rPr>
        <w:t>&gt;</w:t>
      </w:r>
    </w:p>
    <w:p w14:paraId="09B7BB7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dat:FechaBaja</w:t>
      </w:r>
      <w:proofErr w:type="spellEnd"/>
      <w:r>
        <w:rPr>
          <w:b/>
          <w:color w:val="7F7F7F" w:themeColor="text1" w:themeTint="80"/>
          <w:sz w:val="17"/>
        </w:rPr>
        <w:t>&gt;2018/2/09&lt;/</w:t>
      </w:r>
      <w:proofErr w:type="spellStart"/>
      <w:r>
        <w:rPr>
          <w:b/>
          <w:color w:val="7F7F7F" w:themeColor="text1" w:themeTint="80"/>
          <w:sz w:val="17"/>
        </w:rPr>
        <w:t>dat:FechaBaja</w:t>
      </w:r>
      <w:proofErr w:type="spellEnd"/>
      <w:r>
        <w:rPr>
          <w:b/>
          <w:color w:val="7F7F7F" w:themeColor="text1" w:themeTint="80"/>
          <w:sz w:val="17"/>
        </w:rPr>
        <w:t>&gt;</w:t>
      </w:r>
    </w:p>
    <w:p w14:paraId="689FE64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dat:ContratoTrabajo</w:t>
      </w:r>
      <w:proofErr w:type="spellEnd"/>
      <w:r>
        <w:rPr>
          <w:b/>
          <w:color w:val="7F7F7F" w:themeColor="text1" w:themeTint="80"/>
          <w:sz w:val="17"/>
        </w:rPr>
        <w:t>&gt;402&lt;/</w:t>
      </w:r>
      <w:proofErr w:type="spellStart"/>
      <w:r>
        <w:rPr>
          <w:b/>
          <w:color w:val="7F7F7F" w:themeColor="text1" w:themeTint="80"/>
          <w:sz w:val="17"/>
        </w:rPr>
        <w:t>dat:ContratoTrabajo</w:t>
      </w:r>
      <w:proofErr w:type="spellEnd"/>
      <w:r>
        <w:rPr>
          <w:b/>
          <w:color w:val="7F7F7F" w:themeColor="text1" w:themeTint="80"/>
          <w:sz w:val="17"/>
        </w:rPr>
        <w:t>&gt;</w:t>
      </w:r>
    </w:p>
    <w:p w14:paraId="5952ED8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dat:GrupoCotizacion</w:t>
      </w:r>
      <w:proofErr w:type="spellEnd"/>
      <w:r>
        <w:rPr>
          <w:b/>
          <w:color w:val="7F7F7F" w:themeColor="text1" w:themeTint="80"/>
          <w:sz w:val="17"/>
        </w:rPr>
        <w:t>&gt;08&lt;/</w:t>
      </w:r>
      <w:proofErr w:type="spellStart"/>
      <w:r>
        <w:rPr>
          <w:b/>
          <w:color w:val="7F7F7F" w:themeColor="text1" w:themeTint="80"/>
          <w:sz w:val="17"/>
        </w:rPr>
        <w:t>dat:GrupoCotizacion</w:t>
      </w:r>
      <w:proofErr w:type="spellEnd"/>
      <w:r>
        <w:rPr>
          <w:b/>
          <w:color w:val="7F7F7F" w:themeColor="text1" w:themeTint="80"/>
          <w:sz w:val="17"/>
        </w:rPr>
        <w:t>&gt;</w:t>
      </w:r>
    </w:p>
    <w:p w14:paraId="5D6FB19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&gt;2&lt;/</w:t>
      </w:r>
      <w:proofErr w:type="spellStart"/>
      <w:r>
        <w:rPr>
          <w:b/>
          <w:color w:val="7F7F7F" w:themeColor="text1" w:themeTint="80"/>
          <w:sz w:val="17"/>
        </w:rPr>
        <w:t>dat:DiasAlta</w:t>
      </w:r>
      <w:proofErr w:type="spellEnd"/>
      <w:r>
        <w:rPr>
          <w:b/>
          <w:color w:val="7F7F7F" w:themeColor="text1" w:themeTint="80"/>
          <w:sz w:val="17"/>
        </w:rPr>
        <w:t>&gt;</w:t>
      </w:r>
    </w:p>
    <w:p w14:paraId="20FD656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3428991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1486757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0555ACE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dat:Regimen</w:t>
      </w:r>
      <w:proofErr w:type="spellEnd"/>
      <w:r>
        <w:rPr>
          <w:b/>
          <w:color w:val="7F7F7F" w:themeColor="text1" w:themeTint="80"/>
          <w:sz w:val="17"/>
        </w:rPr>
        <w:t>&gt;OROKORRA&lt;/</w:t>
      </w:r>
      <w:proofErr w:type="spellStart"/>
      <w:r>
        <w:rPr>
          <w:b/>
          <w:color w:val="7F7F7F" w:themeColor="text1" w:themeTint="80"/>
          <w:sz w:val="17"/>
        </w:rPr>
        <w:t>dat:Regimen</w:t>
      </w:r>
      <w:proofErr w:type="spellEnd"/>
      <w:r>
        <w:rPr>
          <w:b/>
          <w:color w:val="7F7F7F" w:themeColor="text1" w:themeTint="80"/>
          <w:sz w:val="17"/>
        </w:rPr>
        <w:t>&gt;</w:t>
      </w:r>
    </w:p>
    <w:p w14:paraId="42D6DCC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dat:Empresa</w:t>
      </w:r>
      <w:proofErr w:type="spellEnd"/>
      <w:r>
        <w:rPr>
          <w:b/>
          <w:color w:val="7F7F7F" w:themeColor="text1" w:themeTint="80"/>
          <w:sz w:val="17"/>
        </w:rPr>
        <w:t xml:space="preserve">&gt;NH HOTELES </w:t>
      </w:r>
      <w:proofErr w:type="spellStart"/>
      <w:r>
        <w:rPr>
          <w:b/>
          <w:color w:val="7F7F7F" w:themeColor="text1" w:themeTint="80"/>
          <w:sz w:val="17"/>
        </w:rPr>
        <w:t>ESPAñA</w:t>
      </w:r>
      <w:proofErr w:type="spellEnd"/>
      <w:r>
        <w:rPr>
          <w:b/>
          <w:color w:val="7F7F7F" w:themeColor="text1" w:themeTint="80"/>
          <w:sz w:val="17"/>
        </w:rPr>
        <w:t xml:space="preserve"> SAU&lt;/</w:t>
      </w:r>
      <w:proofErr w:type="spellStart"/>
      <w:r>
        <w:rPr>
          <w:b/>
          <w:color w:val="7F7F7F" w:themeColor="text1" w:themeTint="80"/>
          <w:sz w:val="17"/>
        </w:rPr>
        <w:t>dat:Empresa</w:t>
      </w:r>
      <w:proofErr w:type="spellEnd"/>
      <w:r>
        <w:rPr>
          <w:b/>
          <w:color w:val="7F7F7F" w:themeColor="text1" w:themeTint="80"/>
          <w:sz w:val="17"/>
        </w:rPr>
        <w:t>&gt;</w:t>
      </w:r>
    </w:p>
    <w:p w14:paraId="47DFB2D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&lt;dat:CodigoCuentaCotizacion&gt;213252369&lt;/dat:CodigoCuentaCotizacion&gt;</w:t>
      </w:r>
    </w:p>
    <w:p w14:paraId="6BDD2DC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dat:Provincia</w:t>
      </w:r>
      <w:proofErr w:type="spellEnd"/>
      <w:r>
        <w:rPr>
          <w:b/>
          <w:color w:val="7F7F7F" w:themeColor="text1" w:themeTint="80"/>
          <w:sz w:val="17"/>
        </w:rPr>
        <w:t>&gt;28&lt;/</w:t>
      </w:r>
      <w:proofErr w:type="spellStart"/>
      <w:r>
        <w:rPr>
          <w:b/>
          <w:color w:val="7F7F7F" w:themeColor="text1" w:themeTint="80"/>
          <w:sz w:val="17"/>
        </w:rPr>
        <w:t>dat:Provincia</w:t>
      </w:r>
      <w:proofErr w:type="spellEnd"/>
      <w:r>
        <w:rPr>
          <w:b/>
          <w:color w:val="7F7F7F" w:themeColor="text1" w:themeTint="80"/>
          <w:sz w:val="17"/>
        </w:rPr>
        <w:t>&gt;</w:t>
      </w:r>
    </w:p>
    <w:p w14:paraId="1F31602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dat:FechaAlta</w:t>
      </w:r>
      <w:proofErr w:type="spellEnd"/>
      <w:r>
        <w:rPr>
          <w:b/>
          <w:color w:val="7F7F7F" w:themeColor="text1" w:themeTint="80"/>
          <w:sz w:val="17"/>
        </w:rPr>
        <w:t>&gt;2018/2/06&lt;/</w:t>
      </w:r>
      <w:proofErr w:type="spellStart"/>
      <w:r>
        <w:rPr>
          <w:b/>
          <w:color w:val="7F7F7F" w:themeColor="text1" w:themeTint="80"/>
          <w:sz w:val="17"/>
        </w:rPr>
        <w:t>dat:FechaAlta</w:t>
      </w:r>
      <w:proofErr w:type="spellEnd"/>
      <w:r>
        <w:rPr>
          <w:b/>
          <w:color w:val="7F7F7F" w:themeColor="text1" w:themeTint="80"/>
          <w:sz w:val="17"/>
        </w:rPr>
        <w:t>&gt;</w:t>
      </w:r>
    </w:p>
    <w:p w14:paraId="444217E0"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dat:FechaEfectos</w:t>
      </w:r>
      <w:proofErr w:type="spellEnd"/>
      <w:r>
        <w:rPr>
          <w:b/>
          <w:color w:val="7F7F7F" w:themeColor="text1" w:themeTint="80"/>
          <w:sz w:val="17"/>
        </w:rPr>
        <w:t>&gt;2018/2/06&lt;/</w:t>
      </w:r>
      <w:proofErr w:type="spellStart"/>
      <w:r>
        <w:rPr>
          <w:b/>
          <w:color w:val="7F7F7F" w:themeColor="text1" w:themeTint="80"/>
          <w:sz w:val="17"/>
        </w:rPr>
        <w:t>dat:FechaEfectos</w:t>
      </w:r>
      <w:proofErr w:type="spellEnd"/>
      <w:r>
        <w:rPr>
          <w:b/>
          <w:color w:val="7F7F7F" w:themeColor="text1" w:themeTint="80"/>
          <w:sz w:val="17"/>
        </w:rPr>
        <w:t>&gt;</w:t>
      </w:r>
    </w:p>
    <w:p w14:paraId="369ABB3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dat:FechaBaja</w:t>
      </w:r>
      <w:proofErr w:type="spellEnd"/>
      <w:r>
        <w:rPr>
          <w:b/>
          <w:color w:val="7F7F7F" w:themeColor="text1" w:themeTint="80"/>
          <w:sz w:val="17"/>
        </w:rPr>
        <w:t>&gt;2018/2/06&lt;/</w:t>
      </w:r>
      <w:proofErr w:type="spellStart"/>
      <w:r>
        <w:rPr>
          <w:b/>
          <w:color w:val="7F7F7F" w:themeColor="text1" w:themeTint="80"/>
          <w:sz w:val="17"/>
        </w:rPr>
        <w:t>dat:FechaBaja</w:t>
      </w:r>
      <w:proofErr w:type="spellEnd"/>
      <w:r>
        <w:rPr>
          <w:b/>
          <w:color w:val="7F7F7F" w:themeColor="text1" w:themeTint="80"/>
          <w:sz w:val="17"/>
        </w:rPr>
        <w:t>&gt;</w:t>
      </w:r>
    </w:p>
    <w:p w14:paraId="690C70A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dat:ContratoTrabajo</w:t>
      </w:r>
      <w:proofErr w:type="spellEnd"/>
      <w:r>
        <w:rPr>
          <w:b/>
          <w:color w:val="7F7F7F" w:themeColor="text1" w:themeTint="80"/>
          <w:sz w:val="17"/>
        </w:rPr>
        <w:t>&gt;402&lt;/</w:t>
      </w:r>
      <w:proofErr w:type="spellStart"/>
      <w:r>
        <w:rPr>
          <w:b/>
          <w:color w:val="7F7F7F" w:themeColor="text1" w:themeTint="80"/>
          <w:sz w:val="17"/>
        </w:rPr>
        <w:t>dat:ContratoTrabajo</w:t>
      </w:r>
      <w:proofErr w:type="spellEnd"/>
      <w:r>
        <w:rPr>
          <w:b/>
          <w:color w:val="7F7F7F" w:themeColor="text1" w:themeTint="80"/>
          <w:sz w:val="17"/>
        </w:rPr>
        <w:t>&gt;</w:t>
      </w:r>
    </w:p>
    <w:p w14:paraId="1D4AFB2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dat:GrupoCotizacion</w:t>
      </w:r>
      <w:proofErr w:type="spellEnd"/>
      <w:r>
        <w:rPr>
          <w:b/>
          <w:color w:val="7F7F7F" w:themeColor="text1" w:themeTint="80"/>
          <w:sz w:val="17"/>
        </w:rPr>
        <w:t>&gt;08&lt;/</w:t>
      </w:r>
      <w:proofErr w:type="spellStart"/>
      <w:r>
        <w:rPr>
          <w:b/>
          <w:color w:val="7F7F7F" w:themeColor="text1" w:themeTint="80"/>
          <w:sz w:val="17"/>
        </w:rPr>
        <w:t>dat:GrupoCotizacion</w:t>
      </w:r>
      <w:proofErr w:type="spellEnd"/>
      <w:r>
        <w:rPr>
          <w:b/>
          <w:color w:val="7F7F7F" w:themeColor="text1" w:themeTint="80"/>
          <w:sz w:val="17"/>
        </w:rPr>
        <w:t>&gt;</w:t>
      </w:r>
    </w:p>
    <w:p w14:paraId="609104D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&gt;1&lt;/</w:t>
      </w:r>
      <w:proofErr w:type="spellStart"/>
      <w:r>
        <w:rPr>
          <w:b/>
          <w:color w:val="7F7F7F" w:themeColor="text1" w:themeTint="80"/>
          <w:sz w:val="17"/>
        </w:rPr>
        <w:t>dat:DiasAlta</w:t>
      </w:r>
      <w:proofErr w:type="spellEnd"/>
      <w:r>
        <w:rPr>
          <w:b/>
          <w:color w:val="7F7F7F" w:themeColor="text1" w:themeTint="80"/>
          <w:sz w:val="17"/>
        </w:rPr>
        <w:t>&gt;</w:t>
      </w:r>
    </w:p>
    <w:p w14:paraId="3674975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31DF6EAD"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63A5BCE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684D1D3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dat:Regimen</w:t>
      </w:r>
      <w:proofErr w:type="spellEnd"/>
      <w:r>
        <w:rPr>
          <w:b/>
          <w:color w:val="7F7F7F" w:themeColor="text1" w:themeTint="80"/>
          <w:sz w:val="17"/>
        </w:rPr>
        <w:t>&gt;OROKORRA&lt;/</w:t>
      </w:r>
      <w:proofErr w:type="spellStart"/>
      <w:r>
        <w:rPr>
          <w:b/>
          <w:color w:val="7F7F7F" w:themeColor="text1" w:themeTint="80"/>
          <w:sz w:val="17"/>
        </w:rPr>
        <w:t>dat:Regimen</w:t>
      </w:r>
      <w:proofErr w:type="spellEnd"/>
      <w:r>
        <w:rPr>
          <w:b/>
          <w:color w:val="7F7F7F" w:themeColor="text1" w:themeTint="80"/>
          <w:sz w:val="17"/>
        </w:rPr>
        <w:t>&gt;</w:t>
      </w:r>
    </w:p>
    <w:p w14:paraId="7166E0B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dat:Empresa</w:t>
      </w:r>
      <w:proofErr w:type="spellEnd"/>
      <w:r>
        <w:rPr>
          <w:b/>
          <w:color w:val="7F7F7F" w:themeColor="text1" w:themeTint="80"/>
          <w:sz w:val="17"/>
        </w:rPr>
        <w:t xml:space="preserve">&gt;NH HOTELES </w:t>
      </w:r>
      <w:proofErr w:type="spellStart"/>
      <w:r>
        <w:rPr>
          <w:b/>
          <w:color w:val="7F7F7F" w:themeColor="text1" w:themeTint="80"/>
          <w:sz w:val="17"/>
        </w:rPr>
        <w:t>ESPAñA</w:t>
      </w:r>
      <w:proofErr w:type="spellEnd"/>
      <w:r>
        <w:rPr>
          <w:b/>
          <w:color w:val="7F7F7F" w:themeColor="text1" w:themeTint="80"/>
          <w:sz w:val="17"/>
        </w:rPr>
        <w:t xml:space="preserve"> SAU&lt;/</w:t>
      </w:r>
      <w:proofErr w:type="spellStart"/>
      <w:r>
        <w:rPr>
          <w:b/>
          <w:color w:val="7F7F7F" w:themeColor="text1" w:themeTint="80"/>
          <w:sz w:val="17"/>
        </w:rPr>
        <w:t>dat:Empresa</w:t>
      </w:r>
      <w:proofErr w:type="spellEnd"/>
      <w:r>
        <w:rPr>
          <w:b/>
          <w:color w:val="7F7F7F" w:themeColor="text1" w:themeTint="80"/>
          <w:sz w:val="17"/>
        </w:rPr>
        <w:t>&gt;</w:t>
      </w:r>
    </w:p>
    <w:p w14:paraId="12C85BA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&lt;dat:CodigoCuentaCotizacion&gt;213252369&lt;/dat:CodigoCuentaCotizacion&gt;</w:t>
      </w:r>
    </w:p>
    <w:p w14:paraId="2B70B09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dat:Provincia</w:t>
      </w:r>
      <w:proofErr w:type="spellEnd"/>
      <w:r>
        <w:rPr>
          <w:b/>
          <w:color w:val="7F7F7F" w:themeColor="text1" w:themeTint="80"/>
          <w:sz w:val="17"/>
        </w:rPr>
        <w:t>&gt;28&lt;/</w:t>
      </w:r>
      <w:proofErr w:type="spellStart"/>
      <w:r>
        <w:rPr>
          <w:b/>
          <w:color w:val="7F7F7F" w:themeColor="text1" w:themeTint="80"/>
          <w:sz w:val="17"/>
        </w:rPr>
        <w:t>dat:Provincia</w:t>
      </w:r>
      <w:proofErr w:type="spellEnd"/>
      <w:r>
        <w:rPr>
          <w:b/>
          <w:color w:val="7F7F7F" w:themeColor="text1" w:themeTint="80"/>
          <w:sz w:val="17"/>
        </w:rPr>
        <w:t>&gt;</w:t>
      </w:r>
    </w:p>
    <w:p w14:paraId="1D328C8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dat:FechaAlta</w:t>
      </w:r>
      <w:proofErr w:type="spellEnd"/>
      <w:r>
        <w:rPr>
          <w:b/>
          <w:color w:val="7F7F7F" w:themeColor="text1" w:themeTint="80"/>
          <w:sz w:val="17"/>
        </w:rPr>
        <w:t>&gt;2018/2/04&lt;/</w:t>
      </w:r>
      <w:proofErr w:type="spellStart"/>
      <w:r>
        <w:rPr>
          <w:b/>
          <w:color w:val="7F7F7F" w:themeColor="text1" w:themeTint="80"/>
          <w:sz w:val="17"/>
        </w:rPr>
        <w:t>dat:FechaAlta</w:t>
      </w:r>
      <w:proofErr w:type="spellEnd"/>
      <w:r>
        <w:rPr>
          <w:b/>
          <w:color w:val="7F7F7F" w:themeColor="text1" w:themeTint="80"/>
          <w:sz w:val="17"/>
        </w:rPr>
        <w:t>&gt;</w:t>
      </w:r>
    </w:p>
    <w:p w14:paraId="37461FC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dat:FechaEfectos</w:t>
      </w:r>
      <w:proofErr w:type="spellEnd"/>
      <w:r>
        <w:rPr>
          <w:b/>
          <w:color w:val="7F7F7F" w:themeColor="text1" w:themeTint="80"/>
          <w:sz w:val="17"/>
        </w:rPr>
        <w:t>&gt;2018/2/04&lt;/</w:t>
      </w:r>
      <w:proofErr w:type="spellStart"/>
      <w:r>
        <w:rPr>
          <w:b/>
          <w:color w:val="7F7F7F" w:themeColor="text1" w:themeTint="80"/>
          <w:sz w:val="17"/>
        </w:rPr>
        <w:t>dat:FechaEfectos</w:t>
      </w:r>
      <w:proofErr w:type="spellEnd"/>
      <w:r>
        <w:rPr>
          <w:b/>
          <w:color w:val="7F7F7F" w:themeColor="text1" w:themeTint="80"/>
          <w:sz w:val="17"/>
        </w:rPr>
        <w:t>&gt;</w:t>
      </w:r>
    </w:p>
    <w:p w14:paraId="183E4ED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dat:FechaBaja</w:t>
      </w:r>
      <w:proofErr w:type="spellEnd"/>
      <w:r>
        <w:rPr>
          <w:b/>
          <w:color w:val="7F7F7F" w:themeColor="text1" w:themeTint="80"/>
          <w:sz w:val="17"/>
        </w:rPr>
        <w:t>&gt;2018/2/04&lt;/</w:t>
      </w:r>
      <w:proofErr w:type="spellStart"/>
      <w:r>
        <w:rPr>
          <w:b/>
          <w:color w:val="7F7F7F" w:themeColor="text1" w:themeTint="80"/>
          <w:sz w:val="17"/>
        </w:rPr>
        <w:t>dat:FechaBaja</w:t>
      </w:r>
      <w:proofErr w:type="spellEnd"/>
      <w:r>
        <w:rPr>
          <w:b/>
          <w:color w:val="7F7F7F" w:themeColor="text1" w:themeTint="80"/>
          <w:sz w:val="17"/>
        </w:rPr>
        <w:t>&gt;</w:t>
      </w:r>
    </w:p>
    <w:p w14:paraId="296277E0"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dat:ContratoTrabajo</w:t>
      </w:r>
      <w:proofErr w:type="spellEnd"/>
      <w:r>
        <w:rPr>
          <w:b/>
          <w:color w:val="7F7F7F" w:themeColor="text1" w:themeTint="80"/>
          <w:sz w:val="17"/>
        </w:rPr>
        <w:t>&gt;402&lt;/</w:t>
      </w:r>
      <w:proofErr w:type="spellStart"/>
      <w:r>
        <w:rPr>
          <w:b/>
          <w:color w:val="7F7F7F" w:themeColor="text1" w:themeTint="80"/>
          <w:sz w:val="17"/>
        </w:rPr>
        <w:t>dat:ContratoTrabajo</w:t>
      </w:r>
      <w:proofErr w:type="spellEnd"/>
      <w:r>
        <w:rPr>
          <w:b/>
          <w:color w:val="7F7F7F" w:themeColor="text1" w:themeTint="80"/>
          <w:sz w:val="17"/>
        </w:rPr>
        <w:t>&gt;</w:t>
      </w:r>
    </w:p>
    <w:p w14:paraId="419D9EF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dat:GrupoCotizacion</w:t>
      </w:r>
      <w:proofErr w:type="spellEnd"/>
      <w:r>
        <w:rPr>
          <w:b/>
          <w:color w:val="7F7F7F" w:themeColor="text1" w:themeTint="80"/>
          <w:sz w:val="17"/>
        </w:rPr>
        <w:t>&gt;08&lt;/</w:t>
      </w:r>
      <w:proofErr w:type="spellStart"/>
      <w:r>
        <w:rPr>
          <w:b/>
          <w:color w:val="7F7F7F" w:themeColor="text1" w:themeTint="80"/>
          <w:sz w:val="17"/>
        </w:rPr>
        <w:t>dat:GrupoCotizacion</w:t>
      </w:r>
      <w:proofErr w:type="spellEnd"/>
      <w:r>
        <w:rPr>
          <w:b/>
          <w:color w:val="7F7F7F" w:themeColor="text1" w:themeTint="80"/>
          <w:sz w:val="17"/>
        </w:rPr>
        <w:t>&gt;</w:t>
      </w:r>
    </w:p>
    <w:p w14:paraId="56E78A3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&gt;1&lt;/</w:t>
      </w:r>
      <w:proofErr w:type="spellStart"/>
      <w:r>
        <w:rPr>
          <w:b/>
          <w:color w:val="7F7F7F" w:themeColor="text1" w:themeTint="80"/>
          <w:sz w:val="17"/>
        </w:rPr>
        <w:t>dat:DiasAlta</w:t>
      </w:r>
      <w:proofErr w:type="spellEnd"/>
      <w:r>
        <w:rPr>
          <w:b/>
          <w:color w:val="7F7F7F" w:themeColor="text1" w:themeTint="80"/>
          <w:sz w:val="17"/>
        </w:rPr>
        <w:t>&gt;</w:t>
      </w:r>
    </w:p>
    <w:p w14:paraId="0BAD89A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1B870F0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275787C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6401DFF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dat:Regimen</w:t>
      </w:r>
      <w:proofErr w:type="spellEnd"/>
      <w:r>
        <w:rPr>
          <w:b/>
          <w:color w:val="7F7F7F" w:themeColor="text1" w:themeTint="80"/>
          <w:sz w:val="17"/>
        </w:rPr>
        <w:t>&gt;OROKORRA&lt;/</w:t>
      </w:r>
      <w:proofErr w:type="spellStart"/>
      <w:r>
        <w:rPr>
          <w:b/>
          <w:color w:val="7F7F7F" w:themeColor="text1" w:themeTint="80"/>
          <w:sz w:val="17"/>
        </w:rPr>
        <w:t>dat:Regimen</w:t>
      </w:r>
      <w:proofErr w:type="spellEnd"/>
      <w:r>
        <w:rPr>
          <w:b/>
          <w:color w:val="7F7F7F" w:themeColor="text1" w:themeTint="80"/>
          <w:sz w:val="17"/>
        </w:rPr>
        <w:t>&gt;</w:t>
      </w:r>
    </w:p>
    <w:p w14:paraId="36FB24A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dat:Empresa</w:t>
      </w:r>
      <w:proofErr w:type="spellEnd"/>
      <w:r>
        <w:rPr>
          <w:b/>
          <w:color w:val="7F7F7F" w:themeColor="text1" w:themeTint="80"/>
          <w:sz w:val="17"/>
        </w:rPr>
        <w:t xml:space="preserve">&gt;NH HOTELES </w:t>
      </w:r>
      <w:proofErr w:type="spellStart"/>
      <w:r>
        <w:rPr>
          <w:b/>
          <w:color w:val="7F7F7F" w:themeColor="text1" w:themeTint="80"/>
          <w:sz w:val="17"/>
        </w:rPr>
        <w:t>ESPAñA</w:t>
      </w:r>
      <w:proofErr w:type="spellEnd"/>
      <w:r>
        <w:rPr>
          <w:b/>
          <w:color w:val="7F7F7F" w:themeColor="text1" w:themeTint="80"/>
          <w:sz w:val="17"/>
        </w:rPr>
        <w:t xml:space="preserve"> SAU&lt;/</w:t>
      </w:r>
      <w:proofErr w:type="spellStart"/>
      <w:r>
        <w:rPr>
          <w:b/>
          <w:color w:val="7F7F7F" w:themeColor="text1" w:themeTint="80"/>
          <w:sz w:val="17"/>
        </w:rPr>
        <w:t>dat:Empresa</w:t>
      </w:r>
      <w:proofErr w:type="spellEnd"/>
      <w:r>
        <w:rPr>
          <w:b/>
          <w:color w:val="7F7F7F" w:themeColor="text1" w:themeTint="80"/>
          <w:sz w:val="17"/>
        </w:rPr>
        <w:t>&gt;</w:t>
      </w:r>
    </w:p>
    <w:p w14:paraId="5BB94360"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&lt;dat:CodigoCuentaCotizacion&gt;213252369&lt;/dat:CodigoCuentaCotizacion&gt;</w:t>
      </w:r>
    </w:p>
    <w:p w14:paraId="6D5AA29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dat:Provincia</w:t>
      </w:r>
      <w:proofErr w:type="spellEnd"/>
      <w:r>
        <w:rPr>
          <w:b/>
          <w:color w:val="7F7F7F" w:themeColor="text1" w:themeTint="80"/>
          <w:sz w:val="17"/>
        </w:rPr>
        <w:t>&gt;28&lt;/</w:t>
      </w:r>
      <w:proofErr w:type="spellStart"/>
      <w:r>
        <w:rPr>
          <w:b/>
          <w:color w:val="7F7F7F" w:themeColor="text1" w:themeTint="80"/>
          <w:sz w:val="17"/>
        </w:rPr>
        <w:t>dat:Provincia</w:t>
      </w:r>
      <w:proofErr w:type="spellEnd"/>
      <w:r>
        <w:rPr>
          <w:b/>
          <w:color w:val="7F7F7F" w:themeColor="text1" w:themeTint="80"/>
          <w:sz w:val="17"/>
        </w:rPr>
        <w:t>&gt;</w:t>
      </w:r>
    </w:p>
    <w:p w14:paraId="491DAB6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dat:FechaAlta</w:t>
      </w:r>
      <w:proofErr w:type="spellEnd"/>
      <w:r>
        <w:rPr>
          <w:b/>
          <w:color w:val="7F7F7F" w:themeColor="text1" w:themeTint="80"/>
          <w:sz w:val="17"/>
        </w:rPr>
        <w:t>&gt;2018/2/01&lt;/</w:t>
      </w:r>
      <w:proofErr w:type="spellStart"/>
      <w:r>
        <w:rPr>
          <w:b/>
          <w:color w:val="7F7F7F" w:themeColor="text1" w:themeTint="80"/>
          <w:sz w:val="17"/>
        </w:rPr>
        <w:t>dat:FechaAlta</w:t>
      </w:r>
      <w:proofErr w:type="spellEnd"/>
      <w:r>
        <w:rPr>
          <w:b/>
          <w:color w:val="7F7F7F" w:themeColor="text1" w:themeTint="80"/>
          <w:sz w:val="17"/>
        </w:rPr>
        <w:t>&gt;</w:t>
      </w:r>
    </w:p>
    <w:p w14:paraId="1245F2E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dat:FechaEfectos</w:t>
      </w:r>
      <w:proofErr w:type="spellEnd"/>
      <w:r>
        <w:rPr>
          <w:b/>
          <w:color w:val="7F7F7F" w:themeColor="text1" w:themeTint="80"/>
          <w:sz w:val="17"/>
        </w:rPr>
        <w:t>&gt;2018/2/01&lt;/</w:t>
      </w:r>
      <w:proofErr w:type="spellStart"/>
      <w:r>
        <w:rPr>
          <w:b/>
          <w:color w:val="7F7F7F" w:themeColor="text1" w:themeTint="80"/>
          <w:sz w:val="17"/>
        </w:rPr>
        <w:t>dat:FechaEfectos</w:t>
      </w:r>
      <w:proofErr w:type="spellEnd"/>
      <w:r>
        <w:rPr>
          <w:b/>
          <w:color w:val="7F7F7F" w:themeColor="text1" w:themeTint="80"/>
          <w:sz w:val="17"/>
        </w:rPr>
        <w:t>&gt;</w:t>
      </w:r>
    </w:p>
    <w:p w14:paraId="20834E6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dat:FechaBaja</w:t>
      </w:r>
      <w:proofErr w:type="spellEnd"/>
      <w:r>
        <w:rPr>
          <w:b/>
          <w:color w:val="7F7F7F" w:themeColor="text1" w:themeTint="80"/>
          <w:sz w:val="17"/>
        </w:rPr>
        <w:t>&gt;2018/2/02&lt;/</w:t>
      </w:r>
      <w:proofErr w:type="spellStart"/>
      <w:r>
        <w:rPr>
          <w:b/>
          <w:color w:val="7F7F7F" w:themeColor="text1" w:themeTint="80"/>
          <w:sz w:val="17"/>
        </w:rPr>
        <w:t>dat:FechaBaja</w:t>
      </w:r>
      <w:proofErr w:type="spellEnd"/>
      <w:r>
        <w:rPr>
          <w:b/>
          <w:color w:val="7F7F7F" w:themeColor="text1" w:themeTint="80"/>
          <w:sz w:val="17"/>
        </w:rPr>
        <w:t>&gt;</w:t>
      </w:r>
    </w:p>
    <w:p w14:paraId="68635C6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dat:ContratoTrabajo</w:t>
      </w:r>
      <w:proofErr w:type="spellEnd"/>
      <w:r>
        <w:rPr>
          <w:b/>
          <w:color w:val="7F7F7F" w:themeColor="text1" w:themeTint="80"/>
          <w:sz w:val="17"/>
        </w:rPr>
        <w:t>&gt;402&lt;/</w:t>
      </w:r>
      <w:proofErr w:type="spellStart"/>
      <w:r>
        <w:rPr>
          <w:b/>
          <w:color w:val="7F7F7F" w:themeColor="text1" w:themeTint="80"/>
          <w:sz w:val="17"/>
        </w:rPr>
        <w:t>dat:ContratoTrabajo</w:t>
      </w:r>
      <w:proofErr w:type="spellEnd"/>
      <w:r>
        <w:rPr>
          <w:b/>
          <w:color w:val="7F7F7F" w:themeColor="text1" w:themeTint="80"/>
          <w:sz w:val="17"/>
        </w:rPr>
        <w:t>&gt;</w:t>
      </w:r>
    </w:p>
    <w:p w14:paraId="46DD6C0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dat:GrupoCotizacion</w:t>
      </w:r>
      <w:proofErr w:type="spellEnd"/>
      <w:r>
        <w:rPr>
          <w:b/>
          <w:color w:val="7F7F7F" w:themeColor="text1" w:themeTint="80"/>
          <w:sz w:val="17"/>
        </w:rPr>
        <w:t>&gt;08&lt;/</w:t>
      </w:r>
      <w:proofErr w:type="spellStart"/>
      <w:r>
        <w:rPr>
          <w:b/>
          <w:color w:val="7F7F7F" w:themeColor="text1" w:themeTint="80"/>
          <w:sz w:val="17"/>
        </w:rPr>
        <w:t>dat:GrupoCotizacion</w:t>
      </w:r>
      <w:proofErr w:type="spellEnd"/>
      <w:r>
        <w:rPr>
          <w:b/>
          <w:color w:val="7F7F7F" w:themeColor="text1" w:themeTint="80"/>
          <w:sz w:val="17"/>
        </w:rPr>
        <w:t>&gt;</w:t>
      </w:r>
    </w:p>
    <w:p w14:paraId="37855B3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&gt;2&lt;/</w:t>
      </w:r>
      <w:proofErr w:type="spellStart"/>
      <w:r>
        <w:rPr>
          <w:b/>
          <w:color w:val="7F7F7F" w:themeColor="text1" w:themeTint="80"/>
          <w:sz w:val="17"/>
        </w:rPr>
        <w:t>dat:DiasAlta</w:t>
      </w:r>
      <w:proofErr w:type="spellEnd"/>
      <w:r>
        <w:rPr>
          <w:b/>
          <w:color w:val="7F7F7F" w:themeColor="text1" w:themeTint="80"/>
          <w:sz w:val="17"/>
        </w:rPr>
        <w:t>&gt;</w:t>
      </w:r>
    </w:p>
    <w:p w14:paraId="1209730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0F8E747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6715BC8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47EFABE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dat:Regimen</w:t>
      </w:r>
      <w:proofErr w:type="spellEnd"/>
      <w:r>
        <w:rPr>
          <w:b/>
          <w:color w:val="7F7F7F" w:themeColor="text1" w:themeTint="80"/>
          <w:sz w:val="17"/>
        </w:rPr>
        <w:t>&gt;OROKORRA&lt;/</w:t>
      </w:r>
      <w:proofErr w:type="spellStart"/>
      <w:r>
        <w:rPr>
          <w:b/>
          <w:color w:val="7F7F7F" w:themeColor="text1" w:themeTint="80"/>
          <w:sz w:val="17"/>
        </w:rPr>
        <w:t>dat:Regimen</w:t>
      </w:r>
      <w:proofErr w:type="spellEnd"/>
      <w:r>
        <w:rPr>
          <w:b/>
          <w:color w:val="7F7F7F" w:themeColor="text1" w:themeTint="80"/>
          <w:sz w:val="17"/>
        </w:rPr>
        <w:t>&gt;</w:t>
      </w:r>
    </w:p>
    <w:p w14:paraId="50A3146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dat:Empresa</w:t>
      </w:r>
      <w:proofErr w:type="spellEnd"/>
      <w:r>
        <w:rPr>
          <w:b/>
          <w:color w:val="7F7F7F" w:themeColor="text1" w:themeTint="80"/>
          <w:sz w:val="17"/>
        </w:rPr>
        <w:t xml:space="preserve">&gt;NH HOTELES </w:t>
      </w:r>
      <w:proofErr w:type="spellStart"/>
      <w:r>
        <w:rPr>
          <w:b/>
          <w:color w:val="7F7F7F" w:themeColor="text1" w:themeTint="80"/>
          <w:sz w:val="17"/>
        </w:rPr>
        <w:t>ESPAñA</w:t>
      </w:r>
      <w:proofErr w:type="spellEnd"/>
      <w:r>
        <w:rPr>
          <w:b/>
          <w:color w:val="7F7F7F" w:themeColor="text1" w:themeTint="80"/>
          <w:sz w:val="17"/>
        </w:rPr>
        <w:t xml:space="preserve"> SAU&lt;/</w:t>
      </w:r>
      <w:proofErr w:type="spellStart"/>
      <w:r>
        <w:rPr>
          <w:b/>
          <w:color w:val="7F7F7F" w:themeColor="text1" w:themeTint="80"/>
          <w:sz w:val="17"/>
        </w:rPr>
        <w:t>dat:Empresa</w:t>
      </w:r>
      <w:proofErr w:type="spellEnd"/>
      <w:r>
        <w:rPr>
          <w:b/>
          <w:color w:val="7F7F7F" w:themeColor="text1" w:themeTint="80"/>
          <w:sz w:val="17"/>
        </w:rPr>
        <w:t>&gt;</w:t>
      </w:r>
    </w:p>
    <w:p w14:paraId="1B52E94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&lt;dat:CodigoCuentaCotizacion&gt;213252369&lt;/dat:CodigoCuentaCotizacion&gt;</w:t>
      </w:r>
    </w:p>
    <w:p w14:paraId="56CBCFD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dat:Provincia</w:t>
      </w:r>
      <w:proofErr w:type="spellEnd"/>
      <w:r>
        <w:rPr>
          <w:b/>
          <w:color w:val="7F7F7F" w:themeColor="text1" w:themeTint="80"/>
          <w:sz w:val="17"/>
        </w:rPr>
        <w:t>&gt;28&lt;/</w:t>
      </w:r>
      <w:proofErr w:type="spellStart"/>
      <w:r>
        <w:rPr>
          <w:b/>
          <w:color w:val="7F7F7F" w:themeColor="text1" w:themeTint="80"/>
          <w:sz w:val="17"/>
        </w:rPr>
        <w:t>dat:Provincia</w:t>
      </w:r>
      <w:proofErr w:type="spellEnd"/>
      <w:r>
        <w:rPr>
          <w:b/>
          <w:color w:val="7F7F7F" w:themeColor="text1" w:themeTint="80"/>
          <w:sz w:val="17"/>
        </w:rPr>
        <w:t>&gt;</w:t>
      </w:r>
    </w:p>
    <w:p w14:paraId="63F1216D"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dat:FechaAlta</w:t>
      </w:r>
      <w:proofErr w:type="spellEnd"/>
      <w:r>
        <w:rPr>
          <w:b/>
          <w:color w:val="7F7F7F" w:themeColor="text1" w:themeTint="80"/>
          <w:sz w:val="17"/>
        </w:rPr>
        <w:t>&gt;2018/1/30&lt;/</w:t>
      </w:r>
      <w:proofErr w:type="spellStart"/>
      <w:r>
        <w:rPr>
          <w:b/>
          <w:color w:val="7F7F7F" w:themeColor="text1" w:themeTint="80"/>
          <w:sz w:val="17"/>
        </w:rPr>
        <w:t>dat:FechaAlta</w:t>
      </w:r>
      <w:proofErr w:type="spellEnd"/>
      <w:r>
        <w:rPr>
          <w:b/>
          <w:color w:val="7F7F7F" w:themeColor="text1" w:themeTint="80"/>
          <w:sz w:val="17"/>
        </w:rPr>
        <w:t>&gt;</w:t>
      </w:r>
    </w:p>
    <w:p w14:paraId="349C46E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dat:FechaEfectos</w:t>
      </w:r>
      <w:proofErr w:type="spellEnd"/>
      <w:r>
        <w:rPr>
          <w:b/>
          <w:color w:val="7F7F7F" w:themeColor="text1" w:themeTint="80"/>
          <w:sz w:val="17"/>
        </w:rPr>
        <w:t>&gt;2018/1/30&lt;/</w:t>
      </w:r>
      <w:proofErr w:type="spellStart"/>
      <w:r>
        <w:rPr>
          <w:b/>
          <w:color w:val="7F7F7F" w:themeColor="text1" w:themeTint="80"/>
          <w:sz w:val="17"/>
        </w:rPr>
        <w:t>dat:FechaEfectos</w:t>
      </w:r>
      <w:proofErr w:type="spellEnd"/>
      <w:r>
        <w:rPr>
          <w:b/>
          <w:color w:val="7F7F7F" w:themeColor="text1" w:themeTint="80"/>
          <w:sz w:val="17"/>
        </w:rPr>
        <w:t>&gt;</w:t>
      </w:r>
    </w:p>
    <w:p w14:paraId="6A5848B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lastRenderedPageBreak/>
        <w:t xml:space="preserve">                              &lt;</w:t>
      </w:r>
      <w:proofErr w:type="spellStart"/>
      <w:r>
        <w:rPr>
          <w:b/>
          <w:color w:val="7F7F7F" w:themeColor="text1" w:themeTint="80"/>
          <w:sz w:val="17"/>
        </w:rPr>
        <w:t>dat:FechaBaja</w:t>
      </w:r>
      <w:proofErr w:type="spellEnd"/>
      <w:r>
        <w:rPr>
          <w:b/>
          <w:color w:val="7F7F7F" w:themeColor="text1" w:themeTint="80"/>
          <w:sz w:val="17"/>
        </w:rPr>
        <w:t>&gt;2018/1/31&lt;/</w:t>
      </w:r>
      <w:proofErr w:type="spellStart"/>
      <w:r>
        <w:rPr>
          <w:b/>
          <w:color w:val="7F7F7F" w:themeColor="text1" w:themeTint="80"/>
          <w:sz w:val="17"/>
        </w:rPr>
        <w:t>dat:FechaBaja</w:t>
      </w:r>
      <w:proofErr w:type="spellEnd"/>
      <w:r>
        <w:rPr>
          <w:b/>
          <w:color w:val="7F7F7F" w:themeColor="text1" w:themeTint="80"/>
          <w:sz w:val="17"/>
        </w:rPr>
        <w:t>&gt;</w:t>
      </w:r>
    </w:p>
    <w:p w14:paraId="57EA243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dat:ContratoTrabajo</w:t>
      </w:r>
      <w:proofErr w:type="spellEnd"/>
      <w:r>
        <w:rPr>
          <w:b/>
          <w:color w:val="7F7F7F" w:themeColor="text1" w:themeTint="80"/>
          <w:sz w:val="17"/>
        </w:rPr>
        <w:t>&gt;402&lt;/</w:t>
      </w:r>
      <w:proofErr w:type="spellStart"/>
      <w:r>
        <w:rPr>
          <w:b/>
          <w:color w:val="7F7F7F" w:themeColor="text1" w:themeTint="80"/>
          <w:sz w:val="17"/>
        </w:rPr>
        <w:t>dat:ContratoTrabajo</w:t>
      </w:r>
      <w:proofErr w:type="spellEnd"/>
      <w:r>
        <w:rPr>
          <w:b/>
          <w:color w:val="7F7F7F" w:themeColor="text1" w:themeTint="80"/>
          <w:sz w:val="17"/>
        </w:rPr>
        <w:t>&gt;</w:t>
      </w:r>
    </w:p>
    <w:p w14:paraId="4C7C315D"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dat:GrupoCotizacion</w:t>
      </w:r>
      <w:proofErr w:type="spellEnd"/>
      <w:r>
        <w:rPr>
          <w:b/>
          <w:color w:val="7F7F7F" w:themeColor="text1" w:themeTint="80"/>
          <w:sz w:val="17"/>
        </w:rPr>
        <w:t>&gt;08&lt;/</w:t>
      </w:r>
      <w:proofErr w:type="spellStart"/>
      <w:r>
        <w:rPr>
          <w:b/>
          <w:color w:val="7F7F7F" w:themeColor="text1" w:themeTint="80"/>
          <w:sz w:val="17"/>
        </w:rPr>
        <w:t>dat:GrupoCotizacion</w:t>
      </w:r>
      <w:proofErr w:type="spellEnd"/>
      <w:r>
        <w:rPr>
          <w:b/>
          <w:color w:val="7F7F7F" w:themeColor="text1" w:themeTint="80"/>
          <w:sz w:val="17"/>
        </w:rPr>
        <w:t>&gt;</w:t>
      </w:r>
    </w:p>
    <w:p w14:paraId="537E9F6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&gt;2&lt;/</w:t>
      </w:r>
      <w:proofErr w:type="spellStart"/>
      <w:r>
        <w:rPr>
          <w:b/>
          <w:color w:val="7F7F7F" w:themeColor="text1" w:themeTint="80"/>
          <w:sz w:val="17"/>
        </w:rPr>
        <w:t>dat:DiasAlta</w:t>
      </w:r>
      <w:proofErr w:type="spellEnd"/>
      <w:r>
        <w:rPr>
          <w:b/>
          <w:color w:val="7F7F7F" w:themeColor="text1" w:themeTint="80"/>
          <w:sz w:val="17"/>
        </w:rPr>
        <w:t>&gt;</w:t>
      </w:r>
    </w:p>
    <w:p w14:paraId="3BB59AA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40FB55B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0513D47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64CA157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dat:Regimen</w:t>
      </w:r>
      <w:proofErr w:type="spellEnd"/>
      <w:r>
        <w:rPr>
          <w:b/>
          <w:color w:val="7F7F7F" w:themeColor="text1" w:themeTint="80"/>
          <w:sz w:val="17"/>
        </w:rPr>
        <w:t>&gt;OROKORRA&lt;/</w:t>
      </w:r>
      <w:proofErr w:type="spellStart"/>
      <w:r>
        <w:rPr>
          <w:b/>
          <w:color w:val="7F7F7F" w:themeColor="text1" w:themeTint="80"/>
          <w:sz w:val="17"/>
        </w:rPr>
        <w:t>dat:Regimen</w:t>
      </w:r>
      <w:proofErr w:type="spellEnd"/>
      <w:r>
        <w:rPr>
          <w:b/>
          <w:color w:val="7F7F7F" w:themeColor="text1" w:themeTint="80"/>
          <w:sz w:val="17"/>
        </w:rPr>
        <w:t>&gt;</w:t>
      </w:r>
    </w:p>
    <w:p w14:paraId="37A77B2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dat:Empresa</w:t>
      </w:r>
      <w:proofErr w:type="spellEnd"/>
      <w:r>
        <w:rPr>
          <w:b/>
          <w:color w:val="7F7F7F" w:themeColor="text1" w:themeTint="80"/>
          <w:sz w:val="17"/>
        </w:rPr>
        <w:t xml:space="preserve">&gt;NH HOTELES </w:t>
      </w:r>
      <w:proofErr w:type="spellStart"/>
      <w:r>
        <w:rPr>
          <w:b/>
          <w:color w:val="7F7F7F" w:themeColor="text1" w:themeTint="80"/>
          <w:sz w:val="17"/>
        </w:rPr>
        <w:t>ESPAñA</w:t>
      </w:r>
      <w:proofErr w:type="spellEnd"/>
      <w:r>
        <w:rPr>
          <w:b/>
          <w:color w:val="7F7F7F" w:themeColor="text1" w:themeTint="80"/>
          <w:sz w:val="17"/>
        </w:rPr>
        <w:t xml:space="preserve"> SAU&lt;/</w:t>
      </w:r>
      <w:proofErr w:type="spellStart"/>
      <w:r>
        <w:rPr>
          <w:b/>
          <w:color w:val="7F7F7F" w:themeColor="text1" w:themeTint="80"/>
          <w:sz w:val="17"/>
        </w:rPr>
        <w:t>dat:Empresa</w:t>
      </w:r>
      <w:proofErr w:type="spellEnd"/>
      <w:r>
        <w:rPr>
          <w:b/>
          <w:color w:val="7F7F7F" w:themeColor="text1" w:themeTint="80"/>
          <w:sz w:val="17"/>
        </w:rPr>
        <w:t>&gt;</w:t>
      </w:r>
    </w:p>
    <w:p w14:paraId="2F2D8FF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&lt;dat:CodigoCuentaCotizacion&gt;213252369&lt;/dat:CodigoCuentaCotizacion&gt;</w:t>
      </w:r>
    </w:p>
    <w:p w14:paraId="01F7F08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dat:Provincia</w:t>
      </w:r>
      <w:proofErr w:type="spellEnd"/>
      <w:r>
        <w:rPr>
          <w:b/>
          <w:color w:val="7F7F7F" w:themeColor="text1" w:themeTint="80"/>
          <w:sz w:val="17"/>
        </w:rPr>
        <w:t>&gt;28&lt;/</w:t>
      </w:r>
      <w:proofErr w:type="spellStart"/>
      <w:r>
        <w:rPr>
          <w:b/>
          <w:color w:val="7F7F7F" w:themeColor="text1" w:themeTint="80"/>
          <w:sz w:val="17"/>
        </w:rPr>
        <w:t>dat:Provincia</w:t>
      </w:r>
      <w:proofErr w:type="spellEnd"/>
      <w:r>
        <w:rPr>
          <w:b/>
          <w:color w:val="7F7F7F" w:themeColor="text1" w:themeTint="80"/>
          <w:sz w:val="17"/>
        </w:rPr>
        <w:t>&gt;</w:t>
      </w:r>
    </w:p>
    <w:p w14:paraId="1FD3856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dat:FechaAlta</w:t>
      </w:r>
      <w:proofErr w:type="spellEnd"/>
      <w:r>
        <w:rPr>
          <w:b/>
          <w:color w:val="7F7F7F" w:themeColor="text1" w:themeTint="80"/>
          <w:sz w:val="17"/>
        </w:rPr>
        <w:t>&gt;2018/1/28&lt;/</w:t>
      </w:r>
      <w:proofErr w:type="spellStart"/>
      <w:r>
        <w:rPr>
          <w:b/>
          <w:color w:val="7F7F7F" w:themeColor="text1" w:themeTint="80"/>
          <w:sz w:val="17"/>
        </w:rPr>
        <w:t>dat:FechaAlta</w:t>
      </w:r>
      <w:proofErr w:type="spellEnd"/>
      <w:r>
        <w:rPr>
          <w:b/>
          <w:color w:val="7F7F7F" w:themeColor="text1" w:themeTint="80"/>
          <w:sz w:val="17"/>
        </w:rPr>
        <w:t>&gt;</w:t>
      </w:r>
    </w:p>
    <w:p w14:paraId="10B1546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dat:FechaEfectos</w:t>
      </w:r>
      <w:proofErr w:type="spellEnd"/>
      <w:r>
        <w:rPr>
          <w:b/>
          <w:color w:val="7F7F7F" w:themeColor="text1" w:themeTint="80"/>
          <w:sz w:val="17"/>
        </w:rPr>
        <w:t>&gt;2018/1/28&lt;/</w:t>
      </w:r>
      <w:proofErr w:type="spellStart"/>
      <w:r>
        <w:rPr>
          <w:b/>
          <w:color w:val="7F7F7F" w:themeColor="text1" w:themeTint="80"/>
          <w:sz w:val="17"/>
        </w:rPr>
        <w:t>dat:FechaEfectos</w:t>
      </w:r>
      <w:proofErr w:type="spellEnd"/>
      <w:r>
        <w:rPr>
          <w:b/>
          <w:color w:val="7F7F7F" w:themeColor="text1" w:themeTint="80"/>
          <w:sz w:val="17"/>
        </w:rPr>
        <w:t>&gt;</w:t>
      </w:r>
    </w:p>
    <w:p w14:paraId="7E00B72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dat:FechaBaja</w:t>
      </w:r>
      <w:proofErr w:type="spellEnd"/>
      <w:r>
        <w:rPr>
          <w:b/>
          <w:color w:val="7F7F7F" w:themeColor="text1" w:themeTint="80"/>
          <w:sz w:val="17"/>
        </w:rPr>
        <w:t>&gt;2018/1/28&lt;/</w:t>
      </w:r>
      <w:proofErr w:type="spellStart"/>
      <w:r>
        <w:rPr>
          <w:b/>
          <w:color w:val="7F7F7F" w:themeColor="text1" w:themeTint="80"/>
          <w:sz w:val="17"/>
        </w:rPr>
        <w:t>dat:FechaBaja</w:t>
      </w:r>
      <w:proofErr w:type="spellEnd"/>
      <w:r>
        <w:rPr>
          <w:b/>
          <w:color w:val="7F7F7F" w:themeColor="text1" w:themeTint="80"/>
          <w:sz w:val="17"/>
        </w:rPr>
        <w:t>&gt;</w:t>
      </w:r>
    </w:p>
    <w:p w14:paraId="7C805AE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dat:ContratoTrabajo</w:t>
      </w:r>
      <w:proofErr w:type="spellEnd"/>
      <w:r>
        <w:rPr>
          <w:b/>
          <w:color w:val="7F7F7F" w:themeColor="text1" w:themeTint="80"/>
          <w:sz w:val="17"/>
        </w:rPr>
        <w:t>&gt;402&lt;/</w:t>
      </w:r>
      <w:proofErr w:type="spellStart"/>
      <w:r>
        <w:rPr>
          <w:b/>
          <w:color w:val="7F7F7F" w:themeColor="text1" w:themeTint="80"/>
          <w:sz w:val="17"/>
        </w:rPr>
        <w:t>dat:ContratoTrabajo</w:t>
      </w:r>
      <w:proofErr w:type="spellEnd"/>
      <w:r>
        <w:rPr>
          <w:b/>
          <w:color w:val="7F7F7F" w:themeColor="text1" w:themeTint="80"/>
          <w:sz w:val="17"/>
        </w:rPr>
        <w:t>&gt;</w:t>
      </w:r>
    </w:p>
    <w:p w14:paraId="632BCE5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dat:GrupoCotizacion</w:t>
      </w:r>
      <w:proofErr w:type="spellEnd"/>
      <w:r>
        <w:rPr>
          <w:b/>
          <w:color w:val="7F7F7F" w:themeColor="text1" w:themeTint="80"/>
          <w:sz w:val="17"/>
        </w:rPr>
        <w:t>&gt;08&lt;/</w:t>
      </w:r>
      <w:proofErr w:type="spellStart"/>
      <w:r>
        <w:rPr>
          <w:b/>
          <w:color w:val="7F7F7F" w:themeColor="text1" w:themeTint="80"/>
          <w:sz w:val="17"/>
        </w:rPr>
        <w:t>dat:GrupoCotizacion</w:t>
      </w:r>
      <w:proofErr w:type="spellEnd"/>
      <w:r>
        <w:rPr>
          <w:b/>
          <w:color w:val="7F7F7F" w:themeColor="text1" w:themeTint="80"/>
          <w:sz w:val="17"/>
        </w:rPr>
        <w:t>&gt;</w:t>
      </w:r>
    </w:p>
    <w:p w14:paraId="2297E70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&gt;1&lt;/</w:t>
      </w:r>
      <w:proofErr w:type="spellStart"/>
      <w:r>
        <w:rPr>
          <w:b/>
          <w:color w:val="7F7F7F" w:themeColor="text1" w:themeTint="80"/>
          <w:sz w:val="17"/>
        </w:rPr>
        <w:t>dat:DiasAlta</w:t>
      </w:r>
      <w:proofErr w:type="spellEnd"/>
      <w:r>
        <w:rPr>
          <w:b/>
          <w:color w:val="7F7F7F" w:themeColor="text1" w:themeTint="80"/>
          <w:sz w:val="17"/>
        </w:rPr>
        <w:t>&gt;</w:t>
      </w:r>
    </w:p>
    <w:p w14:paraId="3885CD7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0027CEE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1239661D"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3F0F131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dat:Regimen</w:t>
      </w:r>
      <w:proofErr w:type="spellEnd"/>
      <w:r>
        <w:rPr>
          <w:b/>
          <w:color w:val="7F7F7F" w:themeColor="text1" w:themeTint="80"/>
          <w:sz w:val="17"/>
        </w:rPr>
        <w:t>&gt;OROKORRA&lt;/</w:t>
      </w:r>
      <w:proofErr w:type="spellStart"/>
      <w:r>
        <w:rPr>
          <w:b/>
          <w:color w:val="7F7F7F" w:themeColor="text1" w:themeTint="80"/>
          <w:sz w:val="17"/>
        </w:rPr>
        <w:t>dat:Regimen</w:t>
      </w:r>
      <w:proofErr w:type="spellEnd"/>
      <w:r>
        <w:rPr>
          <w:b/>
          <w:color w:val="7F7F7F" w:themeColor="text1" w:themeTint="80"/>
          <w:sz w:val="17"/>
        </w:rPr>
        <w:t>&gt;</w:t>
      </w:r>
    </w:p>
    <w:p w14:paraId="405D510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dat:Empresa</w:t>
      </w:r>
      <w:proofErr w:type="spellEnd"/>
      <w:r>
        <w:rPr>
          <w:b/>
          <w:color w:val="7F7F7F" w:themeColor="text1" w:themeTint="80"/>
          <w:sz w:val="17"/>
        </w:rPr>
        <w:t xml:space="preserve">&gt;NH HOTELES </w:t>
      </w:r>
      <w:proofErr w:type="spellStart"/>
      <w:r>
        <w:rPr>
          <w:b/>
          <w:color w:val="7F7F7F" w:themeColor="text1" w:themeTint="80"/>
          <w:sz w:val="17"/>
        </w:rPr>
        <w:t>ESPAñA</w:t>
      </w:r>
      <w:proofErr w:type="spellEnd"/>
      <w:r>
        <w:rPr>
          <w:b/>
          <w:color w:val="7F7F7F" w:themeColor="text1" w:themeTint="80"/>
          <w:sz w:val="17"/>
        </w:rPr>
        <w:t xml:space="preserve"> SAU&lt;/</w:t>
      </w:r>
      <w:proofErr w:type="spellStart"/>
      <w:r>
        <w:rPr>
          <w:b/>
          <w:color w:val="7F7F7F" w:themeColor="text1" w:themeTint="80"/>
          <w:sz w:val="17"/>
        </w:rPr>
        <w:t>dat:Empresa</w:t>
      </w:r>
      <w:proofErr w:type="spellEnd"/>
      <w:r>
        <w:rPr>
          <w:b/>
          <w:color w:val="7F7F7F" w:themeColor="text1" w:themeTint="80"/>
          <w:sz w:val="17"/>
        </w:rPr>
        <w:t>&gt;</w:t>
      </w:r>
    </w:p>
    <w:p w14:paraId="56FA518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&lt;dat:CodigoCuentaCotizacion&gt;213252369&lt;/dat:CodigoCuentaCotizacion&gt;</w:t>
      </w:r>
    </w:p>
    <w:p w14:paraId="5C15CB8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dat:Provincia</w:t>
      </w:r>
      <w:proofErr w:type="spellEnd"/>
      <w:r>
        <w:rPr>
          <w:b/>
          <w:color w:val="7F7F7F" w:themeColor="text1" w:themeTint="80"/>
          <w:sz w:val="17"/>
        </w:rPr>
        <w:t>&gt;28&lt;/</w:t>
      </w:r>
      <w:proofErr w:type="spellStart"/>
      <w:r>
        <w:rPr>
          <w:b/>
          <w:color w:val="7F7F7F" w:themeColor="text1" w:themeTint="80"/>
          <w:sz w:val="17"/>
        </w:rPr>
        <w:t>dat:Provincia</w:t>
      </w:r>
      <w:proofErr w:type="spellEnd"/>
      <w:r>
        <w:rPr>
          <w:b/>
          <w:color w:val="7F7F7F" w:themeColor="text1" w:themeTint="80"/>
          <w:sz w:val="17"/>
        </w:rPr>
        <w:t>&gt;</w:t>
      </w:r>
    </w:p>
    <w:p w14:paraId="4B2D078D"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dat:FechaAlta</w:t>
      </w:r>
      <w:proofErr w:type="spellEnd"/>
      <w:r>
        <w:rPr>
          <w:b/>
          <w:color w:val="7F7F7F" w:themeColor="text1" w:themeTint="80"/>
          <w:sz w:val="17"/>
        </w:rPr>
        <w:t>&gt;2018/1/15&lt;/</w:t>
      </w:r>
      <w:proofErr w:type="spellStart"/>
      <w:r>
        <w:rPr>
          <w:b/>
          <w:color w:val="7F7F7F" w:themeColor="text1" w:themeTint="80"/>
          <w:sz w:val="17"/>
        </w:rPr>
        <w:t>dat:FechaAlta</w:t>
      </w:r>
      <w:proofErr w:type="spellEnd"/>
      <w:r>
        <w:rPr>
          <w:b/>
          <w:color w:val="7F7F7F" w:themeColor="text1" w:themeTint="80"/>
          <w:sz w:val="17"/>
        </w:rPr>
        <w:t>&gt;</w:t>
      </w:r>
    </w:p>
    <w:p w14:paraId="1987977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dat:FechaEfectos</w:t>
      </w:r>
      <w:proofErr w:type="spellEnd"/>
      <w:r>
        <w:rPr>
          <w:b/>
          <w:color w:val="7F7F7F" w:themeColor="text1" w:themeTint="80"/>
          <w:sz w:val="17"/>
        </w:rPr>
        <w:t>&gt;2018/1/15&lt;/</w:t>
      </w:r>
      <w:proofErr w:type="spellStart"/>
      <w:r>
        <w:rPr>
          <w:b/>
          <w:color w:val="7F7F7F" w:themeColor="text1" w:themeTint="80"/>
          <w:sz w:val="17"/>
        </w:rPr>
        <w:t>dat:FechaEfectos</w:t>
      </w:r>
      <w:proofErr w:type="spellEnd"/>
      <w:r>
        <w:rPr>
          <w:b/>
          <w:color w:val="7F7F7F" w:themeColor="text1" w:themeTint="80"/>
          <w:sz w:val="17"/>
        </w:rPr>
        <w:t>&gt;</w:t>
      </w:r>
    </w:p>
    <w:p w14:paraId="01C9C77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dat:FechaBaja</w:t>
      </w:r>
      <w:proofErr w:type="spellEnd"/>
      <w:r>
        <w:rPr>
          <w:b/>
          <w:color w:val="7F7F7F" w:themeColor="text1" w:themeTint="80"/>
          <w:sz w:val="17"/>
        </w:rPr>
        <w:t>&gt;2018/1/25&lt;/</w:t>
      </w:r>
      <w:proofErr w:type="spellStart"/>
      <w:r>
        <w:rPr>
          <w:b/>
          <w:color w:val="7F7F7F" w:themeColor="text1" w:themeTint="80"/>
          <w:sz w:val="17"/>
        </w:rPr>
        <w:t>dat:FechaBaja</w:t>
      </w:r>
      <w:proofErr w:type="spellEnd"/>
      <w:r>
        <w:rPr>
          <w:b/>
          <w:color w:val="7F7F7F" w:themeColor="text1" w:themeTint="80"/>
          <w:sz w:val="17"/>
        </w:rPr>
        <w:t>&gt;</w:t>
      </w:r>
    </w:p>
    <w:p w14:paraId="34F69612"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dat:ContratoTrabajo</w:t>
      </w:r>
      <w:proofErr w:type="spellEnd"/>
      <w:r>
        <w:rPr>
          <w:b/>
          <w:color w:val="7F7F7F" w:themeColor="text1" w:themeTint="80"/>
          <w:sz w:val="17"/>
        </w:rPr>
        <w:t>&gt;402&lt;/</w:t>
      </w:r>
      <w:proofErr w:type="spellStart"/>
      <w:r>
        <w:rPr>
          <w:b/>
          <w:color w:val="7F7F7F" w:themeColor="text1" w:themeTint="80"/>
          <w:sz w:val="17"/>
        </w:rPr>
        <w:t>dat:ContratoTrabajo</w:t>
      </w:r>
      <w:proofErr w:type="spellEnd"/>
      <w:r>
        <w:rPr>
          <w:b/>
          <w:color w:val="7F7F7F" w:themeColor="text1" w:themeTint="80"/>
          <w:sz w:val="17"/>
        </w:rPr>
        <w:t>&gt;</w:t>
      </w:r>
    </w:p>
    <w:p w14:paraId="72E808F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dat:GrupoCotizacion</w:t>
      </w:r>
      <w:proofErr w:type="spellEnd"/>
      <w:r>
        <w:rPr>
          <w:b/>
          <w:color w:val="7F7F7F" w:themeColor="text1" w:themeTint="80"/>
          <w:sz w:val="17"/>
        </w:rPr>
        <w:t>&gt;08&lt;/</w:t>
      </w:r>
      <w:proofErr w:type="spellStart"/>
      <w:r>
        <w:rPr>
          <w:b/>
          <w:color w:val="7F7F7F" w:themeColor="text1" w:themeTint="80"/>
          <w:sz w:val="17"/>
        </w:rPr>
        <w:t>dat:GrupoCotizacion</w:t>
      </w:r>
      <w:proofErr w:type="spellEnd"/>
      <w:r>
        <w:rPr>
          <w:b/>
          <w:color w:val="7F7F7F" w:themeColor="text1" w:themeTint="80"/>
          <w:sz w:val="17"/>
        </w:rPr>
        <w:t>&gt;</w:t>
      </w:r>
    </w:p>
    <w:p w14:paraId="4AAC765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&gt;11&lt;/</w:t>
      </w:r>
      <w:proofErr w:type="spellStart"/>
      <w:r>
        <w:rPr>
          <w:b/>
          <w:color w:val="7F7F7F" w:themeColor="text1" w:themeTint="80"/>
          <w:sz w:val="17"/>
        </w:rPr>
        <w:t>dat:DiasAlta</w:t>
      </w:r>
      <w:proofErr w:type="spellEnd"/>
      <w:r>
        <w:rPr>
          <w:b/>
          <w:color w:val="7F7F7F" w:themeColor="text1" w:themeTint="80"/>
          <w:sz w:val="17"/>
        </w:rPr>
        <w:t>&gt;</w:t>
      </w:r>
    </w:p>
    <w:p w14:paraId="5545EC8F"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7690FFD0"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33B2D4E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6E9EBC5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dat:Regimen</w:t>
      </w:r>
      <w:proofErr w:type="spellEnd"/>
      <w:r>
        <w:rPr>
          <w:b/>
          <w:color w:val="7F7F7F" w:themeColor="text1" w:themeTint="80"/>
          <w:sz w:val="17"/>
        </w:rPr>
        <w:t>&gt;OROKORRA&lt;/</w:t>
      </w:r>
      <w:proofErr w:type="spellStart"/>
      <w:r>
        <w:rPr>
          <w:b/>
          <w:color w:val="7F7F7F" w:themeColor="text1" w:themeTint="80"/>
          <w:sz w:val="17"/>
        </w:rPr>
        <w:t>dat:Regimen</w:t>
      </w:r>
      <w:proofErr w:type="spellEnd"/>
      <w:r>
        <w:rPr>
          <w:b/>
          <w:color w:val="7F7F7F" w:themeColor="text1" w:themeTint="80"/>
          <w:sz w:val="17"/>
        </w:rPr>
        <w:t>&gt;</w:t>
      </w:r>
    </w:p>
    <w:p w14:paraId="5AAC63A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dat:Empresa</w:t>
      </w:r>
      <w:proofErr w:type="spellEnd"/>
      <w:r>
        <w:rPr>
          <w:b/>
          <w:color w:val="7F7F7F" w:themeColor="text1" w:themeTint="80"/>
          <w:sz w:val="17"/>
        </w:rPr>
        <w:t xml:space="preserve">&gt;NH HOTELES </w:t>
      </w:r>
      <w:proofErr w:type="spellStart"/>
      <w:r>
        <w:rPr>
          <w:b/>
          <w:color w:val="7F7F7F" w:themeColor="text1" w:themeTint="80"/>
          <w:sz w:val="17"/>
        </w:rPr>
        <w:t>ESPAñA</w:t>
      </w:r>
      <w:proofErr w:type="spellEnd"/>
      <w:r>
        <w:rPr>
          <w:b/>
          <w:color w:val="7F7F7F" w:themeColor="text1" w:themeTint="80"/>
          <w:sz w:val="17"/>
        </w:rPr>
        <w:t xml:space="preserve"> SAU&lt;/</w:t>
      </w:r>
      <w:proofErr w:type="spellStart"/>
      <w:r>
        <w:rPr>
          <w:b/>
          <w:color w:val="7F7F7F" w:themeColor="text1" w:themeTint="80"/>
          <w:sz w:val="17"/>
        </w:rPr>
        <w:t>dat:Empresa</w:t>
      </w:r>
      <w:proofErr w:type="spellEnd"/>
      <w:r>
        <w:rPr>
          <w:b/>
          <w:color w:val="7F7F7F" w:themeColor="text1" w:themeTint="80"/>
          <w:sz w:val="17"/>
        </w:rPr>
        <w:t>&gt;</w:t>
      </w:r>
    </w:p>
    <w:p w14:paraId="22787FF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&lt;dat:CodigoCuentaCotizacion&gt;213252369&lt;/dat:CodigoCuentaCotizacion&gt;</w:t>
      </w:r>
    </w:p>
    <w:p w14:paraId="03D1452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dat:Provincia</w:t>
      </w:r>
      <w:proofErr w:type="spellEnd"/>
      <w:r>
        <w:rPr>
          <w:b/>
          <w:color w:val="7F7F7F" w:themeColor="text1" w:themeTint="80"/>
          <w:sz w:val="17"/>
        </w:rPr>
        <w:t>&gt;28&lt;/</w:t>
      </w:r>
      <w:proofErr w:type="spellStart"/>
      <w:r>
        <w:rPr>
          <w:b/>
          <w:color w:val="7F7F7F" w:themeColor="text1" w:themeTint="80"/>
          <w:sz w:val="17"/>
        </w:rPr>
        <w:t>dat:Provincia</w:t>
      </w:r>
      <w:proofErr w:type="spellEnd"/>
      <w:r>
        <w:rPr>
          <w:b/>
          <w:color w:val="7F7F7F" w:themeColor="text1" w:themeTint="80"/>
          <w:sz w:val="17"/>
        </w:rPr>
        <w:t>&gt;</w:t>
      </w:r>
    </w:p>
    <w:p w14:paraId="0E57962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dat:FechaAlta</w:t>
      </w:r>
      <w:proofErr w:type="spellEnd"/>
      <w:r>
        <w:rPr>
          <w:b/>
          <w:color w:val="7F7F7F" w:themeColor="text1" w:themeTint="80"/>
          <w:sz w:val="17"/>
        </w:rPr>
        <w:t>&gt;2018/1/11&lt;/</w:t>
      </w:r>
      <w:proofErr w:type="spellStart"/>
      <w:r>
        <w:rPr>
          <w:b/>
          <w:color w:val="7F7F7F" w:themeColor="text1" w:themeTint="80"/>
          <w:sz w:val="17"/>
        </w:rPr>
        <w:t>dat:FechaAlta</w:t>
      </w:r>
      <w:proofErr w:type="spellEnd"/>
      <w:r>
        <w:rPr>
          <w:b/>
          <w:color w:val="7F7F7F" w:themeColor="text1" w:themeTint="80"/>
          <w:sz w:val="17"/>
        </w:rPr>
        <w:t>&gt;</w:t>
      </w:r>
    </w:p>
    <w:p w14:paraId="512848F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dat:FechaEfectos</w:t>
      </w:r>
      <w:proofErr w:type="spellEnd"/>
      <w:r>
        <w:rPr>
          <w:b/>
          <w:color w:val="7F7F7F" w:themeColor="text1" w:themeTint="80"/>
          <w:sz w:val="17"/>
        </w:rPr>
        <w:t>&gt;2018/1/11&lt;/</w:t>
      </w:r>
      <w:proofErr w:type="spellStart"/>
      <w:r>
        <w:rPr>
          <w:b/>
          <w:color w:val="7F7F7F" w:themeColor="text1" w:themeTint="80"/>
          <w:sz w:val="17"/>
        </w:rPr>
        <w:t>dat:FechaEfectos</w:t>
      </w:r>
      <w:proofErr w:type="spellEnd"/>
      <w:r>
        <w:rPr>
          <w:b/>
          <w:color w:val="7F7F7F" w:themeColor="text1" w:themeTint="80"/>
          <w:sz w:val="17"/>
        </w:rPr>
        <w:t>&gt;</w:t>
      </w:r>
    </w:p>
    <w:p w14:paraId="1183C35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dat:FechaBaja</w:t>
      </w:r>
      <w:proofErr w:type="spellEnd"/>
      <w:r>
        <w:rPr>
          <w:b/>
          <w:color w:val="7F7F7F" w:themeColor="text1" w:themeTint="80"/>
          <w:sz w:val="17"/>
        </w:rPr>
        <w:t>&gt;2018/1/12&lt;/</w:t>
      </w:r>
      <w:proofErr w:type="spellStart"/>
      <w:r>
        <w:rPr>
          <w:b/>
          <w:color w:val="7F7F7F" w:themeColor="text1" w:themeTint="80"/>
          <w:sz w:val="17"/>
        </w:rPr>
        <w:t>dat:FechaBaja</w:t>
      </w:r>
      <w:proofErr w:type="spellEnd"/>
      <w:r>
        <w:rPr>
          <w:b/>
          <w:color w:val="7F7F7F" w:themeColor="text1" w:themeTint="80"/>
          <w:sz w:val="17"/>
        </w:rPr>
        <w:t>&gt;</w:t>
      </w:r>
    </w:p>
    <w:p w14:paraId="06E9760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dat:ContratoTrabajo</w:t>
      </w:r>
      <w:proofErr w:type="spellEnd"/>
      <w:r>
        <w:rPr>
          <w:b/>
          <w:color w:val="7F7F7F" w:themeColor="text1" w:themeTint="80"/>
          <w:sz w:val="17"/>
        </w:rPr>
        <w:t>&gt;402&lt;/</w:t>
      </w:r>
      <w:proofErr w:type="spellStart"/>
      <w:r>
        <w:rPr>
          <w:b/>
          <w:color w:val="7F7F7F" w:themeColor="text1" w:themeTint="80"/>
          <w:sz w:val="17"/>
        </w:rPr>
        <w:t>dat:ContratoTrabajo</w:t>
      </w:r>
      <w:proofErr w:type="spellEnd"/>
      <w:r>
        <w:rPr>
          <w:b/>
          <w:color w:val="7F7F7F" w:themeColor="text1" w:themeTint="80"/>
          <w:sz w:val="17"/>
        </w:rPr>
        <w:t>&gt;</w:t>
      </w:r>
    </w:p>
    <w:p w14:paraId="45620F29"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dat:GrupoCotizacion</w:t>
      </w:r>
      <w:proofErr w:type="spellEnd"/>
      <w:r>
        <w:rPr>
          <w:b/>
          <w:color w:val="7F7F7F" w:themeColor="text1" w:themeTint="80"/>
          <w:sz w:val="17"/>
        </w:rPr>
        <w:t>&gt;08&lt;/</w:t>
      </w:r>
      <w:proofErr w:type="spellStart"/>
      <w:r>
        <w:rPr>
          <w:b/>
          <w:color w:val="7F7F7F" w:themeColor="text1" w:themeTint="80"/>
          <w:sz w:val="17"/>
        </w:rPr>
        <w:t>dat:GrupoCotizacion</w:t>
      </w:r>
      <w:proofErr w:type="spellEnd"/>
      <w:r>
        <w:rPr>
          <w:b/>
          <w:color w:val="7F7F7F" w:themeColor="text1" w:themeTint="80"/>
          <w:sz w:val="17"/>
        </w:rPr>
        <w:t>&gt;</w:t>
      </w:r>
    </w:p>
    <w:p w14:paraId="5DEC743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&gt;2&lt;/</w:t>
      </w:r>
      <w:proofErr w:type="spellStart"/>
      <w:r>
        <w:rPr>
          <w:b/>
          <w:color w:val="7F7F7F" w:themeColor="text1" w:themeTint="80"/>
          <w:sz w:val="17"/>
        </w:rPr>
        <w:t>dat:DiasAlta</w:t>
      </w:r>
      <w:proofErr w:type="spellEnd"/>
      <w:r>
        <w:rPr>
          <w:b/>
          <w:color w:val="7F7F7F" w:themeColor="text1" w:themeTint="80"/>
          <w:sz w:val="17"/>
        </w:rPr>
        <w:t>&gt;</w:t>
      </w:r>
    </w:p>
    <w:p w14:paraId="5332E6B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62C94BE0"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5F70AAF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005B905D"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dat:Regimen</w:t>
      </w:r>
      <w:proofErr w:type="spellEnd"/>
      <w:r>
        <w:rPr>
          <w:b/>
          <w:color w:val="7F7F7F" w:themeColor="text1" w:themeTint="80"/>
          <w:sz w:val="17"/>
        </w:rPr>
        <w:t>&gt;OROKORRA&lt;/</w:t>
      </w:r>
      <w:proofErr w:type="spellStart"/>
      <w:r>
        <w:rPr>
          <w:b/>
          <w:color w:val="7F7F7F" w:themeColor="text1" w:themeTint="80"/>
          <w:sz w:val="17"/>
        </w:rPr>
        <w:t>dat:Regimen</w:t>
      </w:r>
      <w:proofErr w:type="spellEnd"/>
      <w:r>
        <w:rPr>
          <w:b/>
          <w:color w:val="7F7F7F" w:themeColor="text1" w:themeTint="80"/>
          <w:sz w:val="17"/>
        </w:rPr>
        <w:t>&gt;</w:t>
      </w:r>
    </w:p>
    <w:p w14:paraId="53BDEFF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dat:Empresa</w:t>
      </w:r>
      <w:proofErr w:type="spellEnd"/>
      <w:r>
        <w:rPr>
          <w:b/>
          <w:color w:val="7F7F7F" w:themeColor="text1" w:themeTint="80"/>
          <w:sz w:val="17"/>
        </w:rPr>
        <w:t xml:space="preserve">&gt;NH HOTELES </w:t>
      </w:r>
      <w:proofErr w:type="spellStart"/>
      <w:r>
        <w:rPr>
          <w:b/>
          <w:color w:val="7F7F7F" w:themeColor="text1" w:themeTint="80"/>
          <w:sz w:val="17"/>
        </w:rPr>
        <w:t>ESPAñA</w:t>
      </w:r>
      <w:proofErr w:type="spellEnd"/>
      <w:r>
        <w:rPr>
          <w:b/>
          <w:color w:val="7F7F7F" w:themeColor="text1" w:themeTint="80"/>
          <w:sz w:val="17"/>
        </w:rPr>
        <w:t xml:space="preserve"> SAU&lt;/</w:t>
      </w:r>
      <w:proofErr w:type="spellStart"/>
      <w:r>
        <w:rPr>
          <w:b/>
          <w:color w:val="7F7F7F" w:themeColor="text1" w:themeTint="80"/>
          <w:sz w:val="17"/>
        </w:rPr>
        <w:t>dat:Empresa</w:t>
      </w:r>
      <w:proofErr w:type="spellEnd"/>
      <w:r>
        <w:rPr>
          <w:b/>
          <w:color w:val="7F7F7F" w:themeColor="text1" w:themeTint="80"/>
          <w:sz w:val="17"/>
        </w:rPr>
        <w:t>&gt;</w:t>
      </w:r>
    </w:p>
    <w:p w14:paraId="38ABA8B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&lt;dat:CodigoCuentaCotizacion&gt;213252369&lt;/dat:CodigoCuentaCotizacion&gt;</w:t>
      </w:r>
    </w:p>
    <w:p w14:paraId="2C73DEA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dat:Provincia</w:t>
      </w:r>
      <w:proofErr w:type="spellEnd"/>
      <w:r>
        <w:rPr>
          <w:b/>
          <w:color w:val="7F7F7F" w:themeColor="text1" w:themeTint="80"/>
          <w:sz w:val="17"/>
        </w:rPr>
        <w:t>&gt;28&lt;/</w:t>
      </w:r>
      <w:proofErr w:type="spellStart"/>
      <w:r>
        <w:rPr>
          <w:b/>
          <w:color w:val="7F7F7F" w:themeColor="text1" w:themeTint="80"/>
          <w:sz w:val="17"/>
        </w:rPr>
        <w:t>dat:Provincia</w:t>
      </w:r>
      <w:proofErr w:type="spellEnd"/>
      <w:r>
        <w:rPr>
          <w:b/>
          <w:color w:val="7F7F7F" w:themeColor="text1" w:themeTint="80"/>
          <w:sz w:val="17"/>
        </w:rPr>
        <w:t>&gt;</w:t>
      </w:r>
    </w:p>
    <w:p w14:paraId="7432722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dat:FechaAlta</w:t>
      </w:r>
      <w:proofErr w:type="spellEnd"/>
      <w:r>
        <w:rPr>
          <w:b/>
          <w:color w:val="7F7F7F" w:themeColor="text1" w:themeTint="80"/>
          <w:sz w:val="17"/>
        </w:rPr>
        <w:t>&gt;2018/1/01&lt;/</w:t>
      </w:r>
      <w:proofErr w:type="spellStart"/>
      <w:r>
        <w:rPr>
          <w:b/>
          <w:color w:val="7F7F7F" w:themeColor="text1" w:themeTint="80"/>
          <w:sz w:val="17"/>
        </w:rPr>
        <w:t>dat:FechaAlta</w:t>
      </w:r>
      <w:proofErr w:type="spellEnd"/>
      <w:r>
        <w:rPr>
          <w:b/>
          <w:color w:val="7F7F7F" w:themeColor="text1" w:themeTint="80"/>
          <w:sz w:val="17"/>
        </w:rPr>
        <w:t>&gt;</w:t>
      </w:r>
    </w:p>
    <w:p w14:paraId="4E52442B"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dat:FechaEfectos</w:t>
      </w:r>
      <w:proofErr w:type="spellEnd"/>
      <w:r>
        <w:rPr>
          <w:b/>
          <w:color w:val="7F7F7F" w:themeColor="text1" w:themeTint="80"/>
          <w:sz w:val="17"/>
        </w:rPr>
        <w:t>&gt;2018/1/01&lt;/</w:t>
      </w:r>
      <w:proofErr w:type="spellStart"/>
      <w:r>
        <w:rPr>
          <w:b/>
          <w:color w:val="7F7F7F" w:themeColor="text1" w:themeTint="80"/>
          <w:sz w:val="17"/>
        </w:rPr>
        <w:t>dat:FechaEfectos</w:t>
      </w:r>
      <w:proofErr w:type="spellEnd"/>
      <w:r>
        <w:rPr>
          <w:b/>
          <w:color w:val="7F7F7F" w:themeColor="text1" w:themeTint="80"/>
          <w:sz w:val="17"/>
        </w:rPr>
        <w:t>&gt;</w:t>
      </w:r>
    </w:p>
    <w:p w14:paraId="450E0528"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dat:FechaBaja</w:t>
      </w:r>
      <w:proofErr w:type="spellEnd"/>
      <w:r>
        <w:rPr>
          <w:b/>
          <w:color w:val="7F7F7F" w:themeColor="text1" w:themeTint="80"/>
          <w:sz w:val="17"/>
        </w:rPr>
        <w:t>&gt;2018/1/02&lt;/</w:t>
      </w:r>
      <w:proofErr w:type="spellStart"/>
      <w:r>
        <w:rPr>
          <w:b/>
          <w:color w:val="7F7F7F" w:themeColor="text1" w:themeTint="80"/>
          <w:sz w:val="17"/>
        </w:rPr>
        <w:t>dat:FechaBaja</w:t>
      </w:r>
      <w:proofErr w:type="spellEnd"/>
      <w:r>
        <w:rPr>
          <w:b/>
          <w:color w:val="7F7F7F" w:themeColor="text1" w:themeTint="80"/>
          <w:sz w:val="17"/>
        </w:rPr>
        <w:t>&gt;</w:t>
      </w:r>
    </w:p>
    <w:p w14:paraId="45E899B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dat:ContratoTrabajo</w:t>
      </w:r>
      <w:proofErr w:type="spellEnd"/>
      <w:r>
        <w:rPr>
          <w:b/>
          <w:color w:val="7F7F7F" w:themeColor="text1" w:themeTint="80"/>
          <w:sz w:val="17"/>
        </w:rPr>
        <w:t>&gt;402&lt;/</w:t>
      </w:r>
      <w:proofErr w:type="spellStart"/>
      <w:r>
        <w:rPr>
          <w:b/>
          <w:color w:val="7F7F7F" w:themeColor="text1" w:themeTint="80"/>
          <w:sz w:val="17"/>
        </w:rPr>
        <w:t>dat:ContratoTrabajo</w:t>
      </w:r>
      <w:proofErr w:type="spellEnd"/>
      <w:r>
        <w:rPr>
          <w:b/>
          <w:color w:val="7F7F7F" w:themeColor="text1" w:themeTint="80"/>
          <w:sz w:val="17"/>
        </w:rPr>
        <w:t>&gt;</w:t>
      </w:r>
    </w:p>
    <w:p w14:paraId="075DAE3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dat:GrupoCotizacion</w:t>
      </w:r>
      <w:proofErr w:type="spellEnd"/>
      <w:r>
        <w:rPr>
          <w:b/>
          <w:color w:val="7F7F7F" w:themeColor="text1" w:themeTint="80"/>
          <w:sz w:val="17"/>
        </w:rPr>
        <w:t>&gt;08&lt;/</w:t>
      </w:r>
      <w:proofErr w:type="spellStart"/>
      <w:r>
        <w:rPr>
          <w:b/>
          <w:color w:val="7F7F7F" w:themeColor="text1" w:themeTint="80"/>
          <w:sz w:val="17"/>
        </w:rPr>
        <w:t>dat:GrupoCotizacion</w:t>
      </w:r>
      <w:proofErr w:type="spellEnd"/>
      <w:r>
        <w:rPr>
          <w:b/>
          <w:color w:val="7F7F7F" w:themeColor="text1" w:themeTint="80"/>
          <w:sz w:val="17"/>
        </w:rPr>
        <w:t>&gt;</w:t>
      </w:r>
    </w:p>
    <w:p w14:paraId="2FF13851"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&gt;2&lt;/</w:t>
      </w:r>
      <w:proofErr w:type="spellStart"/>
      <w:r>
        <w:rPr>
          <w:b/>
          <w:color w:val="7F7F7F" w:themeColor="text1" w:themeTint="80"/>
          <w:sz w:val="17"/>
        </w:rPr>
        <w:t>dat:DiasAlta</w:t>
      </w:r>
      <w:proofErr w:type="spellEnd"/>
      <w:r>
        <w:rPr>
          <w:b/>
          <w:color w:val="7F7F7F" w:themeColor="text1" w:themeTint="80"/>
          <w:sz w:val="17"/>
        </w:rPr>
        <w:t>&gt;</w:t>
      </w:r>
    </w:p>
    <w:p w14:paraId="540A481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297BFA2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1437E68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dat:NumeroAfiliacion</w:t>
      </w:r>
      <w:proofErr w:type="spellEnd"/>
      <w:r>
        <w:rPr>
          <w:b/>
          <w:color w:val="7F7F7F" w:themeColor="text1" w:themeTint="80"/>
          <w:sz w:val="17"/>
        </w:rPr>
        <w:t>&gt;280216326360&lt;/</w:t>
      </w:r>
      <w:proofErr w:type="spellStart"/>
      <w:r>
        <w:rPr>
          <w:b/>
          <w:color w:val="7F7F7F" w:themeColor="text1" w:themeTint="80"/>
          <w:sz w:val="17"/>
        </w:rPr>
        <w:t>dat:NumeroAfiliacion</w:t>
      </w:r>
      <w:proofErr w:type="spellEnd"/>
      <w:r>
        <w:rPr>
          <w:b/>
          <w:color w:val="7F7F7F" w:themeColor="text1" w:themeTint="80"/>
          <w:sz w:val="17"/>
        </w:rPr>
        <w:t>&gt;</w:t>
      </w:r>
    </w:p>
    <w:p w14:paraId="3F92E23E"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dat:Regimen</w:t>
      </w:r>
      <w:proofErr w:type="spellEnd"/>
      <w:r>
        <w:rPr>
          <w:b/>
          <w:color w:val="7F7F7F" w:themeColor="text1" w:themeTint="80"/>
          <w:sz w:val="17"/>
        </w:rPr>
        <w:t>&gt;OROKORRA&lt;/</w:t>
      </w:r>
      <w:proofErr w:type="spellStart"/>
      <w:r>
        <w:rPr>
          <w:b/>
          <w:color w:val="7F7F7F" w:themeColor="text1" w:themeTint="80"/>
          <w:sz w:val="17"/>
        </w:rPr>
        <w:t>dat:Regimen</w:t>
      </w:r>
      <w:proofErr w:type="spellEnd"/>
      <w:r>
        <w:rPr>
          <w:b/>
          <w:color w:val="7F7F7F" w:themeColor="text1" w:themeTint="80"/>
          <w:sz w:val="17"/>
        </w:rPr>
        <w:t>&gt;</w:t>
      </w:r>
    </w:p>
    <w:p w14:paraId="00FE364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dat:Empresa</w:t>
      </w:r>
      <w:proofErr w:type="spellEnd"/>
      <w:r>
        <w:rPr>
          <w:b/>
          <w:color w:val="7F7F7F" w:themeColor="text1" w:themeTint="80"/>
          <w:sz w:val="17"/>
        </w:rPr>
        <w:t xml:space="preserve">&gt;NH HOTELES </w:t>
      </w:r>
      <w:proofErr w:type="spellStart"/>
      <w:r>
        <w:rPr>
          <w:b/>
          <w:color w:val="7F7F7F" w:themeColor="text1" w:themeTint="80"/>
          <w:sz w:val="17"/>
        </w:rPr>
        <w:t>ESPAñA</w:t>
      </w:r>
      <w:proofErr w:type="spellEnd"/>
      <w:r>
        <w:rPr>
          <w:b/>
          <w:color w:val="7F7F7F" w:themeColor="text1" w:themeTint="80"/>
          <w:sz w:val="17"/>
        </w:rPr>
        <w:t xml:space="preserve"> SAU&lt;/</w:t>
      </w:r>
      <w:proofErr w:type="spellStart"/>
      <w:r>
        <w:rPr>
          <w:b/>
          <w:color w:val="7F7F7F" w:themeColor="text1" w:themeTint="80"/>
          <w:sz w:val="17"/>
        </w:rPr>
        <w:t>dat:Empresa</w:t>
      </w:r>
      <w:proofErr w:type="spellEnd"/>
      <w:r>
        <w:rPr>
          <w:b/>
          <w:color w:val="7F7F7F" w:themeColor="text1" w:themeTint="80"/>
          <w:sz w:val="17"/>
        </w:rPr>
        <w:t>&gt;</w:t>
      </w:r>
    </w:p>
    <w:p w14:paraId="3374D56D"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&lt;dat:CodigoCuentaCotizacion&gt;213252369&lt;/dat:CodigoCuentaCotizacion&gt;</w:t>
      </w:r>
    </w:p>
    <w:p w14:paraId="242C80B4"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dat:Provincia</w:t>
      </w:r>
      <w:proofErr w:type="spellEnd"/>
      <w:r>
        <w:rPr>
          <w:b/>
          <w:color w:val="7F7F7F" w:themeColor="text1" w:themeTint="80"/>
          <w:sz w:val="17"/>
        </w:rPr>
        <w:t>&gt;28&lt;/</w:t>
      </w:r>
      <w:proofErr w:type="spellStart"/>
      <w:r>
        <w:rPr>
          <w:b/>
          <w:color w:val="7F7F7F" w:themeColor="text1" w:themeTint="80"/>
          <w:sz w:val="17"/>
        </w:rPr>
        <w:t>dat:Provincia</w:t>
      </w:r>
      <w:proofErr w:type="spellEnd"/>
      <w:r>
        <w:rPr>
          <w:b/>
          <w:color w:val="7F7F7F" w:themeColor="text1" w:themeTint="80"/>
          <w:sz w:val="17"/>
        </w:rPr>
        <w:t>&gt;</w:t>
      </w:r>
    </w:p>
    <w:p w14:paraId="5A52510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dat:FechaAlta</w:t>
      </w:r>
      <w:proofErr w:type="spellEnd"/>
      <w:r>
        <w:rPr>
          <w:b/>
          <w:color w:val="7F7F7F" w:themeColor="text1" w:themeTint="80"/>
          <w:sz w:val="17"/>
        </w:rPr>
        <w:t>&gt;2017/12/30&lt;/</w:t>
      </w:r>
      <w:proofErr w:type="spellStart"/>
      <w:r>
        <w:rPr>
          <w:b/>
          <w:color w:val="7F7F7F" w:themeColor="text1" w:themeTint="80"/>
          <w:sz w:val="17"/>
        </w:rPr>
        <w:t>dat:FechaAlta</w:t>
      </w:r>
      <w:proofErr w:type="spellEnd"/>
      <w:r>
        <w:rPr>
          <w:b/>
          <w:color w:val="7F7F7F" w:themeColor="text1" w:themeTint="80"/>
          <w:sz w:val="17"/>
        </w:rPr>
        <w:t>&gt;</w:t>
      </w:r>
    </w:p>
    <w:p w14:paraId="22FB03E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dat:FechaEfectos</w:t>
      </w:r>
      <w:proofErr w:type="spellEnd"/>
      <w:r>
        <w:rPr>
          <w:b/>
          <w:color w:val="7F7F7F" w:themeColor="text1" w:themeTint="80"/>
          <w:sz w:val="17"/>
        </w:rPr>
        <w:t>&gt;2017/12/30&lt;/</w:t>
      </w:r>
      <w:proofErr w:type="spellStart"/>
      <w:r>
        <w:rPr>
          <w:b/>
          <w:color w:val="7F7F7F" w:themeColor="text1" w:themeTint="80"/>
          <w:sz w:val="17"/>
        </w:rPr>
        <w:t>dat:FechaEfectos</w:t>
      </w:r>
      <w:proofErr w:type="spellEnd"/>
      <w:r>
        <w:rPr>
          <w:b/>
          <w:color w:val="7F7F7F" w:themeColor="text1" w:themeTint="80"/>
          <w:sz w:val="17"/>
        </w:rPr>
        <w:t>&gt;</w:t>
      </w:r>
    </w:p>
    <w:p w14:paraId="12D2417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dat:FechaBaja</w:t>
      </w:r>
      <w:proofErr w:type="spellEnd"/>
      <w:r>
        <w:rPr>
          <w:b/>
          <w:color w:val="7F7F7F" w:themeColor="text1" w:themeTint="80"/>
          <w:sz w:val="17"/>
        </w:rPr>
        <w:t>&gt;2017/12/31&lt;/</w:t>
      </w:r>
      <w:proofErr w:type="spellStart"/>
      <w:r>
        <w:rPr>
          <w:b/>
          <w:color w:val="7F7F7F" w:themeColor="text1" w:themeTint="80"/>
          <w:sz w:val="17"/>
        </w:rPr>
        <w:t>dat:FechaBaja</w:t>
      </w:r>
      <w:proofErr w:type="spellEnd"/>
      <w:r>
        <w:rPr>
          <w:b/>
          <w:color w:val="7F7F7F" w:themeColor="text1" w:themeTint="80"/>
          <w:sz w:val="17"/>
        </w:rPr>
        <w:t>&gt;</w:t>
      </w:r>
    </w:p>
    <w:p w14:paraId="272625B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dat:ContratoTrabajo</w:t>
      </w:r>
      <w:proofErr w:type="spellEnd"/>
      <w:r>
        <w:rPr>
          <w:b/>
          <w:color w:val="7F7F7F" w:themeColor="text1" w:themeTint="80"/>
          <w:sz w:val="17"/>
        </w:rPr>
        <w:t>&gt;402&lt;/</w:t>
      </w:r>
      <w:proofErr w:type="spellStart"/>
      <w:r>
        <w:rPr>
          <w:b/>
          <w:color w:val="7F7F7F" w:themeColor="text1" w:themeTint="80"/>
          <w:sz w:val="17"/>
        </w:rPr>
        <w:t>dat:ContratoTrabajo</w:t>
      </w:r>
      <w:proofErr w:type="spellEnd"/>
      <w:r>
        <w:rPr>
          <w:b/>
          <w:color w:val="7F7F7F" w:themeColor="text1" w:themeTint="80"/>
          <w:sz w:val="17"/>
        </w:rPr>
        <w:t>&gt;</w:t>
      </w:r>
    </w:p>
    <w:p w14:paraId="7D81626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lastRenderedPageBreak/>
        <w:t xml:space="preserve">                              &lt;</w:t>
      </w:r>
      <w:proofErr w:type="spellStart"/>
      <w:r>
        <w:rPr>
          <w:b/>
          <w:color w:val="7F7F7F" w:themeColor="text1" w:themeTint="80"/>
          <w:sz w:val="17"/>
        </w:rPr>
        <w:t>dat:GrupoCotizacion</w:t>
      </w:r>
      <w:proofErr w:type="spellEnd"/>
      <w:r>
        <w:rPr>
          <w:b/>
          <w:color w:val="7F7F7F" w:themeColor="text1" w:themeTint="80"/>
          <w:sz w:val="17"/>
        </w:rPr>
        <w:t>&gt;08&lt;/</w:t>
      </w:r>
      <w:proofErr w:type="spellStart"/>
      <w:r>
        <w:rPr>
          <w:b/>
          <w:color w:val="7F7F7F" w:themeColor="text1" w:themeTint="80"/>
          <w:sz w:val="17"/>
        </w:rPr>
        <w:t>dat:GrupoCotizacion</w:t>
      </w:r>
      <w:proofErr w:type="spellEnd"/>
      <w:r>
        <w:rPr>
          <w:b/>
          <w:color w:val="7F7F7F" w:themeColor="text1" w:themeTint="80"/>
          <w:sz w:val="17"/>
        </w:rPr>
        <w:t>&gt;</w:t>
      </w:r>
    </w:p>
    <w:p w14:paraId="67A9C8FC"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dat:DiasAlta</w:t>
      </w:r>
      <w:proofErr w:type="spellEnd"/>
      <w:r>
        <w:rPr>
          <w:b/>
          <w:color w:val="7F7F7F" w:themeColor="text1" w:themeTint="80"/>
          <w:sz w:val="17"/>
        </w:rPr>
        <w:t>&gt;2&lt;/</w:t>
      </w:r>
      <w:proofErr w:type="spellStart"/>
      <w:r>
        <w:rPr>
          <w:b/>
          <w:color w:val="7F7F7F" w:themeColor="text1" w:themeTint="80"/>
          <w:sz w:val="17"/>
        </w:rPr>
        <w:t>dat:DiasAlta</w:t>
      </w:r>
      <w:proofErr w:type="spellEnd"/>
      <w:r>
        <w:rPr>
          <w:b/>
          <w:color w:val="7F7F7F" w:themeColor="text1" w:themeTint="80"/>
          <w:sz w:val="17"/>
        </w:rPr>
        <w:t>&gt;</w:t>
      </w:r>
    </w:p>
    <w:p w14:paraId="77906035"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dat:Situacion</w:t>
      </w:r>
      <w:proofErr w:type="spellEnd"/>
      <w:r>
        <w:rPr>
          <w:b/>
          <w:color w:val="7F7F7F" w:themeColor="text1" w:themeTint="80"/>
          <w:sz w:val="17"/>
        </w:rPr>
        <w:t>&gt;</w:t>
      </w:r>
    </w:p>
    <w:p w14:paraId="78C7CA56"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dat:ListaSituaciones</w:t>
      </w:r>
      <w:proofErr w:type="spellEnd"/>
      <w:r>
        <w:rPr>
          <w:b/>
          <w:color w:val="7F7F7F" w:themeColor="text1" w:themeTint="80"/>
          <w:sz w:val="17"/>
        </w:rPr>
        <w:t>&gt;</w:t>
      </w:r>
    </w:p>
    <w:p w14:paraId="23AA3377"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dat:VidaLaboral</w:t>
      </w:r>
      <w:proofErr w:type="spellEnd"/>
      <w:r>
        <w:rPr>
          <w:b/>
          <w:color w:val="7F7F7F" w:themeColor="text1" w:themeTint="80"/>
          <w:sz w:val="17"/>
        </w:rPr>
        <w:t>&gt;</w:t>
      </w:r>
    </w:p>
    <w:p w14:paraId="53851733"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dat:Retorno</w:t>
      </w:r>
      <w:proofErr w:type="spellEnd"/>
      <w:r>
        <w:rPr>
          <w:b/>
          <w:color w:val="7F7F7F" w:themeColor="text1" w:themeTint="80"/>
          <w:sz w:val="17"/>
        </w:rPr>
        <w:t>&gt;</w:t>
      </w:r>
    </w:p>
    <w:p w14:paraId="33D7D77F" w14:textId="77777777" w:rsidR="00B77C83" w:rsidRPr="00B77C83" w:rsidRDefault="008E39D6"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7A72E00D"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240A466A" w14:textId="77777777" w:rsidR="00B77C83" w:rsidRPr="00B77C8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393C155E" w14:textId="77777777" w:rsidR="00161AA3" w:rsidRPr="00161AA3" w:rsidRDefault="00B77C83" w:rsidP="00B77C8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r>
        <w:rPr>
          <w:color w:val="7F7F7F" w:themeColor="text1" w:themeTint="80"/>
          <w:sz w:val="17"/>
        </w:rPr>
        <w:cr/>
        <w:t xml:space="preserve">    &lt;/</w:t>
      </w:r>
      <w:proofErr w:type="spellStart"/>
      <w:r>
        <w:rPr>
          <w:color w:val="7F7F7F" w:themeColor="text1" w:themeTint="80"/>
          <w:sz w:val="17"/>
        </w:rPr>
        <w:t>S:Body</w:t>
      </w:r>
      <w:proofErr w:type="spellEnd"/>
      <w:r>
        <w:rPr>
          <w:color w:val="7F7F7F" w:themeColor="text1" w:themeTint="80"/>
          <w:sz w:val="17"/>
        </w:rPr>
        <w:t>&gt;</w:t>
      </w:r>
    </w:p>
    <w:p w14:paraId="510C8E37" w14:textId="77777777" w:rsidR="00C77888"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&gt;</w:t>
      </w:r>
    </w:p>
    <w:p w14:paraId="69B8B05D" w14:textId="77777777" w:rsidR="00C77888" w:rsidRPr="00C77888" w:rsidRDefault="00C77888" w:rsidP="00C77888">
      <w:pPr>
        <w:rPr>
          <w:rFonts w:eastAsia="Times New Roman" w:cstheme="minorHAnsi"/>
          <w:sz w:val="17"/>
          <w:szCs w:val="17"/>
          <w:lang w:val="en-US" w:eastAsia="es-ES_tradnl"/>
        </w:rPr>
      </w:pPr>
    </w:p>
    <w:p w14:paraId="6D52DE90" w14:textId="77777777" w:rsidR="00C77888" w:rsidRPr="00704673" w:rsidRDefault="00C77888" w:rsidP="00C778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F31210B" w14:textId="77777777" w:rsidR="00C77888" w:rsidRDefault="00C77888" w:rsidP="00C77888">
      <w:pPr>
        <w:pStyle w:val="Titulo1nisae"/>
      </w:pPr>
      <w:bookmarkStart w:id="29" w:name="_Toc532384620"/>
      <w:bookmarkStart w:id="30" w:name="_Toc98334730"/>
      <w:r>
        <w:lastRenderedPageBreak/>
        <w:t>II. eranskina: Egoera batean altan egondako egunen argibidea</w:t>
      </w:r>
      <w:bookmarkEnd w:id="29"/>
      <w:bookmarkEnd w:id="30"/>
    </w:p>
    <w:p w14:paraId="3ACD57AC" w14:textId="77777777" w:rsidR="00C77888" w:rsidRDefault="00C77888" w:rsidP="00C77888">
      <w:pPr>
        <w:autoSpaceDE w:val="0"/>
        <w:autoSpaceDN w:val="0"/>
        <w:adjustRightInd w:val="0"/>
        <w:spacing w:after="0" w:line="240" w:lineRule="auto"/>
        <w:rPr>
          <w:rFonts w:eastAsia="Times New Roman" w:cstheme="minorHAnsi"/>
          <w:szCs w:val="20"/>
        </w:rPr>
      </w:pPr>
      <w:r>
        <w:t>Egoera batean altan egondako egunek honako salbuespenak eta argibideak izango dituzte.</w:t>
      </w:r>
    </w:p>
    <w:p w14:paraId="72A92F8F" w14:textId="77777777" w:rsidR="00C77888" w:rsidRPr="00B60AD9" w:rsidRDefault="00C77888" w:rsidP="00C77888">
      <w:pPr>
        <w:autoSpaceDE w:val="0"/>
        <w:autoSpaceDN w:val="0"/>
        <w:adjustRightInd w:val="0"/>
        <w:spacing w:after="0" w:line="240" w:lineRule="auto"/>
        <w:rPr>
          <w:rFonts w:eastAsia="Times New Roman" w:cstheme="minorHAnsi"/>
          <w:szCs w:val="20"/>
        </w:rPr>
      </w:pPr>
      <w:r>
        <w:t xml:space="preserve"> </w:t>
      </w:r>
    </w:p>
    <w:p w14:paraId="5F926520" w14:textId="77777777" w:rsidR="00C77888" w:rsidRPr="00B60AD9" w:rsidRDefault="00C77888" w:rsidP="00C77888">
      <w:pPr>
        <w:autoSpaceDE w:val="0"/>
        <w:autoSpaceDN w:val="0"/>
        <w:adjustRightInd w:val="0"/>
        <w:spacing w:after="0" w:line="240" w:lineRule="auto"/>
        <w:rPr>
          <w:rFonts w:eastAsia="Times New Roman" w:cstheme="minorHAnsi"/>
          <w:szCs w:val="20"/>
        </w:rPr>
      </w:pPr>
      <w:r>
        <w:rPr>
          <w:b/>
          <w:bCs/>
        </w:rPr>
        <w:t>Altaren efektu-dataren</w:t>
      </w:r>
      <w:r>
        <w:t xml:space="preserve"> eta </w:t>
      </w:r>
      <w:r>
        <w:rPr>
          <w:b/>
          <w:bCs/>
        </w:rPr>
        <w:t>baja-dataren</w:t>
      </w:r>
      <w:r>
        <w:t xml:space="preserve"> artean igarotako egun kopurua. </w:t>
      </w:r>
    </w:p>
    <w:p w14:paraId="0E3E7749" w14:textId="77777777" w:rsidR="00C77888" w:rsidRDefault="00C77888" w:rsidP="00C77888">
      <w:pPr>
        <w:autoSpaceDE w:val="0"/>
        <w:autoSpaceDN w:val="0"/>
        <w:adjustRightInd w:val="0"/>
        <w:spacing w:after="0" w:line="240" w:lineRule="auto"/>
        <w:rPr>
          <w:rFonts w:eastAsia="Times New Roman" w:cstheme="minorHAnsi"/>
          <w:szCs w:val="20"/>
        </w:rPr>
      </w:pPr>
      <w:r>
        <w:rPr>
          <w:b/>
          <w:bCs/>
        </w:rPr>
        <w:t>Alta</w:t>
      </w:r>
      <w:r>
        <w:t xml:space="preserve"> egoeretan, </w:t>
      </w:r>
      <w:r>
        <w:rPr>
          <w:b/>
          <w:bCs/>
        </w:rPr>
        <w:t>altaren efektu-dataren</w:t>
      </w:r>
      <w:r>
        <w:t xml:space="preserve"> eta </w:t>
      </w:r>
      <w:r>
        <w:rPr>
          <w:b/>
          <w:bCs/>
        </w:rPr>
        <w:t>txostenaren jaulkitze-dataren</w:t>
      </w:r>
      <w:r>
        <w:t xml:space="preserve"> arteko egun kopurua kontatzen da.</w:t>
      </w:r>
    </w:p>
    <w:p w14:paraId="0D72EC43" w14:textId="77777777" w:rsidR="00C77888" w:rsidRPr="00B60AD9" w:rsidRDefault="00C77888" w:rsidP="00C77888">
      <w:pPr>
        <w:autoSpaceDE w:val="0"/>
        <w:autoSpaceDN w:val="0"/>
        <w:adjustRightInd w:val="0"/>
        <w:spacing w:after="0" w:line="240" w:lineRule="auto"/>
        <w:rPr>
          <w:rFonts w:eastAsia="Times New Roman" w:cstheme="minorHAnsi"/>
          <w:szCs w:val="20"/>
          <w:lang w:val="es-ES_tradnl"/>
        </w:rPr>
      </w:pPr>
    </w:p>
    <w:p w14:paraId="0CDE776C" w14:textId="77777777" w:rsidR="00C77888" w:rsidRPr="00B60AD9" w:rsidRDefault="00C77888" w:rsidP="00C77888">
      <w:pPr>
        <w:autoSpaceDE w:val="0"/>
        <w:autoSpaceDN w:val="0"/>
        <w:adjustRightInd w:val="0"/>
        <w:spacing w:after="0" w:line="240" w:lineRule="auto"/>
        <w:rPr>
          <w:rFonts w:eastAsia="Times New Roman" w:cstheme="minorHAnsi"/>
          <w:szCs w:val="20"/>
        </w:rPr>
      </w:pPr>
      <w:r>
        <w:rPr>
          <w:u w:val="single"/>
        </w:rPr>
        <w:t xml:space="preserve">Lanaldi partzialeko kontratuen berezitasunak: </w:t>
      </w:r>
    </w:p>
    <w:p w14:paraId="4D981CBC" w14:textId="77777777" w:rsidR="00C77888" w:rsidRDefault="00C77888" w:rsidP="00C77888">
      <w:pPr>
        <w:pStyle w:val="Prrafodelista"/>
        <w:numPr>
          <w:ilvl w:val="0"/>
          <w:numId w:val="25"/>
        </w:numPr>
        <w:autoSpaceDE w:val="0"/>
        <w:autoSpaceDN w:val="0"/>
        <w:adjustRightInd w:val="0"/>
        <w:spacing w:after="0" w:line="240" w:lineRule="auto"/>
        <w:rPr>
          <w:rFonts w:eastAsia="Times New Roman" w:cstheme="minorHAnsi"/>
          <w:szCs w:val="20"/>
        </w:rPr>
      </w:pPr>
      <w:r>
        <w:rPr>
          <w:b/>
          <w:bCs/>
        </w:rPr>
        <w:t>Altaren efektu-dataren</w:t>
      </w:r>
      <w:r>
        <w:t xml:space="preserve"> eta </w:t>
      </w:r>
      <w:r>
        <w:rPr>
          <w:b/>
          <w:bCs/>
        </w:rPr>
        <w:t>baja-dataren</w:t>
      </w:r>
      <w:r>
        <w:t xml:space="preserve"> arteko aldea adierazten duen zenbakiari enpresaren ohiko lanaldiaren gaineko ehunekoa aplikatu zaio. </w:t>
      </w:r>
    </w:p>
    <w:p w14:paraId="5F934278" w14:textId="77777777" w:rsidR="00C77888" w:rsidRDefault="00C77888" w:rsidP="00C77888">
      <w:pPr>
        <w:pStyle w:val="Prrafodelista"/>
        <w:numPr>
          <w:ilvl w:val="1"/>
          <w:numId w:val="25"/>
        </w:numPr>
        <w:autoSpaceDE w:val="0"/>
        <w:autoSpaceDN w:val="0"/>
        <w:adjustRightInd w:val="0"/>
        <w:spacing w:after="0" w:line="240" w:lineRule="auto"/>
        <w:rPr>
          <w:rFonts w:eastAsia="Times New Roman" w:cstheme="minorHAnsi"/>
          <w:szCs w:val="20"/>
        </w:rPr>
      </w:pPr>
      <w:r>
        <w:t xml:space="preserve">Aldi batean langileak iraupen ezberdineko lanaldiak izan baditu, egunak kalkulatzean lanaldi guztiak hartzen dira kontuan. </w:t>
      </w:r>
    </w:p>
    <w:p w14:paraId="2F69DE32" w14:textId="77777777" w:rsidR="00C77888" w:rsidRDefault="00C77888" w:rsidP="00C77888">
      <w:pPr>
        <w:pStyle w:val="Prrafodelista"/>
        <w:numPr>
          <w:ilvl w:val="1"/>
          <w:numId w:val="25"/>
        </w:numPr>
        <w:autoSpaceDE w:val="0"/>
        <w:autoSpaceDN w:val="0"/>
        <w:adjustRightInd w:val="0"/>
        <w:spacing w:after="0" w:line="240" w:lineRule="auto"/>
        <w:rPr>
          <w:rFonts w:eastAsia="Times New Roman" w:cstheme="minorHAnsi"/>
          <w:szCs w:val="20"/>
        </w:rPr>
      </w:pPr>
      <w:r>
        <w:t xml:space="preserve">Lanaldi partziala izanik altan egondako egun kopuruaren kalkulua behin-behinekoa da. </w:t>
      </w:r>
    </w:p>
    <w:p w14:paraId="0B7DED86" w14:textId="77777777" w:rsidR="00C77888" w:rsidRPr="00B60AD9" w:rsidRDefault="00C77888" w:rsidP="00C77888">
      <w:pPr>
        <w:pStyle w:val="Prrafodelista"/>
        <w:numPr>
          <w:ilvl w:val="1"/>
          <w:numId w:val="25"/>
        </w:numPr>
        <w:autoSpaceDE w:val="0"/>
        <w:autoSpaceDN w:val="0"/>
        <w:adjustRightInd w:val="0"/>
        <w:spacing w:after="0" w:line="240" w:lineRule="auto"/>
        <w:rPr>
          <w:rFonts w:eastAsia="Times New Roman" w:cstheme="minorHAnsi"/>
          <w:szCs w:val="20"/>
        </w:rPr>
      </w:pPr>
      <w:r>
        <w:t xml:space="preserve">Gizarte Segurantzaren sistemako prestazio bat jasotzeko eskaera gauzatzean egiten da behin betiko kalkulua. </w:t>
      </w:r>
    </w:p>
    <w:p w14:paraId="790DDA7C" w14:textId="77777777" w:rsidR="00C77888" w:rsidRPr="00B60AD9" w:rsidRDefault="00C77888" w:rsidP="00C77888">
      <w:pPr>
        <w:autoSpaceDE w:val="0"/>
        <w:autoSpaceDN w:val="0"/>
        <w:adjustRightInd w:val="0"/>
        <w:spacing w:after="0" w:line="240" w:lineRule="auto"/>
        <w:rPr>
          <w:rFonts w:eastAsia="Times New Roman" w:cstheme="minorHAnsi"/>
          <w:szCs w:val="20"/>
          <w:lang w:val="es-ES_tradnl"/>
        </w:rPr>
      </w:pPr>
    </w:p>
    <w:p w14:paraId="2383B8B7" w14:textId="77777777" w:rsidR="00C77888" w:rsidRDefault="00C77888" w:rsidP="00C77888">
      <w:pPr>
        <w:autoSpaceDE w:val="0"/>
        <w:autoSpaceDN w:val="0"/>
        <w:adjustRightInd w:val="0"/>
        <w:spacing w:after="0" w:line="240" w:lineRule="auto"/>
        <w:rPr>
          <w:rFonts w:eastAsia="Times New Roman" w:cstheme="minorHAnsi"/>
          <w:szCs w:val="20"/>
          <w:u w:val="single"/>
        </w:rPr>
      </w:pPr>
      <w:r>
        <w:rPr>
          <w:u w:val="single"/>
        </w:rPr>
        <w:t>Europar Batasuneko funtzionarioen hitzarmen bereziaren berezitasunak lanaldi partzialeko kontratuei dagokienez:</w:t>
      </w:r>
    </w:p>
    <w:p w14:paraId="0F520D17" w14:textId="77777777" w:rsidR="00C77888" w:rsidRPr="00B60AD9" w:rsidRDefault="00C77888" w:rsidP="00C77888">
      <w:pPr>
        <w:pStyle w:val="Prrafodelista"/>
        <w:numPr>
          <w:ilvl w:val="0"/>
          <w:numId w:val="25"/>
        </w:numPr>
        <w:autoSpaceDE w:val="0"/>
        <w:autoSpaceDN w:val="0"/>
        <w:adjustRightInd w:val="0"/>
        <w:spacing w:after="0" w:line="240" w:lineRule="auto"/>
        <w:rPr>
          <w:rFonts w:eastAsia="Times New Roman" w:cstheme="minorHAnsi"/>
          <w:szCs w:val="20"/>
        </w:rPr>
      </w:pPr>
      <w:r>
        <w:t xml:space="preserve">Kontingentzia arruntetatik eratorritako ezintasun iraunkorragatiko prestazio ekonomikoa jasotzeko bakarrik kontatzen dira hitzarmen honetan alta-egoeran egindako egunak </w:t>
      </w:r>
    </w:p>
    <w:p w14:paraId="59CCDF34" w14:textId="77777777" w:rsidR="00C77888" w:rsidRPr="00470D6B" w:rsidRDefault="00C77888" w:rsidP="00C77888">
      <w:pPr>
        <w:autoSpaceDE w:val="0"/>
        <w:autoSpaceDN w:val="0"/>
        <w:adjustRightInd w:val="0"/>
        <w:spacing w:after="0" w:line="240" w:lineRule="auto"/>
        <w:rPr>
          <w:rFonts w:eastAsia="Times New Roman" w:cstheme="minorHAnsi"/>
          <w:szCs w:val="20"/>
          <w:u w:val="single"/>
        </w:rPr>
      </w:pPr>
    </w:p>
    <w:p w14:paraId="239BC268" w14:textId="77777777" w:rsidR="00C77888" w:rsidRDefault="00C77888" w:rsidP="00C77888">
      <w:pPr>
        <w:autoSpaceDE w:val="0"/>
        <w:autoSpaceDN w:val="0"/>
        <w:adjustRightInd w:val="0"/>
        <w:spacing w:after="0" w:line="240" w:lineRule="auto"/>
        <w:rPr>
          <w:rFonts w:eastAsia="Times New Roman" w:cstheme="minorHAnsi"/>
          <w:szCs w:val="20"/>
        </w:rPr>
      </w:pPr>
      <w:r>
        <w:rPr>
          <w:u w:val="single"/>
        </w:rPr>
        <w:t xml:space="preserve">Fruta, barazki eta kontserba begetalen sistema bereziaren berezitasunak: </w:t>
      </w:r>
    </w:p>
    <w:p w14:paraId="297DD491" w14:textId="77777777" w:rsidR="00C77888" w:rsidRDefault="00C77888" w:rsidP="00C77888">
      <w:pPr>
        <w:pStyle w:val="Prrafodelista"/>
        <w:numPr>
          <w:ilvl w:val="0"/>
          <w:numId w:val="25"/>
        </w:numPr>
        <w:autoSpaceDE w:val="0"/>
        <w:autoSpaceDN w:val="0"/>
        <w:adjustRightInd w:val="0"/>
        <w:spacing w:after="0" w:line="240" w:lineRule="auto"/>
        <w:rPr>
          <w:rFonts w:eastAsia="Times New Roman" w:cstheme="minorHAnsi"/>
          <w:szCs w:val="20"/>
        </w:rPr>
      </w:pPr>
      <w:r>
        <w:t xml:space="preserve">Txostenean EGONALDIEN KOEFIZIENTEA, LAN EGUNAK eta/edo EGONALDIEN KOEFIZIENTEA APLIKATU EZIN ZAIEN EGUNAK datuak agertzen badira, alta-egoeran egindako egun kopurua honela kalkulatzen da: LAN EGUNAK bider EGONALDIEN KOEFIZIENTEA, eta emaitzari EGONALDIEN KOEFIZIENTEA APLIKATU EZIN ZAIEN EGUNAK gehitzen zaizkio. </w:t>
      </w:r>
    </w:p>
    <w:p w14:paraId="5B508EC6" w14:textId="77777777" w:rsidR="00C77888" w:rsidRPr="00470D6B" w:rsidRDefault="00C77888" w:rsidP="00C77888">
      <w:pPr>
        <w:pStyle w:val="Prrafodelista"/>
        <w:autoSpaceDE w:val="0"/>
        <w:autoSpaceDN w:val="0"/>
        <w:adjustRightInd w:val="0"/>
        <w:spacing w:after="0" w:line="240" w:lineRule="auto"/>
        <w:rPr>
          <w:rFonts w:eastAsia="Times New Roman" w:cstheme="minorHAnsi"/>
          <w:szCs w:val="20"/>
        </w:rPr>
      </w:pPr>
    </w:p>
    <w:p w14:paraId="3C822270" w14:textId="77777777" w:rsidR="00C77888" w:rsidRPr="00B60AD9" w:rsidRDefault="00C77888" w:rsidP="00C77888">
      <w:pPr>
        <w:pStyle w:val="Prrafodelista"/>
        <w:numPr>
          <w:ilvl w:val="0"/>
          <w:numId w:val="25"/>
        </w:numPr>
        <w:autoSpaceDE w:val="0"/>
        <w:autoSpaceDN w:val="0"/>
        <w:adjustRightInd w:val="0"/>
        <w:spacing w:after="0" w:line="240" w:lineRule="auto"/>
        <w:rPr>
          <w:rFonts w:eastAsia="Times New Roman" w:cstheme="minorHAnsi"/>
          <w:szCs w:val="20"/>
        </w:rPr>
      </w:pPr>
      <w:r>
        <w:t xml:space="preserve">Aipatutako sistemakoak ez diren bi erregimen ezberdinetan edo gehiagotan aldi berean altan egonez gero –jarduera aniztasuna–, enpresetako bat fruta, barazki eta kontserba begetalen sistema berezikoa izanik, ezin da zehaztu aurreko paragrafoan adierazi bezala kalkulatutako egun kopuruari egunak kendu behar zaizkion, kotizatutako aldiak gainjartzen baitira. Gizarte Segurantzaren sistemako prestazio bat jasotzeko eskaera gauzatzean egiten da behin betiko kalkulua. </w:t>
      </w:r>
    </w:p>
    <w:p w14:paraId="676FFABA" w14:textId="77777777" w:rsidR="00C77888" w:rsidRPr="00B60AD9" w:rsidRDefault="00C77888" w:rsidP="00C77888">
      <w:pPr>
        <w:pStyle w:val="Titulo2nisae"/>
        <w:rPr>
          <w:b w:val="0"/>
          <w:color w:val="auto"/>
          <w:sz w:val="22"/>
        </w:rPr>
      </w:pPr>
    </w:p>
    <w:p w14:paraId="4DF29BD1" w14:textId="77777777" w:rsidR="00C77888" w:rsidRPr="00470D6B" w:rsidRDefault="00C77888" w:rsidP="00C77888">
      <w:pPr>
        <w:rPr>
          <w:rFonts w:eastAsia="Times New Roman" w:cstheme="minorHAnsi"/>
          <w:sz w:val="17"/>
          <w:szCs w:val="17"/>
          <w:lang w:val="es-ES" w:eastAsia="es-ES_tradnl"/>
        </w:rPr>
      </w:pPr>
    </w:p>
    <w:p w14:paraId="6F50907E" w14:textId="77777777" w:rsidR="00BC596B" w:rsidRPr="00470D6B" w:rsidRDefault="00BC596B" w:rsidP="00C77888">
      <w:pPr>
        <w:rPr>
          <w:rFonts w:eastAsia="Times New Roman" w:cstheme="minorHAnsi"/>
          <w:sz w:val="17"/>
          <w:szCs w:val="17"/>
          <w:lang w:val="es-ES" w:eastAsia="es-ES_tradnl"/>
        </w:rPr>
      </w:pPr>
    </w:p>
    <w:sectPr w:rsidR="00BC596B" w:rsidRPr="00470D6B" w:rsidSect="00C5328B">
      <w:headerReference w:type="default" r:id="rId33"/>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CCA673F" w14:textId="77777777" w:rsidR="00BE6362" w:rsidRDefault="00BE6362" w:rsidP="00F05BD1">
      <w:pPr>
        <w:spacing w:after="0" w:line="240" w:lineRule="auto"/>
      </w:pPr>
      <w:r>
        <w:separator/>
      </w:r>
    </w:p>
  </w:endnote>
  <w:endnote w:type="continuationSeparator" w:id="0">
    <w:p w14:paraId="10F1AC3D" w14:textId="77777777" w:rsidR="00BE6362" w:rsidRDefault="00BE6362"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altName w:val="Courier New"/>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Helv" w:hAnsi="Helv"/>
        <w:b/>
        <w:bCs/>
        <w:sz w:val="16"/>
        <w:szCs w:val="16"/>
      </w:rPr>
      <w:id w:val="-1579437684"/>
      <w:docPartObj>
        <w:docPartGallery w:val="Page Numbers (Bottom of Page)"/>
        <w:docPartUnique/>
      </w:docPartObj>
    </w:sdtPr>
    <w:sdtContent>
      <w:p w14:paraId="53A754FB" w14:textId="77777777" w:rsidR="00CD7231" w:rsidRDefault="00CD7231">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57216" behindDoc="0" locked="0" layoutInCell="1" allowOverlap="1" wp14:anchorId="55920CE2" wp14:editId="5F052C71">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5E4D58CF" w14:textId="77777777" w:rsidR="00CD7231" w:rsidRPr="000F5D0D" w:rsidRDefault="00CD7231">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870521" w:rsidRPr="00870521">
                                  <w:rPr>
                                    <w:color w:val="006699"/>
                                    <w:sz w:val="16"/>
                                  </w:rPr>
                                  <w:t>15</w:t>
                                </w:r>
                                <w:r w:rsidRPr="000F5D0D">
                                  <w:rPr>
                                    <w:color w:val="006699"/>
                                    <w:sz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920CE2" id="Grupo 80" o:spid="_x0000_s1026" style="position:absolute;margin-left:-25.05pt;margin-top:0;width:26.15pt;height:37.7pt;z-index:25165721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5E4D58CF" w14:textId="77777777" w:rsidR="00CD7231" w:rsidRPr="000F5D0D" w:rsidRDefault="00CD7231">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870521" w:rsidRPr="00870521">
                            <w:rPr>
                              <w:color w:val="006699"/>
                              <w:sz w:val="16"/>
                            </w:rPr>
                            <w:t>15</w:t>
                          </w:r>
                          <w:r w:rsidRPr="000F5D0D">
                            <w:rPr>
                              <w:color w:val="006699"/>
                              <w:sz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D90B2D" w14:textId="77777777" w:rsidR="00CD7231" w:rsidRDefault="00CD7231" w:rsidP="00B264FA">
    <w:pPr>
      <w:pStyle w:val="Piedepgina"/>
      <w:jc w:val="right"/>
    </w:pPr>
    <w:r>
      <w:rPr>
        <w:noProof/>
      </w:rPr>
      <mc:AlternateContent>
        <mc:Choice Requires="wps">
          <w:drawing>
            <wp:anchor distT="0" distB="0" distL="114300" distR="114300" simplePos="0" relativeHeight="251658240" behindDoc="0" locked="0" layoutInCell="1" allowOverlap="1" wp14:anchorId="6486CBEE" wp14:editId="224A6458">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4D0926EE" w14:textId="77777777" w:rsidR="00CD7231" w:rsidRPr="00B264FA" w:rsidRDefault="00CD7231">
                          <w:pPr>
                            <w:rPr>
                              <w:rFonts w:ascii="Eurostar Regular Extended" w:hAnsi="Eurostar Regular Extended"/>
                              <w:color w:val="006699"/>
                            </w:rPr>
                          </w:pPr>
                          <w:r>
                            <w:rPr>
                              <w:rFonts w:ascii="Eurostar Regular Extended" w:hAnsi="Eurostar Regular Extended"/>
                              <w:color w:val="006699"/>
                            </w:rPr>
                            <w:t>Izenpe SA</w:t>
                          </w:r>
                        </w:p>
                        <w:p w14:paraId="73275020" w14:textId="77777777" w:rsidR="00CD7231" w:rsidRDefault="00CD7231"/>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6486CBEE"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582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filled="f" stroked="f">
              <v:textbox>
                <w:txbxContent>
                  <w:p w14:paraId="4D0926EE" w14:textId="77777777" w:rsidR="00CD7231" w:rsidRPr="00B264FA" w:rsidRDefault="00CD7231">
                    <w:pPr>
                      <w:rPr>
                        <w:rFonts w:ascii="Eurostar Regular Extended" w:hAnsi="Eurostar Regular Extended"/>
                        <w:color w:val="006699"/>
                      </w:rPr>
                    </w:pPr>
                    <w:r>
                      <w:rPr>
                        <w:rFonts w:ascii="Eurostar Regular Extended" w:hAnsi="Eurostar Regular Extended"/>
                        <w:color w:val="006699"/>
                      </w:rPr>
                      <w:t>Izenpe SA</w:t>
                    </w:r>
                  </w:p>
                  <w:p w14:paraId="73275020" w14:textId="77777777" w:rsidR="00CD7231" w:rsidRDefault="00CD7231"/>
                </w:txbxContent>
              </v:textbox>
            </v:shape>
          </w:pict>
        </mc:Fallback>
      </mc:AlternateContent>
    </w:r>
    <w:r>
      <w:rPr>
        <w:noProof/>
      </w:rPr>
      <w:drawing>
        <wp:inline distT="0" distB="0" distL="0" distR="0" wp14:anchorId="1AF8599D" wp14:editId="4492A71D">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CAC09F" w14:textId="77777777" w:rsidR="00BE6362" w:rsidRDefault="00BE6362" w:rsidP="00F05BD1">
      <w:pPr>
        <w:spacing w:after="0" w:line="240" w:lineRule="auto"/>
      </w:pPr>
      <w:r>
        <w:separator/>
      </w:r>
    </w:p>
  </w:footnote>
  <w:footnote w:type="continuationSeparator" w:id="0">
    <w:p w14:paraId="7DF27DC9" w14:textId="77777777" w:rsidR="00BE6362" w:rsidRDefault="00BE6362"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C53A33" w14:textId="77777777" w:rsidR="00CD7231" w:rsidRDefault="00CD7231" w:rsidP="00303445">
    <w:pPr>
      <w:pStyle w:val="Encabezado"/>
    </w:pPr>
    <w:r>
      <w:tab/>
    </w:r>
    <w:bookmarkStart w:id="7" w:name="EJ_MARC4"/>
    <w:bookmarkEnd w:id="7"/>
    <w:r>
      <w:t xml:space="preserve">  </w:t>
    </w:r>
  </w:p>
  <w:p w14:paraId="40566030" w14:textId="77777777" w:rsidR="00CD7231" w:rsidRDefault="00CD7231"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4ADE1D" w14:textId="77777777" w:rsidR="00CD7231" w:rsidRDefault="00CD7231" w:rsidP="001C5F3A">
    <w:pPr>
      <w:pStyle w:val="Encabezado"/>
      <w:ind w:left="-567"/>
    </w:pPr>
    <w:r>
      <w:rPr>
        <w:noProof/>
      </w:rPr>
      <w:drawing>
        <wp:anchor distT="0" distB="0" distL="114300" distR="114300" simplePos="0" relativeHeight="251656192" behindDoc="1" locked="0" layoutInCell="1" allowOverlap="1" wp14:anchorId="4921DD86" wp14:editId="333C3D4A">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rPr>
      <w:drawing>
        <wp:inline distT="0" distB="0" distL="0" distR="0" wp14:anchorId="29081108" wp14:editId="35822EE2">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6088D7E6"/>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A8C4C9C"/>
    <w:multiLevelType w:val="hybridMultilevel"/>
    <w:tmpl w:val="7C46FF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6" w15:restartNumberingAfterBreak="0">
    <w:nsid w:val="12B267B7"/>
    <w:multiLevelType w:val="hybridMultilevel"/>
    <w:tmpl w:val="3DAAF0F2"/>
    <w:lvl w:ilvl="0" w:tplc="F4CCC942">
      <w:numFmt w:val="bullet"/>
      <w:lvlText w:val=""/>
      <w:lvlJc w:val="left"/>
      <w:pPr>
        <w:tabs>
          <w:tab w:val="num" w:pos="170"/>
        </w:tabs>
        <w:ind w:left="170" w:hanging="170"/>
      </w:pPr>
      <w:rPr>
        <w:rFonts w:ascii="Wingdings" w:hAnsi="Wingdings"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818EB014">
      <w:numFmt w:val="bullet"/>
      <w:lvlText w:val=""/>
      <w:lvlJc w:val="left"/>
      <w:pPr>
        <w:tabs>
          <w:tab w:val="num" w:pos="-850"/>
        </w:tabs>
        <w:ind w:left="-850" w:hanging="284"/>
      </w:pPr>
      <w:rPr>
        <w:rFonts w:ascii="Wingdings" w:hAnsi="Wingdings"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8" w15:restartNumberingAfterBreak="0">
    <w:nsid w:val="1DBE44C7"/>
    <w:multiLevelType w:val="hybridMultilevel"/>
    <w:tmpl w:val="44A005DA"/>
    <w:lvl w:ilvl="0" w:tplc="FFFFFFFF">
      <w:start w:val="1"/>
      <w:numFmt w:val="decimal"/>
      <w:lvlText w:val="%1."/>
      <w:lvlJc w:val="left"/>
      <w:pPr>
        <w:ind w:left="1440" w:hanging="360"/>
      </w:pPr>
      <w:rPr>
        <w:rFonts w:hint="default"/>
        <w:b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9"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0"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2" w15:restartNumberingAfterBreak="0">
    <w:nsid w:val="37BC727B"/>
    <w:multiLevelType w:val="hybridMultilevel"/>
    <w:tmpl w:val="4788C26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4"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5"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6" w15:restartNumberingAfterBreak="0">
    <w:nsid w:val="4F302953"/>
    <w:multiLevelType w:val="hybridMultilevel"/>
    <w:tmpl w:val="39AE41B8"/>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7"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0" w15:restartNumberingAfterBreak="0">
    <w:nsid w:val="60491AEA"/>
    <w:multiLevelType w:val="hybridMultilevel"/>
    <w:tmpl w:val="44A005DA"/>
    <w:lvl w:ilvl="0" w:tplc="FFFFFFFF">
      <w:start w:val="1"/>
      <w:numFmt w:val="decimal"/>
      <w:lvlText w:val="%1."/>
      <w:lvlJc w:val="left"/>
      <w:pPr>
        <w:ind w:left="1440" w:hanging="360"/>
      </w:pPr>
      <w:rPr>
        <w:rFonts w:hint="default"/>
        <w:b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614D2376"/>
    <w:multiLevelType w:val="hybridMultilevel"/>
    <w:tmpl w:val="8716E0C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3" w15:restartNumberingAfterBreak="0">
    <w:nsid w:val="6FF14990"/>
    <w:multiLevelType w:val="hybridMultilevel"/>
    <w:tmpl w:val="44A005DA"/>
    <w:lvl w:ilvl="0" w:tplc="CFA2114E">
      <w:start w:val="1"/>
      <w:numFmt w:val="decimal"/>
      <w:lvlText w:val="%1."/>
      <w:lvlJc w:val="left"/>
      <w:pPr>
        <w:ind w:left="1440" w:hanging="360"/>
      </w:pPr>
      <w:rPr>
        <w:rFonts w:hint="default"/>
        <w:b w:val="0"/>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24" w15:restartNumberingAfterBreak="0">
    <w:nsid w:val="73DC0DFB"/>
    <w:multiLevelType w:val="hybridMultilevel"/>
    <w:tmpl w:val="2EEC7C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5"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16cid:durableId="121701821">
    <w:abstractNumId w:val="10"/>
  </w:num>
  <w:num w:numId="2" w16cid:durableId="1900632446">
    <w:abstractNumId w:val="0"/>
  </w:num>
  <w:num w:numId="3" w16cid:durableId="663749666">
    <w:abstractNumId w:val="15"/>
  </w:num>
  <w:num w:numId="4" w16cid:durableId="250168572">
    <w:abstractNumId w:val="11"/>
  </w:num>
  <w:num w:numId="5" w16cid:durableId="585260980">
    <w:abstractNumId w:val="5"/>
  </w:num>
  <w:num w:numId="6" w16cid:durableId="1044478128">
    <w:abstractNumId w:val="9"/>
  </w:num>
  <w:num w:numId="7" w16cid:durableId="145634977">
    <w:abstractNumId w:val="22"/>
  </w:num>
  <w:num w:numId="8" w16cid:durableId="1048721191">
    <w:abstractNumId w:val="16"/>
  </w:num>
  <w:num w:numId="9" w16cid:durableId="1657761092">
    <w:abstractNumId w:val="2"/>
  </w:num>
  <w:num w:numId="10" w16cid:durableId="1343970437">
    <w:abstractNumId w:val="6"/>
  </w:num>
  <w:num w:numId="11" w16cid:durableId="727191207">
    <w:abstractNumId w:val="7"/>
  </w:num>
  <w:num w:numId="12" w16cid:durableId="588391599">
    <w:abstractNumId w:val="25"/>
  </w:num>
  <w:num w:numId="13" w16cid:durableId="345595431">
    <w:abstractNumId w:val="1"/>
  </w:num>
  <w:num w:numId="14" w16cid:durableId="889221419">
    <w:abstractNumId w:val="26"/>
  </w:num>
  <w:num w:numId="15" w16cid:durableId="2134859244">
    <w:abstractNumId w:val="17"/>
  </w:num>
  <w:num w:numId="16" w16cid:durableId="1078863123">
    <w:abstractNumId w:val="18"/>
  </w:num>
  <w:num w:numId="17" w16cid:durableId="289478359">
    <w:abstractNumId w:val="3"/>
  </w:num>
  <w:num w:numId="18" w16cid:durableId="1079061266">
    <w:abstractNumId w:val="14"/>
  </w:num>
  <w:num w:numId="19" w16cid:durableId="282426928">
    <w:abstractNumId w:val="13"/>
  </w:num>
  <w:num w:numId="20" w16cid:durableId="1400321823">
    <w:abstractNumId w:val="19"/>
  </w:num>
  <w:num w:numId="21" w16cid:durableId="173150281">
    <w:abstractNumId w:val="4"/>
  </w:num>
  <w:num w:numId="22" w16cid:durableId="2052875828">
    <w:abstractNumId w:val="21"/>
  </w:num>
  <w:num w:numId="23" w16cid:durableId="1392999673">
    <w:abstractNumId w:val="24"/>
  </w:num>
  <w:num w:numId="24" w16cid:durableId="555507123">
    <w:abstractNumId w:val="23"/>
  </w:num>
  <w:num w:numId="25" w16cid:durableId="1996104180">
    <w:abstractNumId w:val="12"/>
  </w:num>
  <w:num w:numId="26" w16cid:durableId="736981001">
    <w:abstractNumId w:val="20"/>
  </w:num>
  <w:num w:numId="27" w16cid:durableId="10950575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65D"/>
    <w:rsid w:val="0000054D"/>
    <w:rsid w:val="00002F6B"/>
    <w:rsid w:val="000109B5"/>
    <w:rsid w:val="0001219D"/>
    <w:rsid w:val="000142D7"/>
    <w:rsid w:val="0001632A"/>
    <w:rsid w:val="00017A6C"/>
    <w:rsid w:val="000266A4"/>
    <w:rsid w:val="00034DD0"/>
    <w:rsid w:val="000366B7"/>
    <w:rsid w:val="0003756B"/>
    <w:rsid w:val="000379B7"/>
    <w:rsid w:val="00041394"/>
    <w:rsid w:val="00042E61"/>
    <w:rsid w:val="000437F8"/>
    <w:rsid w:val="00045C45"/>
    <w:rsid w:val="00054AF3"/>
    <w:rsid w:val="000555D5"/>
    <w:rsid w:val="0006165C"/>
    <w:rsid w:val="00062173"/>
    <w:rsid w:val="0006665C"/>
    <w:rsid w:val="00070255"/>
    <w:rsid w:val="0007248A"/>
    <w:rsid w:val="00074EE2"/>
    <w:rsid w:val="00075023"/>
    <w:rsid w:val="000776E7"/>
    <w:rsid w:val="00077DF3"/>
    <w:rsid w:val="00080DD0"/>
    <w:rsid w:val="00085378"/>
    <w:rsid w:val="000868AC"/>
    <w:rsid w:val="000900AB"/>
    <w:rsid w:val="000928F8"/>
    <w:rsid w:val="00092911"/>
    <w:rsid w:val="000955EE"/>
    <w:rsid w:val="00097654"/>
    <w:rsid w:val="000A127B"/>
    <w:rsid w:val="000A6C4E"/>
    <w:rsid w:val="000B1430"/>
    <w:rsid w:val="000B3D20"/>
    <w:rsid w:val="000B4D87"/>
    <w:rsid w:val="000B6BE1"/>
    <w:rsid w:val="000B74D2"/>
    <w:rsid w:val="000C50C4"/>
    <w:rsid w:val="000E12F1"/>
    <w:rsid w:val="000E1EC6"/>
    <w:rsid w:val="000E235D"/>
    <w:rsid w:val="000E458C"/>
    <w:rsid w:val="000E6F8A"/>
    <w:rsid w:val="000F39F5"/>
    <w:rsid w:val="000F3C8A"/>
    <w:rsid w:val="000F3E7E"/>
    <w:rsid w:val="000F5D0D"/>
    <w:rsid w:val="001020A3"/>
    <w:rsid w:val="0010546E"/>
    <w:rsid w:val="001059B5"/>
    <w:rsid w:val="001100E1"/>
    <w:rsid w:val="001154F5"/>
    <w:rsid w:val="00117F65"/>
    <w:rsid w:val="0012054A"/>
    <w:rsid w:val="00125EA5"/>
    <w:rsid w:val="001328B4"/>
    <w:rsid w:val="00132FD6"/>
    <w:rsid w:val="00136905"/>
    <w:rsid w:val="001374A4"/>
    <w:rsid w:val="001376FE"/>
    <w:rsid w:val="0014263E"/>
    <w:rsid w:val="00151C88"/>
    <w:rsid w:val="00152C58"/>
    <w:rsid w:val="0015498D"/>
    <w:rsid w:val="00161AA3"/>
    <w:rsid w:val="00162B7A"/>
    <w:rsid w:val="00165791"/>
    <w:rsid w:val="00166B19"/>
    <w:rsid w:val="0017363A"/>
    <w:rsid w:val="00175862"/>
    <w:rsid w:val="00182217"/>
    <w:rsid w:val="0018382E"/>
    <w:rsid w:val="00192AAA"/>
    <w:rsid w:val="00192C5A"/>
    <w:rsid w:val="001954E9"/>
    <w:rsid w:val="00195F71"/>
    <w:rsid w:val="00196C79"/>
    <w:rsid w:val="001972EE"/>
    <w:rsid w:val="001A274A"/>
    <w:rsid w:val="001B0D72"/>
    <w:rsid w:val="001B1A47"/>
    <w:rsid w:val="001B3E3C"/>
    <w:rsid w:val="001B679B"/>
    <w:rsid w:val="001C3E4D"/>
    <w:rsid w:val="001C4B52"/>
    <w:rsid w:val="001C5EAF"/>
    <w:rsid w:val="001C5F3A"/>
    <w:rsid w:val="001D25F8"/>
    <w:rsid w:val="001D2F53"/>
    <w:rsid w:val="001D300E"/>
    <w:rsid w:val="001D58EA"/>
    <w:rsid w:val="001E0F46"/>
    <w:rsid w:val="001E1AF0"/>
    <w:rsid w:val="001E26E8"/>
    <w:rsid w:val="001E5405"/>
    <w:rsid w:val="001E78CB"/>
    <w:rsid w:val="001F0109"/>
    <w:rsid w:val="001F30FD"/>
    <w:rsid w:val="00200A16"/>
    <w:rsid w:val="0020171C"/>
    <w:rsid w:val="00201AA5"/>
    <w:rsid w:val="002026B3"/>
    <w:rsid w:val="00202AAD"/>
    <w:rsid w:val="00202BD2"/>
    <w:rsid w:val="00204D75"/>
    <w:rsid w:val="00205A50"/>
    <w:rsid w:val="00205D9C"/>
    <w:rsid w:val="002070F8"/>
    <w:rsid w:val="00210E3E"/>
    <w:rsid w:val="002166C1"/>
    <w:rsid w:val="00217E27"/>
    <w:rsid w:val="002341EF"/>
    <w:rsid w:val="00235902"/>
    <w:rsid w:val="00242004"/>
    <w:rsid w:val="002462B8"/>
    <w:rsid w:val="002465C6"/>
    <w:rsid w:val="00252F53"/>
    <w:rsid w:val="00253B7D"/>
    <w:rsid w:val="00257990"/>
    <w:rsid w:val="0026250F"/>
    <w:rsid w:val="002636FE"/>
    <w:rsid w:val="002639BB"/>
    <w:rsid w:val="00266745"/>
    <w:rsid w:val="0027290C"/>
    <w:rsid w:val="002774FE"/>
    <w:rsid w:val="00277CF6"/>
    <w:rsid w:val="00287764"/>
    <w:rsid w:val="00295540"/>
    <w:rsid w:val="002962B3"/>
    <w:rsid w:val="002A483C"/>
    <w:rsid w:val="002A70D9"/>
    <w:rsid w:val="002B691F"/>
    <w:rsid w:val="002C2754"/>
    <w:rsid w:val="002C3A09"/>
    <w:rsid w:val="002C7557"/>
    <w:rsid w:val="002D28C1"/>
    <w:rsid w:val="002D7FF0"/>
    <w:rsid w:val="002E0E9D"/>
    <w:rsid w:val="002E28F1"/>
    <w:rsid w:val="002F6B52"/>
    <w:rsid w:val="00301E46"/>
    <w:rsid w:val="00301F13"/>
    <w:rsid w:val="0030231C"/>
    <w:rsid w:val="00303445"/>
    <w:rsid w:val="003064CE"/>
    <w:rsid w:val="00306C91"/>
    <w:rsid w:val="003101B5"/>
    <w:rsid w:val="003125E4"/>
    <w:rsid w:val="0031654D"/>
    <w:rsid w:val="003211AE"/>
    <w:rsid w:val="003228FC"/>
    <w:rsid w:val="00324E3D"/>
    <w:rsid w:val="00326DB0"/>
    <w:rsid w:val="00327859"/>
    <w:rsid w:val="00342602"/>
    <w:rsid w:val="0034586F"/>
    <w:rsid w:val="00345FBE"/>
    <w:rsid w:val="00350F49"/>
    <w:rsid w:val="00352456"/>
    <w:rsid w:val="00355755"/>
    <w:rsid w:val="00356676"/>
    <w:rsid w:val="00356705"/>
    <w:rsid w:val="00360D16"/>
    <w:rsid w:val="00363849"/>
    <w:rsid w:val="00366366"/>
    <w:rsid w:val="00371FDB"/>
    <w:rsid w:val="0037270E"/>
    <w:rsid w:val="00380068"/>
    <w:rsid w:val="00381C92"/>
    <w:rsid w:val="00381E31"/>
    <w:rsid w:val="00382C02"/>
    <w:rsid w:val="00383A2B"/>
    <w:rsid w:val="00383FD2"/>
    <w:rsid w:val="003845A6"/>
    <w:rsid w:val="00387901"/>
    <w:rsid w:val="0039234C"/>
    <w:rsid w:val="00392B85"/>
    <w:rsid w:val="00392F79"/>
    <w:rsid w:val="00392F94"/>
    <w:rsid w:val="00395812"/>
    <w:rsid w:val="003A0A0C"/>
    <w:rsid w:val="003A0C5C"/>
    <w:rsid w:val="003A2ABD"/>
    <w:rsid w:val="003A37B2"/>
    <w:rsid w:val="003A7D5A"/>
    <w:rsid w:val="003B3181"/>
    <w:rsid w:val="003C2DB1"/>
    <w:rsid w:val="003C2FD0"/>
    <w:rsid w:val="003C3B3F"/>
    <w:rsid w:val="003C4889"/>
    <w:rsid w:val="003C65FE"/>
    <w:rsid w:val="003C752F"/>
    <w:rsid w:val="003D1F50"/>
    <w:rsid w:val="003F0627"/>
    <w:rsid w:val="003F6A64"/>
    <w:rsid w:val="00400DF6"/>
    <w:rsid w:val="00402DA7"/>
    <w:rsid w:val="004042DA"/>
    <w:rsid w:val="00404AEB"/>
    <w:rsid w:val="00410D4D"/>
    <w:rsid w:val="004114A0"/>
    <w:rsid w:val="00411AB4"/>
    <w:rsid w:val="004129E0"/>
    <w:rsid w:val="00416E1E"/>
    <w:rsid w:val="004202BC"/>
    <w:rsid w:val="00421A94"/>
    <w:rsid w:val="0042232B"/>
    <w:rsid w:val="00422FBD"/>
    <w:rsid w:val="00424C65"/>
    <w:rsid w:val="00425872"/>
    <w:rsid w:val="00427308"/>
    <w:rsid w:val="00430693"/>
    <w:rsid w:val="004318F0"/>
    <w:rsid w:val="00431952"/>
    <w:rsid w:val="004354FC"/>
    <w:rsid w:val="00435DF6"/>
    <w:rsid w:val="00442F7F"/>
    <w:rsid w:val="00444B02"/>
    <w:rsid w:val="0045114E"/>
    <w:rsid w:val="00454216"/>
    <w:rsid w:val="00455A09"/>
    <w:rsid w:val="00460ABD"/>
    <w:rsid w:val="00463A13"/>
    <w:rsid w:val="00463E18"/>
    <w:rsid w:val="00466876"/>
    <w:rsid w:val="00466DF7"/>
    <w:rsid w:val="00467B8C"/>
    <w:rsid w:val="00470D6B"/>
    <w:rsid w:val="00471A94"/>
    <w:rsid w:val="00472E24"/>
    <w:rsid w:val="00476664"/>
    <w:rsid w:val="00480EC6"/>
    <w:rsid w:val="004914AF"/>
    <w:rsid w:val="00493E53"/>
    <w:rsid w:val="00494377"/>
    <w:rsid w:val="00497FB9"/>
    <w:rsid w:val="004A14B3"/>
    <w:rsid w:val="004A7A59"/>
    <w:rsid w:val="004B7135"/>
    <w:rsid w:val="004B7936"/>
    <w:rsid w:val="004C12F4"/>
    <w:rsid w:val="004C26F1"/>
    <w:rsid w:val="004C3851"/>
    <w:rsid w:val="004C7059"/>
    <w:rsid w:val="004C7CB8"/>
    <w:rsid w:val="004D5C7D"/>
    <w:rsid w:val="004D60A2"/>
    <w:rsid w:val="004D704F"/>
    <w:rsid w:val="004E4444"/>
    <w:rsid w:val="004F397E"/>
    <w:rsid w:val="0050267B"/>
    <w:rsid w:val="00503323"/>
    <w:rsid w:val="005078CB"/>
    <w:rsid w:val="00511B52"/>
    <w:rsid w:val="00514F94"/>
    <w:rsid w:val="00515DEE"/>
    <w:rsid w:val="00515EC8"/>
    <w:rsid w:val="00517222"/>
    <w:rsid w:val="00517DC1"/>
    <w:rsid w:val="0052044A"/>
    <w:rsid w:val="0053114C"/>
    <w:rsid w:val="0053179A"/>
    <w:rsid w:val="0053416E"/>
    <w:rsid w:val="005359D4"/>
    <w:rsid w:val="00540D0A"/>
    <w:rsid w:val="0055777D"/>
    <w:rsid w:val="00561C19"/>
    <w:rsid w:val="005630F8"/>
    <w:rsid w:val="00563A65"/>
    <w:rsid w:val="00565469"/>
    <w:rsid w:val="00565523"/>
    <w:rsid w:val="005708C5"/>
    <w:rsid w:val="00571B41"/>
    <w:rsid w:val="005723CF"/>
    <w:rsid w:val="00573A27"/>
    <w:rsid w:val="00581033"/>
    <w:rsid w:val="00584B87"/>
    <w:rsid w:val="005863C1"/>
    <w:rsid w:val="00597AFB"/>
    <w:rsid w:val="00597C4A"/>
    <w:rsid w:val="005B17E2"/>
    <w:rsid w:val="005B6147"/>
    <w:rsid w:val="005B66E7"/>
    <w:rsid w:val="005C5100"/>
    <w:rsid w:val="005D1168"/>
    <w:rsid w:val="005D29E6"/>
    <w:rsid w:val="005D4FBA"/>
    <w:rsid w:val="005D5834"/>
    <w:rsid w:val="005E33E2"/>
    <w:rsid w:val="005E37CC"/>
    <w:rsid w:val="005E3BB7"/>
    <w:rsid w:val="005E3EFB"/>
    <w:rsid w:val="005E6D28"/>
    <w:rsid w:val="005F1A98"/>
    <w:rsid w:val="005F3503"/>
    <w:rsid w:val="005F3DDF"/>
    <w:rsid w:val="005F71A4"/>
    <w:rsid w:val="005F798A"/>
    <w:rsid w:val="00604B22"/>
    <w:rsid w:val="0060679B"/>
    <w:rsid w:val="006104C4"/>
    <w:rsid w:val="00612D4C"/>
    <w:rsid w:val="00615835"/>
    <w:rsid w:val="00617472"/>
    <w:rsid w:val="006377B6"/>
    <w:rsid w:val="0064079F"/>
    <w:rsid w:val="00646803"/>
    <w:rsid w:val="00657240"/>
    <w:rsid w:val="00662A9C"/>
    <w:rsid w:val="00666EFC"/>
    <w:rsid w:val="00667D13"/>
    <w:rsid w:val="006713C8"/>
    <w:rsid w:val="00672A33"/>
    <w:rsid w:val="006736B9"/>
    <w:rsid w:val="00680006"/>
    <w:rsid w:val="00680180"/>
    <w:rsid w:val="00680527"/>
    <w:rsid w:val="00683D6E"/>
    <w:rsid w:val="006870A7"/>
    <w:rsid w:val="00687F6E"/>
    <w:rsid w:val="00690AC5"/>
    <w:rsid w:val="00693059"/>
    <w:rsid w:val="00693615"/>
    <w:rsid w:val="006A6821"/>
    <w:rsid w:val="006B7033"/>
    <w:rsid w:val="006C57EE"/>
    <w:rsid w:val="006C61EE"/>
    <w:rsid w:val="006E2420"/>
    <w:rsid w:val="006E3ED0"/>
    <w:rsid w:val="006F0153"/>
    <w:rsid w:val="006F35A6"/>
    <w:rsid w:val="006F7160"/>
    <w:rsid w:val="00701734"/>
    <w:rsid w:val="00702538"/>
    <w:rsid w:val="00704CAE"/>
    <w:rsid w:val="0070592F"/>
    <w:rsid w:val="007070F6"/>
    <w:rsid w:val="0071429D"/>
    <w:rsid w:val="00714FAF"/>
    <w:rsid w:val="00720B0A"/>
    <w:rsid w:val="00727AEC"/>
    <w:rsid w:val="0073352D"/>
    <w:rsid w:val="0073536D"/>
    <w:rsid w:val="007361A4"/>
    <w:rsid w:val="0073625A"/>
    <w:rsid w:val="0074202D"/>
    <w:rsid w:val="00746B80"/>
    <w:rsid w:val="00746D9F"/>
    <w:rsid w:val="00762CC0"/>
    <w:rsid w:val="007670C1"/>
    <w:rsid w:val="007758F8"/>
    <w:rsid w:val="00776AAC"/>
    <w:rsid w:val="00783FB1"/>
    <w:rsid w:val="00784C17"/>
    <w:rsid w:val="00786CB1"/>
    <w:rsid w:val="007872F1"/>
    <w:rsid w:val="00787F9B"/>
    <w:rsid w:val="0079603E"/>
    <w:rsid w:val="0079691B"/>
    <w:rsid w:val="007A34D0"/>
    <w:rsid w:val="007A4ABF"/>
    <w:rsid w:val="007B00A7"/>
    <w:rsid w:val="007B0250"/>
    <w:rsid w:val="007B0282"/>
    <w:rsid w:val="007B0E91"/>
    <w:rsid w:val="007B2691"/>
    <w:rsid w:val="007B4227"/>
    <w:rsid w:val="007C0424"/>
    <w:rsid w:val="007E03B3"/>
    <w:rsid w:val="007F40F5"/>
    <w:rsid w:val="007F4F28"/>
    <w:rsid w:val="007F503F"/>
    <w:rsid w:val="00800671"/>
    <w:rsid w:val="00800886"/>
    <w:rsid w:val="00802983"/>
    <w:rsid w:val="008039AD"/>
    <w:rsid w:val="0080668C"/>
    <w:rsid w:val="00810EBA"/>
    <w:rsid w:val="008111F0"/>
    <w:rsid w:val="008130B8"/>
    <w:rsid w:val="00814D59"/>
    <w:rsid w:val="00824426"/>
    <w:rsid w:val="00824FAC"/>
    <w:rsid w:val="00826559"/>
    <w:rsid w:val="00830113"/>
    <w:rsid w:val="00834ACD"/>
    <w:rsid w:val="00840D46"/>
    <w:rsid w:val="008473F9"/>
    <w:rsid w:val="00853C9A"/>
    <w:rsid w:val="00862156"/>
    <w:rsid w:val="00864C4E"/>
    <w:rsid w:val="00867B86"/>
    <w:rsid w:val="00870521"/>
    <w:rsid w:val="00871B75"/>
    <w:rsid w:val="00872D9D"/>
    <w:rsid w:val="00874232"/>
    <w:rsid w:val="008806A2"/>
    <w:rsid w:val="00881276"/>
    <w:rsid w:val="00890384"/>
    <w:rsid w:val="008953FE"/>
    <w:rsid w:val="0089721F"/>
    <w:rsid w:val="008A0CD7"/>
    <w:rsid w:val="008A5324"/>
    <w:rsid w:val="008A6F2B"/>
    <w:rsid w:val="008A6F79"/>
    <w:rsid w:val="008B068C"/>
    <w:rsid w:val="008B084C"/>
    <w:rsid w:val="008B1A59"/>
    <w:rsid w:val="008B20A7"/>
    <w:rsid w:val="008B4883"/>
    <w:rsid w:val="008B51EC"/>
    <w:rsid w:val="008B74FE"/>
    <w:rsid w:val="008C15E6"/>
    <w:rsid w:val="008C2ECD"/>
    <w:rsid w:val="008C45B3"/>
    <w:rsid w:val="008C74B3"/>
    <w:rsid w:val="008D7364"/>
    <w:rsid w:val="008E2587"/>
    <w:rsid w:val="008E31B9"/>
    <w:rsid w:val="008E39D6"/>
    <w:rsid w:val="008E6055"/>
    <w:rsid w:val="008F010A"/>
    <w:rsid w:val="008F63FE"/>
    <w:rsid w:val="008F70CB"/>
    <w:rsid w:val="00903424"/>
    <w:rsid w:val="00907FFA"/>
    <w:rsid w:val="00913C22"/>
    <w:rsid w:val="00922F26"/>
    <w:rsid w:val="00923E7D"/>
    <w:rsid w:val="00924F16"/>
    <w:rsid w:val="009257DD"/>
    <w:rsid w:val="00926617"/>
    <w:rsid w:val="0093534A"/>
    <w:rsid w:val="00937010"/>
    <w:rsid w:val="0093720D"/>
    <w:rsid w:val="00943864"/>
    <w:rsid w:val="00944FA0"/>
    <w:rsid w:val="0094686B"/>
    <w:rsid w:val="0095097F"/>
    <w:rsid w:val="009550C5"/>
    <w:rsid w:val="00963F08"/>
    <w:rsid w:val="00965037"/>
    <w:rsid w:val="00967A42"/>
    <w:rsid w:val="009714F2"/>
    <w:rsid w:val="009732E2"/>
    <w:rsid w:val="00987366"/>
    <w:rsid w:val="0098765D"/>
    <w:rsid w:val="0099142B"/>
    <w:rsid w:val="00992186"/>
    <w:rsid w:val="0099645C"/>
    <w:rsid w:val="009A2CEE"/>
    <w:rsid w:val="009A4FAB"/>
    <w:rsid w:val="009A5B9E"/>
    <w:rsid w:val="009A6141"/>
    <w:rsid w:val="009B3ACF"/>
    <w:rsid w:val="009C0271"/>
    <w:rsid w:val="009C2D93"/>
    <w:rsid w:val="009D44E7"/>
    <w:rsid w:val="009D47E6"/>
    <w:rsid w:val="009E0B5B"/>
    <w:rsid w:val="009E1850"/>
    <w:rsid w:val="009E46F8"/>
    <w:rsid w:val="009E58E6"/>
    <w:rsid w:val="009E7DDF"/>
    <w:rsid w:val="009F0D1E"/>
    <w:rsid w:val="009F2013"/>
    <w:rsid w:val="009F2E47"/>
    <w:rsid w:val="009F3021"/>
    <w:rsid w:val="00A0015D"/>
    <w:rsid w:val="00A0017F"/>
    <w:rsid w:val="00A12AF3"/>
    <w:rsid w:val="00A15FD5"/>
    <w:rsid w:val="00A16A62"/>
    <w:rsid w:val="00A16E9F"/>
    <w:rsid w:val="00A21767"/>
    <w:rsid w:val="00A309D5"/>
    <w:rsid w:val="00A310D5"/>
    <w:rsid w:val="00A355F0"/>
    <w:rsid w:val="00A36FBB"/>
    <w:rsid w:val="00A3713A"/>
    <w:rsid w:val="00A40B1D"/>
    <w:rsid w:val="00A426A7"/>
    <w:rsid w:val="00A5133D"/>
    <w:rsid w:val="00A5432D"/>
    <w:rsid w:val="00A54675"/>
    <w:rsid w:val="00A54E19"/>
    <w:rsid w:val="00A61310"/>
    <w:rsid w:val="00A63F1D"/>
    <w:rsid w:val="00A6460A"/>
    <w:rsid w:val="00A64BCD"/>
    <w:rsid w:val="00A67E85"/>
    <w:rsid w:val="00A754A0"/>
    <w:rsid w:val="00A80A6C"/>
    <w:rsid w:val="00A814FC"/>
    <w:rsid w:val="00A81839"/>
    <w:rsid w:val="00A818F7"/>
    <w:rsid w:val="00A822EB"/>
    <w:rsid w:val="00A86A58"/>
    <w:rsid w:val="00A91727"/>
    <w:rsid w:val="00A94C24"/>
    <w:rsid w:val="00A97F57"/>
    <w:rsid w:val="00AB41E4"/>
    <w:rsid w:val="00AB5187"/>
    <w:rsid w:val="00AB655A"/>
    <w:rsid w:val="00AB6F03"/>
    <w:rsid w:val="00AB7C90"/>
    <w:rsid w:val="00AB7E26"/>
    <w:rsid w:val="00AD23EE"/>
    <w:rsid w:val="00AD4719"/>
    <w:rsid w:val="00AD4ADA"/>
    <w:rsid w:val="00AE0137"/>
    <w:rsid w:val="00AE1F9A"/>
    <w:rsid w:val="00AE2F6F"/>
    <w:rsid w:val="00AE7AB7"/>
    <w:rsid w:val="00AE7E2A"/>
    <w:rsid w:val="00AF2EDD"/>
    <w:rsid w:val="00AF5511"/>
    <w:rsid w:val="00AF63B5"/>
    <w:rsid w:val="00B00D4D"/>
    <w:rsid w:val="00B07FF5"/>
    <w:rsid w:val="00B101A6"/>
    <w:rsid w:val="00B121C3"/>
    <w:rsid w:val="00B15327"/>
    <w:rsid w:val="00B22098"/>
    <w:rsid w:val="00B237A9"/>
    <w:rsid w:val="00B264FA"/>
    <w:rsid w:val="00B27672"/>
    <w:rsid w:val="00B34F60"/>
    <w:rsid w:val="00B37849"/>
    <w:rsid w:val="00B43A7E"/>
    <w:rsid w:val="00B43CC5"/>
    <w:rsid w:val="00B46BB5"/>
    <w:rsid w:val="00B55261"/>
    <w:rsid w:val="00B65F03"/>
    <w:rsid w:val="00B666FB"/>
    <w:rsid w:val="00B70A2E"/>
    <w:rsid w:val="00B73D1F"/>
    <w:rsid w:val="00B7440C"/>
    <w:rsid w:val="00B74E49"/>
    <w:rsid w:val="00B77C83"/>
    <w:rsid w:val="00B77D19"/>
    <w:rsid w:val="00B820BC"/>
    <w:rsid w:val="00B82931"/>
    <w:rsid w:val="00B838D8"/>
    <w:rsid w:val="00B84066"/>
    <w:rsid w:val="00B935DA"/>
    <w:rsid w:val="00B951DB"/>
    <w:rsid w:val="00B97D02"/>
    <w:rsid w:val="00BA0ADB"/>
    <w:rsid w:val="00BA15CD"/>
    <w:rsid w:val="00BA1818"/>
    <w:rsid w:val="00BA2C9B"/>
    <w:rsid w:val="00BA5383"/>
    <w:rsid w:val="00BB024D"/>
    <w:rsid w:val="00BB39D4"/>
    <w:rsid w:val="00BB3AE5"/>
    <w:rsid w:val="00BC394D"/>
    <w:rsid w:val="00BC4645"/>
    <w:rsid w:val="00BC596B"/>
    <w:rsid w:val="00BD29BB"/>
    <w:rsid w:val="00BE0171"/>
    <w:rsid w:val="00BE1E51"/>
    <w:rsid w:val="00BE2FAD"/>
    <w:rsid w:val="00BE6362"/>
    <w:rsid w:val="00BE6A4B"/>
    <w:rsid w:val="00BE71BA"/>
    <w:rsid w:val="00BF2CDB"/>
    <w:rsid w:val="00BF4A33"/>
    <w:rsid w:val="00C0028B"/>
    <w:rsid w:val="00C03F6D"/>
    <w:rsid w:val="00C06F17"/>
    <w:rsid w:val="00C113B4"/>
    <w:rsid w:val="00C11561"/>
    <w:rsid w:val="00C12CE6"/>
    <w:rsid w:val="00C13103"/>
    <w:rsid w:val="00C15825"/>
    <w:rsid w:val="00C16F88"/>
    <w:rsid w:val="00C20725"/>
    <w:rsid w:val="00C23D69"/>
    <w:rsid w:val="00C36E84"/>
    <w:rsid w:val="00C40EFC"/>
    <w:rsid w:val="00C41221"/>
    <w:rsid w:val="00C500D0"/>
    <w:rsid w:val="00C50423"/>
    <w:rsid w:val="00C50F25"/>
    <w:rsid w:val="00C52BF6"/>
    <w:rsid w:val="00C5328B"/>
    <w:rsid w:val="00C569DC"/>
    <w:rsid w:val="00C571C7"/>
    <w:rsid w:val="00C609DD"/>
    <w:rsid w:val="00C61893"/>
    <w:rsid w:val="00C66717"/>
    <w:rsid w:val="00C739B3"/>
    <w:rsid w:val="00C749B6"/>
    <w:rsid w:val="00C74BA2"/>
    <w:rsid w:val="00C75533"/>
    <w:rsid w:val="00C7576D"/>
    <w:rsid w:val="00C75AC2"/>
    <w:rsid w:val="00C77888"/>
    <w:rsid w:val="00C829CB"/>
    <w:rsid w:val="00C83C03"/>
    <w:rsid w:val="00C9165A"/>
    <w:rsid w:val="00C94E33"/>
    <w:rsid w:val="00C962D3"/>
    <w:rsid w:val="00C96536"/>
    <w:rsid w:val="00CA11E3"/>
    <w:rsid w:val="00CA410C"/>
    <w:rsid w:val="00CA7FE2"/>
    <w:rsid w:val="00CB0350"/>
    <w:rsid w:val="00CB0BBC"/>
    <w:rsid w:val="00CB3425"/>
    <w:rsid w:val="00CB47EC"/>
    <w:rsid w:val="00CC13F8"/>
    <w:rsid w:val="00CC3741"/>
    <w:rsid w:val="00CC3F94"/>
    <w:rsid w:val="00CC6BB3"/>
    <w:rsid w:val="00CD24CA"/>
    <w:rsid w:val="00CD3E2F"/>
    <w:rsid w:val="00CD7231"/>
    <w:rsid w:val="00CE6BA9"/>
    <w:rsid w:val="00CF4BC3"/>
    <w:rsid w:val="00D00305"/>
    <w:rsid w:val="00D03CAA"/>
    <w:rsid w:val="00D13A26"/>
    <w:rsid w:val="00D13FEF"/>
    <w:rsid w:val="00D1571B"/>
    <w:rsid w:val="00D17DC2"/>
    <w:rsid w:val="00D26949"/>
    <w:rsid w:val="00D27CE1"/>
    <w:rsid w:val="00D30CC6"/>
    <w:rsid w:val="00D3557E"/>
    <w:rsid w:val="00D35948"/>
    <w:rsid w:val="00D41964"/>
    <w:rsid w:val="00D43465"/>
    <w:rsid w:val="00D463DF"/>
    <w:rsid w:val="00D472BD"/>
    <w:rsid w:val="00D47DCE"/>
    <w:rsid w:val="00D50467"/>
    <w:rsid w:val="00D52A26"/>
    <w:rsid w:val="00D73D4E"/>
    <w:rsid w:val="00D76B94"/>
    <w:rsid w:val="00D81AAC"/>
    <w:rsid w:val="00D84E0D"/>
    <w:rsid w:val="00DA27DF"/>
    <w:rsid w:val="00DA4776"/>
    <w:rsid w:val="00DA4B89"/>
    <w:rsid w:val="00DB1A08"/>
    <w:rsid w:val="00DB4B41"/>
    <w:rsid w:val="00DB51AF"/>
    <w:rsid w:val="00DB6AA4"/>
    <w:rsid w:val="00DC1285"/>
    <w:rsid w:val="00DC3BB3"/>
    <w:rsid w:val="00DC431F"/>
    <w:rsid w:val="00DC6E05"/>
    <w:rsid w:val="00DD1CB5"/>
    <w:rsid w:val="00DD3CBB"/>
    <w:rsid w:val="00DD671E"/>
    <w:rsid w:val="00DD6CC7"/>
    <w:rsid w:val="00DE2731"/>
    <w:rsid w:val="00DE32B4"/>
    <w:rsid w:val="00DE6501"/>
    <w:rsid w:val="00DE7113"/>
    <w:rsid w:val="00DF2475"/>
    <w:rsid w:val="00DF2A99"/>
    <w:rsid w:val="00DF33E7"/>
    <w:rsid w:val="00E0068E"/>
    <w:rsid w:val="00E0126F"/>
    <w:rsid w:val="00E03598"/>
    <w:rsid w:val="00E07ED0"/>
    <w:rsid w:val="00E10736"/>
    <w:rsid w:val="00E12339"/>
    <w:rsid w:val="00E141B0"/>
    <w:rsid w:val="00E15FB0"/>
    <w:rsid w:val="00E17872"/>
    <w:rsid w:val="00E201E9"/>
    <w:rsid w:val="00E32811"/>
    <w:rsid w:val="00E334A9"/>
    <w:rsid w:val="00E3687C"/>
    <w:rsid w:val="00E42A7B"/>
    <w:rsid w:val="00E45976"/>
    <w:rsid w:val="00E460EF"/>
    <w:rsid w:val="00E46E1E"/>
    <w:rsid w:val="00E5116D"/>
    <w:rsid w:val="00E568CB"/>
    <w:rsid w:val="00E60D52"/>
    <w:rsid w:val="00E61797"/>
    <w:rsid w:val="00E61B7C"/>
    <w:rsid w:val="00E633E0"/>
    <w:rsid w:val="00E64ECF"/>
    <w:rsid w:val="00E67B90"/>
    <w:rsid w:val="00E706E1"/>
    <w:rsid w:val="00E70FB5"/>
    <w:rsid w:val="00E723F7"/>
    <w:rsid w:val="00E77639"/>
    <w:rsid w:val="00E80529"/>
    <w:rsid w:val="00E81716"/>
    <w:rsid w:val="00E90292"/>
    <w:rsid w:val="00E9057B"/>
    <w:rsid w:val="00E91E52"/>
    <w:rsid w:val="00E952FC"/>
    <w:rsid w:val="00EA41A0"/>
    <w:rsid w:val="00EA4656"/>
    <w:rsid w:val="00EA55B1"/>
    <w:rsid w:val="00EC2B1B"/>
    <w:rsid w:val="00EC6086"/>
    <w:rsid w:val="00ED1016"/>
    <w:rsid w:val="00ED24C3"/>
    <w:rsid w:val="00ED3E45"/>
    <w:rsid w:val="00ED400A"/>
    <w:rsid w:val="00ED41A2"/>
    <w:rsid w:val="00EE1085"/>
    <w:rsid w:val="00EE2108"/>
    <w:rsid w:val="00EE57BF"/>
    <w:rsid w:val="00EE58B3"/>
    <w:rsid w:val="00EE6C2D"/>
    <w:rsid w:val="00EF6E7F"/>
    <w:rsid w:val="00F05BD1"/>
    <w:rsid w:val="00F07366"/>
    <w:rsid w:val="00F0786F"/>
    <w:rsid w:val="00F11C13"/>
    <w:rsid w:val="00F22FAC"/>
    <w:rsid w:val="00F23034"/>
    <w:rsid w:val="00F26B23"/>
    <w:rsid w:val="00F4018A"/>
    <w:rsid w:val="00F43E95"/>
    <w:rsid w:val="00F474C5"/>
    <w:rsid w:val="00F51909"/>
    <w:rsid w:val="00F529A5"/>
    <w:rsid w:val="00F54807"/>
    <w:rsid w:val="00F560B7"/>
    <w:rsid w:val="00F568CC"/>
    <w:rsid w:val="00F57AD0"/>
    <w:rsid w:val="00F66BB4"/>
    <w:rsid w:val="00F70D5E"/>
    <w:rsid w:val="00F73C2C"/>
    <w:rsid w:val="00F81D0C"/>
    <w:rsid w:val="00F84063"/>
    <w:rsid w:val="00F8608B"/>
    <w:rsid w:val="00F86CFD"/>
    <w:rsid w:val="00F90880"/>
    <w:rsid w:val="00F91672"/>
    <w:rsid w:val="00FA272C"/>
    <w:rsid w:val="00FA282B"/>
    <w:rsid w:val="00FA4FCC"/>
    <w:rsid w:val="00FB196D"/>
    <w:rsid w:val="00FB28BF"/>
    <w:rsid w:val="00FB4856"/>
    <w:rsid w:val="00FB793F"/>
    <w:rsid w:val="00FC01BA"/>
    <w:rsid w:val="00FC32EE"/>
    <w:rsid w:val="00FC6BB6"/>
    <w:rsid w:val="00FD2B10"/>
    <w:rsid w:val="00FD2FC6"/>
    <w:rsid w:val="00FD40E5"/>
    <w:rsid w:val="00FD578A"/>
    <w:rsid w:val="00FD61CC"/>
    <w:rsid w:val="00FD6CEC"/>
    <w:rsid w:val="00FD7D5C"/>
    <w:rsid w:val="00FE0B7F"/>
    <w:rsid w:val="00FE155B"/>
    <w:rsid w:val="00FE2F82"/>
    <w:rsid w:val="00FE4E29"/>
    <w:rsid w:val="00FF0161"/>
    <w:rsid w:val="00FF1F71"/>
    <w:rsid w:val="00FF438E"/>
    <w:rsid w:val="00FF57DA"/>
    <w:rsid w:val="01A2C0A3"/>
    <w:rsid w:val="08846BE6"/>
    <w:rsid w:val="122706DE"/>
    <w:rsid w:val="431B5C1A"/>
    <w:rsid w:val="61C28CA5"/>
    <w:rsid w:val="69C8D5A5"/>
    <w:rsid w:val="79738E7C"/>
    <w:rsid w:val="7E635A28"/>
    <w:rsid w:val="7F164CF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B97EC0"/>
  <w15:docId w15:val="{D1624955-7BBE-4FA1-8142-DB53CA3A0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18988607">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6901197">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852117">
      <w:bodyDiv w:val="1"/>
      <w:marLeft w:val="0"/>
      <w:marRight w:val="0"/>
      <w:marTop w:val="0"/>
      <w:marBottom w:val="0"/>
      <w:divBdr>
        <w:top w:val="none" w:sz="0" w:space="0" w:color="auto"/>
        <w:left w:val="none" w:sz="0" w:space="0" w:color="auto"/>
        <w:bottom w:val="none" w:sz="0" w:space="0" w:color="auto"/>
        <w:right w:val="none" w:sz="0" w:space="0" w:color="auto"/>
      </w:divBdr>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svc.integracion.euskadi.ejiedes.net/ctxweb/secured_ssl/x53jiGetIntermediacionWS?WSDL" TargetMode="External"/><Relationship Id="rId26"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hyperlink" Target="https://svc.integracion.des.ejgv.jaso/ctxweb/secured_ssl/x53jiGetIntermediacionWSBasic?WSDL" TargetMode="External"/><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https://svc.integracion.des.ejgv.jaso/ctxweb/secured_ssl/x53jiGetIntermediacionWS?WSDL" TargetMode="External"/><Relationship Id="rId25" Type="http://schemas.openxmlformats.org/officeDocument/2006/relationships/image" Target="media/image3.png"/><Relationship Id="rId33"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s://svc.integracion.ejgv.jaso/ctxweb/secured_ssl/x53jsGetFamiliaNumerosaEJGV?WSDL" TargetMode="External"/><Relationship Id="rId20" Type="http://schemas.openxmlformats.org/officeDocument/2006/relationships/hyperlink" Target="https://svc.integracion.euskadi.ejiedes.net/ctxweb/secured_ssl/x53jiGetIntermediacionWSUser?WSDL" TargetMode="External"/><Relationship Id="rId29" Type="http://schemas.openxmlformats.org/officeDocument/2006/relationships/hyperlink" Target="file:///D:/DATOS/jpenalos/Desktop/Guia%20de%20Uso%20EPIGRAFES_EQUIVALENTES/NISAE_Guia%20de%20Uso%20-%20Consulta%20de%20Epigrafes%20IAE%20-%20copia.docx"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gif"/><Relationship Id="rId24" Type="http://schemas.openxmlformats.org/officeDocument/2006/relationships/hyperlink" Target="https://svc.integracion.euskadi.ejiedes.net/ctxweb/secured_ssl/x53jiGetIntermediacionWSBasic?WSDL" TargetMode="External"/><Relationship Id="rId32" Type="http://schemas.openxmlformats.org/officeDocument/2006/relationships/image" Target="media/image8.emf"/><Relationship Id="rId5" Type="http://schemas.openxmlformats.org/officeDocument/2006/relationships/numbering" Target="numbering.xml"/><Relationship Id="rId15" Type="http://schemas.openxmlformats.org/officeDocument/2006/relationships/hyperlink" Target="https://svc.integracion.des.ejgv.jaso/ctxweb/secured_ssl/x53jsGetFamiliaNumerosaEJGV?WSDL" TargetMode="External"/><Relationship Id="rId23" Type="http://schemas.openxmlformats.org/officeDocument/2006/relationships/hyperlink" Target="https://svc.integracion.des.ejgv.jaso/ctxweb/secured_ssl/x53jiGetIntermediacionXmlDSig?WSDL" TargetMode="External"/><Relationship Id="rId28" Type="http://schemas.openxmlformats.org/officeDocument/2006/relationships/image" Target="media/image6.png"/><Relationship Id="rId10" Type="http://schemas.openxmlformats.org/officeDocument/2006/relationships/endnotes" Target="endnotes.xml"/><Relationship Id="rId19" Type="http://schemas.openxmlformats.org/officeDocument/2006/relationships/hyperlink" Target="https://svc.integracion.des.ejgv.jaso/ctxweb/secured_ssl/x53jiGetIntermediacionWSUser?WSDL" TargetMode="External"/><Relationship Id="rId31" Type="http://schemas.openxmlformats.org/officeDocument/2006/relationships/image" Target="media/image7.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svc.integracion.euskadi.ejiedes.net/ctxweb/secured_ssl/x53jiGetIntermediacionWSBasic?WSDL" TargetMode="External"/><Relationship Id="rId27" Type="http://schemas.openxmlformats.org/officeDocument/2006/relationships/image" Target="media/image5.png"/><Relationship Id="rId30" Type="http://schemas.openxmlformats.org/officeDocument/2006/relationships/hyperlink" Target="file:///D:/DATOS/jpenalos/Desktop/Guia%20de%20Uso%20EPIGRAFES_EQUIVALENTES/NISAE_Guia%20de%20Uso%20-%20Consulta%20de%20Epigrafes%20IAE%20-%20copia.docx" TargetMode="External"/><Relationship Id="rId35"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9.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ACE395-2B3B-4559-9F16-AF6E8A643FC4}">
  <ds:schemaRefs>
    <ds:schemaRef ds:uri="http://schemas.microsoft.com/office/2006/metadata/properties"/>
    <ds:schemaRef ds:uri="http://schemas.microsoft.com/office/infopath/2007/PartnerControls"/>
    <ds:schemaRef ds:uri="8ab4f7df-ba6f-4e9c-8665-5c2c411f4d29"/>
    <ds:schemaRef ds:uri="5c9845b9-cab1-4541-9445-305bca69ed16"/>
  </ds:schemaRefs>
</ds:datastoreItem>
</file>

<file path=customXml/itemProps2.xml><?xml version="1.0" encoding="utf-8"?>
<ds:datastoreItem xmlns:ds="http://schemas.openxmlformats.org/officeDocument/2006/customXml" ds:itemID="{9E61FF1C-F930-49DA-92BB-18BEE46DE959}">
  <ds:schemaRefs>
    <ds:schemaRef ds:uri="http://schemas.microsoft.com/sharepoint/v3/contenttype/forms"/>
  </ds:schemaRefs>
</ds:datastoreItem>
</file>

<file path=customXml/itemProps3.xml><?xml version="1.0" encoding="utf-8"?>
<ds:datastoreItem xmlns:ds="http://schemas.openxmlformats.org/officeDocument/2006/customXml" ds:itemID="{8911B410-D974-4E06-8CEA-A775D1224B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9845b9-cab1-4541-9445-305bca69ed16"/>
    <ds:schemaRef ds:uri="8ab4f7df-ba6f-4e9c-8665-5c2c411f4d2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3E2BBF3-E7BC-4803-B971-72D0C9E18C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36</Pages>
  <Words>9891</Words>
  <Characters>54405</Characters>
  <Application>Microsoft Office Word</Application>
  <DocSecurity>0</DocSecurity>
  <Lines>453</Lines>
  <Paragraphs>128</Paragraphs>
  <ScaleCrop>false</ScaleCrop>
  <Company>Izenpe S.A</Company>
  <LinksUpToDate>false</LinksUpToDate>
  <CharactersWithSpaces>64168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Anitua Gil, Ainhoa;ja-saez@izenpe.eus</dc:creator>
  <cp:lastModifiedBy>Cristina Ruiz de Balugera Mendez</cp:lastModifiedBy>
  <cp:revision>10</cp:revision>
  <dcterms:created xsi:type="dcterms:W3CDTF">2024-09-02T12:50:00Z</dcterms:created>
  <dcterms:modified xsi:type="dcterms:W3CDTF">2025-01-14T11:07:00Z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y fmtid="{D5CDD505-2E9C-101B-9397-08002B2CF9AE}" pid="3" name="MediaServiceImageTags">
    <vt:lpwstr/>
  </property>
</Properties>
</file>